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57C3" w:rsidRDefault="00B52E01" w:rsidP="00B52E01">
      <w:pPr>
        <w:tabs>
          <w:tab w:val="center" w:pos="5102"/>
          <w:tab w:val="left" w:pos="7350"/>
        </w:tabs>
        <w:rPr>
          <w:rFonts w:ascii="Arial" w:hAnsi="Arial" w:cs="Arial"/>
          <w:b/>
          <w:sz w:val="24"/>
          <w:szCs w:val="24"/>
        </w:rPr>
      </w:pPr>
      <w:r>
        <w:rPr>
          <w:rFonts w:ascii="Times New Roman" w:hAnsi="Times New Roman" w:cs="Times New Roman"/>
          <w:noProof/>
          <w:sz w:val="24"/>
          <w:szCs w:val="24"/>
        </w:rPr>
        <w:tab/>
      </w:r>
      <w:r w:rsidR="009857C3">
        <w:rPr>
          <w:rFonts w:ascii="Times New Roman" w:hAnsi="Times New Roman" w:cs="Times New Roman"/>
          <w:noProof/>
          <w:sz w:val="24"/>
          <w:szCs w:val="24"/>
        </w:rPr>
        <w:t xml:space="preserve"> </w:t>
      </w:r>
      <w:r w:rsidR="009857C3">
        <w:rPr>
          <w:noProof/>
        </w:rPr>
        <w:drawing>
          <wp:inline distT="0" distB="0" distL="0" distR="0">
            <wp:extent cx="391795" cy="605790"/>
            <wp:effectExtent l="19050" t="0" r="8255"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srcRect/>
                    <a:stretch>
                      <a:fillRect/>
                    </a:stretch>
                  </pic:blipFill>
                  <pic:spPr bwMode="auto">
                    <a:xfrm>
                      <a:off x="0" y="0"/>
                      <a:ext cx="391795" cy="605790"/>
                    </a:xfrm>
                    <a:prstGeom prst="rect">
                      <a:avLst/>
                    </a:prstGeom>
                    <a:noFill/>
                    <a:ln w="9525">
                      <a:noFill/>
                      <a:miter lim="800000"/>
                      <a:headEnd/>
                      <a:tailEnd/>
                    </a:ln>
                  </pic:spPr>
                </pic:pic>
              </a:graphicData>
            </a:graphic>
          </wp:inline>
        </w:drawing>
      </w:r>
      <w:r>
        <w:rPr>
          <w:rFonts w:ascii="Times New Roman" w:hAnsi="Times New Roman" w:cs="Times New Roman"/>
          <w:noProof/>
          <w:sz w:val="24"/>
          <w:szCs w:val="24"/>
        </w:rPr>
        <w:tab/>
      </w:r>
    </w:p>
    <w:p w:rsidR="009857C3" w:rsidRDefault="009857C3" w:rsidP="009857C3">
      <w:pPr>
        <w:spacing w:after="0" w:line="240" w:lineRule="auto"/>
        <w:jc w:val="center"/>
        <w:rPr>
          <w:rFonts w:ascii="Arial" w:hAnsi="Arial" w:cs="Arial"/>
          <w:b/>
          <w:sz w:val="24"/>
          <w:szCs w:val="24"/>
        </w:rPr>
      </w:pPr>
      <w:r>
        <w:rPr>
          <w:rFonts w:ascii="Arial" w:hAnsi="Arial" w:cs="Arial"/>
          <w:b/>
          <w:sz w:val="24"/>
          <w:szCs w:val="24"/>
        </w:rPr>
        <w:t>РОССИЙСКАЯ ФЕДЕРАЦИЯ</w:t>
      </w:r>
    </w:p>
    <w:p w:rsidR="009857C3" w:rsidRDefault="009857C3" w:rsidP="009857C3">
      <w:pPr>
        <w:spacing w:after="0" w:line="240" w:lineRule="auto"/>
        <w:jc w:val="center"/>
        <w:rPr>
          <w:rFonts w:ascii="Arial" w:hAnsi="Arial" w:cs="Arial"/>
          <w:b/>
          <w:sz w:val="24"/>
          <w:szCs w:val="24"/>
        </w:rPr>
      </w:pPr>
      <w:r>
        <w:rPr>
          <w:rFonts w:ascii="Arial" w:hAnsi="Arial" w:cs="Arial"/>
          <w:b/>
          <w:sz w:val="24"/>
          <w:szCs w:val="24"/>
        </w:rPr>
        <w:t xml:space="preserve">РОСТОВСКАЯ ОБЛАСТЬ </w:t>
      </w:r>
    </w:p>
    <w:p w:rsidR="009857C3" w:rsidRDefault="009857C3" w:rsidP="009857C3">
      <w:pPr>
        <w:spacing w:after="0" w:line="240" w:lineRule="auto"/>
        <w:jc w:val="center"/>
        <w:rPr>
          <w:rFonts w:ascii="Arial" w:hAnsi="Arial" w:cs="Arial"/>
          <w:b/>
          <w:sz w:val="24"/>
          <w:szCs w:val="24"/>
        </w:rPr>
      </w:pPr>
      <w:r>
        <w:rPr>
          <w:rFonts w:ascii="Arial" w:hAnsi="Arial" w:cs="Arial"/>
          <w:b/>
          <w:sz w:val="24"/>
          <w:szCs w:val="24"/>
        </w:rPr>
        <w:t>ОКТЯБРЬСКИЙ РАЙОН</w:t>
      </w:r>
    </w:p>
    <w:p w:rsidR="009857C3" w:rsidRDefault="009857C3" w:rsidP="009857C3">
      <w:pPr>
        <w:spacing w:after="0" w:line="240" w:lineRule="auto"/>
        <w:jc w:val="center"/>
        <w:rPr>
          <w:rFonts w:ascii="Arial" w:hAnsi="Arial" w:cs="Arial"/>
          <w:b/>
          <w:sz w:val="24"/>
          <w:szCs w:val="24"/>
        </w:rPr>
      </w:pPr>
      <w:r>
        <w:rPr>
          <w:rFonts w:ascii="Arial" w:hAnsi="Arial" w:cs="Arial"/>
          <w:b/>
          <w:sz w:val="24"/>
          <w:szCs w:val="24"/>
        </w:rPr>
        <w:t>МУНИЦИПАЛЬНОЕ ОБРАЗОВАНИЕ</w:t>
      </w:r>
    </w:p>
    <w:p w:rsidR="009857C3" w:rsidRDefault="009857C3" w:rsidP="009857C3">
      <w:pPr>
        <w:spacing w:after="0" w:line="240" w:lineRule="auto"/>
        <w:jc w:val="center"/>
        <w:rPr>
          <w:rFonts w:ascii="Arial" w:hAnsi="Arial" w:cs="Arial"/>
          <w:b/>
          <w:sz w:val="24"/>
          <w:szCs w:val="24"/>
        </w:rPr>
      </w:pPr>
      <w:r>
        <w:rPr>
          <w:rFonts w:ascii="Arial" w:hAnsi="Arial" w:cs="Arial"/>
          <w:b/>
          <w:sz w:val="24"/>
          <w:szCs w:val="24"/>
        </w:rPr>
        <w:t xml:space="preserve"> «ПЕРСИАНОВСКОЕ СЕЛЬСКОЕ ПОСЕЛЕНИЕ»</w:t>
      </w:r>
    </w:p>
    <w:p w:rsidR="00533C20" w:rsidRPr="00533C20" w:rsidRDefault="009857C3" w:rsidP="009857C3">
      <w:pPr>
        <w:spacing w:after="0" w:line="240" w:lineRule="auto"/>
        <w:contextualSpacing/>
        <w:jc w:val="center"/>
        <w:rPr>
          <w:rFonts w:ascii="Times New Roman" w:hAnsi="Times New Roman" w:cs="Times New Roman"/>
          <w:b/>
          <w:sz w:val="24"/>
          <w:szCs w:val="24"/>
        </w:rPr>
      </w:pPr>
      <w:r>
        <w:rPr>
          <w:rFonts w:ascii="Arial" w:hAnsi="Arial" w:cs="Arial"/>
          <w:b/>
          <w:sz w:val="24"/>
          <w:szCs w:val="24"/>
        </w:rPr>
        <w:t>Администрация Персиановского сельского поселения</w:t>
      </w:r>
    </w:p>
    <w:p w:rsidR="009857C3" w:rsidRPr="009857C3" w:rsidRDefault="009857C3" w:rsidP="009857C3">
      <w:pPr>
        <w:spacing w:after="0" w:line="240" w:lineRule="auto"/>
        <w:contextualSpacing/>
        <w:jc w:val="center"/>
        <w:rPr>
          <w:rFonts w:ascii="Times New Roman" w:hAnsi="Times New Roman" w:cs="Times New Roman"/>
          <w:b/>
          <w:caps/>
          <w:sz w:val="24"/>
          <w:szCs w:val="24"/>
        </w:rPr>
      </w:pPr>
    </w:p>
    <w:p w:rsidR="00533C20" w:rsidRPr="00533C20" w:rsidRDefault="00533C20" w:rsidP="009857C3">
      <w:pPr>
        <w:spacing w:after="0" w:line="240" w:lineRule="auto"/>
        <w:contextualSpacing/>
        <w:jc w:val="center"/>
        <w:rPr>
          <w:rFonts w:ascii="Times New Roman" w:hAnsi="Times New Roman" w:cs="Times New Roman"/>
          <w:b/>
          <w:caps/>
          <w:sz w:val="46"/>
          <w:szCs w:val="46"/>
        </w:rPr>
      </w:pPr>
      <w:r w:rsidRPr="00533C20">
        <w:rPr>
          <w:rFonts w:ascii="Times New Roman" w:hAnsi="Times New Roman" w:cs="Times New Roman"/>
          <w:b/>
          <w:caps/>
          <w:sz w:val="46"/>
          <w:szCs w:val="46"/>
        </w:rPr>
        <w:t>ПОСТАНОВЛЕНИЕ</w:t>
      </w:r>
    </w:p>
    <w:p w:rsidR="00533C20" w:rsidRPr="00533C20" w:rsidRDefault="00533C20" w:rsidP="00533C20">
      <w:pPr>
        <w:spacing w:line="240" w:lineRule="auto"/>
        <w:contextualSpacing/>
        <w:jc w:val="both"/>
        <w:rPr>
          <w:rFonts w:ascii="Times New Roman" w:hAnsi="Times New Roman" w:cs="Times New Roman"/>
          <w:szCs w:val="28"/>
        </w:rPr>
      </w:pPr>
    </w:p>
    <w:p w:rsidR="00533C20" w:rsidRDefault="00A408EA" w:rsidP="00A46274">
      <w:pPr>
        <w:spacing w:line="240" w:lineRule="auto"/>
        <w:contextualSpacing/>
        <w:jc w:val="both"/>
        <w:rPr>
          <w:szCs w:val="28"/>
        </w:rPr>
      </w:pPr>
      <w:r>
        <w:rPr>
          <w:rFonts w:ascii="Times New Roman" w:hAnsi="Times New Roman" w:cs="Times New Roman"/>
          <w:b/>
          <w:sz w:val="28"/>
          <w:szCs w:val="28"/>
        </w:rPr>
        <w:t xml:space="preserve">03 июня  </w:t>
      </w:r>
      <w:r w:rsidR="00533C20" w:rsidRPr="00533C20">
        <w:rPr>
          <w:rFonts w:ascii="Times New Roman" w:hAnsi="Times New Roman" w:cs="Times New Roman"/>
          <w:b/>
          <w:sz w:val="28"/>
          <w:szCs w:val="28"/>
        </w:rPr>
        <w:t>2013 г.                                №</w:t>
      </w:r>
      <w:r>
        <w:rPr>
          <w:rFonts w:ascii="Times New Roman" w:hAnsi="Times New Roman" w:cs="Times New Roman"/>
          <w:b/>
          <w:sz w:val="28"/>
          <w:szCs w:val="28"/>
        </w:rPr>
        <w:t xml:space="preserve"> 96</w:t>
      </w:r>
      <w:r w:rsidR="00533C20" w:rsidRPr="00533C20">
        <w:rPr>
          <w:rFonts w:ascii="Times New Roman" w:hAnsi="Times New Roman" w:cs="Times New Roman"/>
          <w:b/>
          <w:sz w:val="28"/>
          <w:szCs w:val="28"/>
        </w:rPr>
        <w:t xml:space="preserve">     </w:t>
      </w:r>
      <w:r w:rsidR="00533C20" w:rsidRPr="00533C20">
        <w:rPr>
          <w:rFonts w:ascii="Times New Roman" w:hAnsi="Times New Roman" w:cs="Times New Roman"/>
          <w:sz w:val="28"/>
          <w:szCs w:val="28"/>
        </w:rPr>
        <w:t xml:space="preserve"> </w:t>
      </w:r>
      <w:r w:rsidR="00533C20" w:rsidRPr="00533C20">
        <w:rPr>
          <w:rFonts w:ascii="Times New Roman" w:hAnsi="Times New Roman" w:cs="Times New Roman"/>
          <w:b/>
          <w:sz w:val="28"/>
          <w:szCs w:val="28"/>
        </w:rPr>
        <w:tab/>
        <w:t xml:space="preserve">              </w:t>
      </w:r>
      <w:r w:rsidR="00A46274">
        <w:rPr>
          <w:rFonts w:ascii="Times New Roman" w:hAnsi="Times New Roman" w:cs="Times New Roman"/>
          <w:b/>
          <w:sz w:val="28"/>
          <w:szCs w:val="28"/>
        </w:rPr>
        <w:t>п.</w:t>
      </w:r>
      <w:r>
        <w:rPr>
          <w:rFonts w:ascii="Times New Roman" w:hAnsi="Times New Roman" w:cs="Times New Roman"/>
          <w:b/>
          <w:sz w:val="28"/>
          <w:szCs w:val="28"/>
        </w:rPr>
        <w:t xml:space="preserve"> П</w:t>
      </w:r>
      <w:r w:rsidR="00A46274">
        <w:rPr>
          <w:rFonts w:ascii="Times New Roman" w:hAnsi="Times New Roman" w:cs="Times New Roman"/>
          <w:b/>
          <w:sz w:val="28"/>
          <w:szCs w:val="28"/>
        </w:rPr>
        <w:t>ерсиановский</w:t>
      </w:r>
    </w:p>
    <w:p w:rsidR="00533C20" w:rsidRPr="000B3A37" w:rsidRDefault="00BB71F5" w:rsidP="00533C20">
      <w:pPr>
        <w:jc w:val="both"/>
        <w:rPr>
          <w:szCs w:val="28"/>
        </w:rPr>
      </w:pPr>
      <w:r>
        <w:rPr>
          <w:noProof/>
          <w:szCs w:val="28"/>
          <w:lang w:eastAsia="en-US"/>
        </w:rPr>
        <w:pict>
          <v:shapetype id="_x0000_t202" coordsize="21600,21600" o:spt="202" path="m,l,21600r21600,l21600,xe">
            <v:stroke joinstyle="miter"/>
            <v:path gradientshapeok="t" o:connecttype="rect"/>
          </v:shapetype>
          <v:shape id="_x0000_s1026" type="#_x0000_t202" style="position:absolute;left:0;text-align:left;margin-left:-1.55pt;margin-top:4.3pt;width:267.45pt;height:113pt;z-index:251660288;mso-width-relative:margin;mso-height-relative:margin" strokecolor="white">
            <v:textbox style="mso-next-textbox:#_x0000_s1026">
              <w:txbxContent>
                <w:p w:rsidR="00057C16" w:rsidRPr="00B52E01" w:rsidRDefault="00057C16" w:rsidP="00A408EA">
                  <w:pPr>
                    <w:spacing w:line="240" w:lineRule="auto"/>
                    <w:contextualSpacing/>
                    <w:jc w:val="both"/>
                    <w:rPr>
                      <w:sz w:val="28"/>
                      <w:szCs w:val="28"/>
                    </w:rPr>
                  </w:pPr>
                  <w:r w:rsidRPr="00B52E01">
                    <w:rPr>
                      <w:rFonts w:ascii="Times New Roman" w:hAnsi="Times New Roman" w:cs="Times New Roman"/>
                      <w:sz w:val="28"/>
                      <w:szCs w:val="28"/>
                    </w:rPr>
                    <w:t xml:space="preserve">Об утверждении административного регламента по осуществлению муниципального земельного контроля </w:t>
                  </w:r>
                  <w:r w:rsidR="00E9668D">
                    <w:rPr>
                      <w:rFonts w:ascii="Times New Roman" w:hAnsi="Times New Roman" w:cs="Times New Roman"/>
                      <w:sz w:val="28"/>
                      <w:szCs w:val="28"/>
                    </w:rPr>
                    <w:t>за использованием земель</w:t>
                  </w:r>
                  <w:r w:rsidRPr="00B52E01">
                    <w:rPr>
                      <w:rFonts w:ascii="Times New Roman" w:hAnsi="Times New Roman" w:cs="Times New Roman"/>
                      <w:sz w:val="28"/>
                      <w:szCs w:val="28"/>
                    </w:rPr>
                    <w:t xml:space="preserve"> </w:t>
                  </w:r>
                  <w:r w:rsidR="00A46274" w:rsidRPr="00B52E01">
                    <w:rPr>
                      <w:rFonts w:ascii="Times New Roman" w:hAnsi="Times New Roman" w:cs="Times New Roman"/>
                      <w:sz w:val="28"/>
                      <w:szCs w:val="28"/>
                    </w:rPr>
                    <w:t>Персиановского сельского</w:t>
                  </w:r>
                  <w:r w:rsidRPr="00B52E01">
                    <w:rPr>
                      <w:rFonts w:ascii="Times New Roman" w:hAnsi="Times New Roman" w:cs="Times New Roman"/>
                      <w:sz w:val="28"/>
                      <w:szCs w:val="28"/>
                    </w:rPr>
                    <w:t xml:space="preserve">  поселения Октябрьского района Ростовской области</w:t>
                  </w:r>
                  <w:r w:rsidR="00A408EA">
                    <w:rPr>
                      <w:rFonts w:ascii="Times New Roman" w:hAnsi="Times New Roman" w:cs="Times New Roman"/>
                      <w:sz w:val="28"/>
                      <w:szCs w:val="28"/>
                    </w:rPr>
                    <w:t>.</w:t>
                  </w:r>
                </w:p>
              </w:txbxContent>
            </v:textbox>
          </v:shape>
        </w:pict>
      </w:r>
    </w:p>
    <w:p w:rsidR="00533C20" w:rsidRDefault="00533C20" w:rsidP="00533C20">
      <w:pPr>
        <w:pStyle w:val="ConsPlusNormal"/>
        <w:ind w:firstLine="540"/>
        <w:jc w:val="both"/>
        <w:rPr>
          <w:rFonts w:ascii="Times New Roman" w:hAnsi="Times New Roman" w:cs="Times New Roman"/>
          <w:sz w:val="28"/>
          <w:szCs w:val="28"/>
        </w:rPr>
      </w:pPr>
    </w:p>
    <w:p w:rsidR="00533C20" w:rsidRDefault="00533C20" w:rsidP="00533C20">
      <w:pPr>
        <w:spacing w:line="240" w:lineRule="auto"/>
        <w:contextualSpacing/>
        <w:jc w:val="both"/>
        <w:rPr>
          <w:rFonts w:ascii="Times New Roman" w:hAnsi="Times New Roman" w:cs="Times New Roman"/>
          <w:sz w:val="28"/>
          <w:szCs w:val="28"/>
        </w:rPr>
      </w:pPr>
    </w:p>
    <w:p w:rsidR="00533C20" w:rsidRDefault="00533C20" w:rsidP="00533C20">
      <w:pPr>
        <w:spacing w:line="240" w:lineRule="auto"/>
        <w:contextualSpacing/>
        <w:jc w:val="both"/>
        <w:rPr>
          <w:rFonts w:ascii="Times New Roman" w:hAnsi="Times New Roman" w:cs="Times New Roman"/>
          <w:sz w:val="28"/>
          <w:szCs w:val="28"/>
        </w:rPr>
      </w:pPr>
    </w:p>
    <w:p w:rsidR="00533C20" w:rsidRDefault="00533C20" w:rsidP="00533C20">
      <w:pPr>
        <w:spacing w:line="240" w:lineRule="auto"/>
        <w:contextualSpacing/>
        <w:jc w:val="both"/>
        <w:rPr>
          <w:rFonts w:ascii="Times New Roman" w:hAnsi="Times New Roman" w:cs="Times New Roman"/>
          <w:sz w:val="28"/>
          <w:szCs w:val="28"/>
        </w:rPr>
      </w:pPr>
    </w:p>
    <w:p w:rsidR="00533C20" w:rsidRPr="00533C20" w:rsidRDefault="00533C20" w:rsidP="00533C20">
      <w:pPr>
        <w:spacing w:line="240" w:lineRule="auto"/>
        <w:contextualSpacing/>
        <w:jc w:val="both"/>
        <w:rPr>
          <w:rFonts w:ascii="Times New Roman" w:hAnsi="Times New Roman" w:cs="Times New Roman"/>
          <w:sz w:val="28"/>
          <w:szCs w:val="28"/>
        </w:rPr>
      </w:pPr>
    </w:p>
    <w:p w:rsidR="00B52E01" w:rsidRDefault="00533C20" w:rsidP="00533C20">
      <w:pPr>
        <w:spacing w:line="240" w:lineRule="auto"/>
        <w:contextualSpacing/>
        <w:jc w:val="both"/>
        <w:rPr>
          <w:rFonts w:ascii="Times New Roman" w:hAnsi="Times New Roman" w:cs="Times New Roman"/>
          <w:sz w:val="28"/>
          <w:szCs w:val="28"/>
        </w:rPr>
      </w:pPr>
      <w:r w:rsidRPr="00533C20">
        <w:rPr>
          <w:rFonts w:ascii="Times New Roman" w:hAnsi="Times New Roman" w:cs="Times New Roman"/>
          <w:sz w:val="28"/>
          <w:szCs w:val="28"/>
        </w:rPr>
        <w:t xml:space="preserve">           </w:t>
      </w:r>
    </w:p>
    <w:p w:rsidR="00533C20" w:rsidRPr="00B52E01" w:rsidRDefault="00B52E01" w:rsidP="00533C20">
      <w:pPr>
        <w:spacing w:line="240" w:lineRule="auto"/>
        <w:contextualSpacing/>
        <w:jc w:val="both"/>
        <w:rPr>
          <w:rFonts w:ascii="Times New Roman" w:hAnsi="Times New Roman" w:cs="Times New Roman"/>
          <w:sz w:val="28"/>
          <w:szCs w:val="28"/>
        </w:rPr>
      </w:pPr>
      <w:r w:rsidRPr="00B52E01">
        <w:rPr>
          <w:rFonts w:ascii="Times New Roman" w:hAnsi="Times New Roman" w:cs="Times New Roman"/>
          <w:sz w:val="28"/>
          <w:szCs w:val="28"/>
        </w:rPr>
        <w:t xml:space="preserve">           </w:t>
      </w:r>
      <w:r w:rsidR="00533C20" w:rsidRPr="00B52E01">
        <w:rPr>
          <w:rFonts w:ascii="Times New Roman" w:hAnsi="Times New Roman" w:cs="Times New Roman"/>
          <w:sz w:val="28"/>
          <w:szCs w:val="28"/>
        </w:rPr>
        <w:t xml:space="preserve"> В соответствии с Федеральными законами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 от 06.10.2003г. №131-ФЗ «Об общих принципах организации местного самоуправления в Российской Федерации», руководствуясь Уставом муниципального образования «</w:t>
      </w:r>
      <w:r w:rsidR="00A46274" w:rsidRPr="00B52E01">
        <w:rPr>
          <w:rFonts w:ascii="Times New Roman" w:hAnsi="Times New Roman" w:cs="Times New Roman"/>
          <w:sz w:val="28"/>
          <w:szCs w:val="28"/>
        </w:rPr>
        <w:t>Персиановское сельское</w:t>
      </w:r>
      <w:r w:rsidR="00533C20" w:rsidRPr="00B52E01">
        <w:rPr>
          <w:rFonts w:ascii="Times New Roman" w:hAnsi="Times New Roman" w:cs="Times New Roman"/>
          <w:sz w:val="28"/>
          <w:szCs w:val="28"/>
        </w:rPr>
        <w:t xml:space="preserve"> поселение» Октябрьского района Ростовской области </w:t>
      </w:r>
    </w:p>
    <w:p w:rsidR="00533C20" w:rsidRPr="00B52E01" w:rsidRDefault="00533C20" w:rsidP="00A408EA">
      <w:pPr>
        <w:spacing w:line="240" w:lineRule="auto"/>
        <w:contextualSpacing/>
        <w:jc w:val="center"/>
        <w:rPr>
          <w:rFonts w:ascii="Times New Roman" w:hAnsi="Times New Roman" w:cs="Times New Roman"/>
          <w:sz w:val="28"/>
          <w:szCs w:val="28"/>
        </w:rPr>
      </w:pPr>
      <w:r w:rsidRPr="00B52E01">
        <w:rPr>
          <w:rFonts w:ascii="Times New Roman" w:hAnsi="Times New Roman" w:cs="Times New Roman"/>
          <w:b/>
          <w:sz w:val="28"/>
          <w:szCs w:val="28"/>
        </w:rPr>
        <w:t>ПОСТАНОВЛЯ</w:t>
      </w:r>
      <w:r w:rsidR="00270E04" w:rsidRPr="00B52E01">
        <w:rPr>
          <w:rFonts w:ascii="Times New Roman" w:hAnsi="Times New Roman" w:cs="Times New Roman"/>
          <w:b/>
          <w:sz w:val="28"/>
          <w:szCs w:val="28"/>
        </w:rPr>
        <w:t>Ю</w:t>
      </w:r>
      <w:r w:rsidRPr="00B52E01">
        <w:rPr>
          <w:rFonts w:ascii="Times New Roman" w:hAnsi="Times New Roman" w:cs="Times New Roman"/>
          <w:b/>
          <w:sz w:val="28"/>
          <w:szCs w:val="28"/>
        </w:rPr>
        <w:t>:</w:t>
      </w:r>
      <w:r w:rsidRPr="00B52E01">
        <w:rPr>
          <w:rFonts w:ascii="Times New Roman" w:hAnsi="Times New Roman" w:cs="Times New Roman"/>
          <w:sz w:val="28"/>
          <w:szCs w:val="28"/>
        </w:rPr>
        <w:t xml:space="preserve"> </w:t>
      </w:r>
    </w:p>
    <w:p w:rsidR="00533C20" w:rsidRPr="00B52E01" w:rsidRDefault="00270E04" w:rsidP="00533C20">
      <w:pPr>
        <w:spacing w:line="240" w:lineRule="auto"/>
        <w:contextualSpacing/>
        <w:jc w:val="both"/>
        <w:rPr>
          <w:rFonts w:ascii="Times New Roman" w:hAnsi="Times New Roman" w:cs="Times New Roman"/>
          <w:sz w:val="28"/>
          <w:szCs w:val="28"/>
        </w:rPr>
      </w:pPr>
      <w:r w:rsidRPr="00B52E01">
        <w:rPr>
          <w:rFonts w:ascii="Times New Roman" w:hAnsi="Times New Roman" w:cs="Times New Roman"/>
          <w:sz w:val="28"/>
          <w:szCs w:val="28"/>
        </w:rPr>
        <w:tab/>
      </w:r>
      <w:r w:rsidR="00533C20" w:rsidRPr="00B52E01">
        <w:rPr>
          <w:rFonts w:ascii="Times New Roman" w:hAnsi="Times New Roman" w:cs="Times New Roman"/>
          <w:sz w:val="28"/>
          <w:szCs w:val="28"/>
        </w:rPr>
        <w:t xml:space="preserve">1. Утвердить административный регламент осуществления муниципального земельного контроля </w:t>
      </w:r>
      <w:r w:rsidR="00E9668D">
        <w:rPr>
          <w:rFonts w:ascii="Times New Roman" w:hAnsi="Times New Roman" w:cs="Times New Roman"/>
          <w:sz w:val="28"/>
          <w:szCs w:val="28"/>
        </w:rPr>
        <w:t xml:space="preserve">за использованием земель </w:t>
      </w:r>
      <w:r w:rsidR="00533C20" w:rsidRPr="00B52E01">
        <w:rPr>
          <w:rFonts w:ascii="Times New Roman" w:hAnsi="Times New Roman" w:cs="Times New Roman"/>
          <w:sz w:val="28"/>
          <w:szCs w:val="28"/>
        </w:rPr>
        <w:t xml:space="preserve"> </w:t>
      </w:r>
      <w:r w:rsidR="00A46274" w:rsidRPr="00B52E01">
        <w:rPr>
          <w:rFonts w:ascii="Times New Roman" w:hAnsi="Times New Roman" w:cs="Times New Roman"/>
          <w:sz w:val="28"/>
          <w:szCs w:val="28"/>
        </w:rPr>
        <w:t>Персиановского</w:t>
      </w:r>
      <w:r w:rsidR="009857C3" w:rsidRPr="00B52E01">
        <w:rPr>
          <w:rFonts w:ascii="Times New Roman" w:hAnsi="Times New Roman" w:cs="Times New Roman"/>
          <w:sz w:val="28"/>
          <w:szCs w:val="28"/>
        </w:rPr>
        <w:t xml:space="preserve"> </w:t>
      </w:r>
      <w:r w:rsidR="00A46274" w:rsidRPr="00B52E01">
        <w:rPr>
          <w:rFonts w:ascii="Times New Roman" w:hAnsi="Times New Roman" w:cs="Times New Roman"/>
          <w:sz w:val="28"/>
          <w:szCs w:val="28"/>
        </w:rPr>
        <w:t>сельского</w:t>
      </w:r>
      <w:r w:rsidRPr="00B52E01">
        <w:rPr>
          <w:rFonts w:ascii="Times New Roman" w:hAnsi="Times New Roman" w:cs="Times New Roman"/>
          <w:sz w:val="28"/>
          <w:szCs w:val="28"/>
        </w:rPr>
        <w:t xml:space="preserve"> поселения Октябрьского района </w:t>
      </w:r>
      <w:r w:rsidR="00533C20" w:rsidRPr="00B52E01">
        <w:rPr>
          <w:rFonts w:ascii="Times New Roman" w:hAnsi="Times New Roman" w:cs="Times New Roman"/>
          <w:sz w:val="28"/>
          <w:szCs w:val="28"/>
        </w:rPr>
        <w:t>согласно приложению</w:t>
      </w:r>
      <w:r w:rsidRPr="00B52E01">
        <w:rPr>
          <w:rFonts w:ascii="Times New Roman" w:hAnsi="Times New Roman" w:cs="Times New Roman"/>
          <w:sz w:val="28"/>
          <w:szCs w:val="28"/>
        </w:rPr>
        <w:t xml:space="preserve"> к настоящему постановлению</w:t>
      </w:r>
      <w:r w:rsidR="00533C20" w:rsidRPr="00B52E01">
        <w:rPr>
          <w:rFonts w:ascii="Times New Roman" w:hAnsi="Times New Roman" w:cs="Times New Roman"/>
          <w:sz w:val="28"/>
          <w:szCs w:val="28"/>
        </w:rPr>
        <w:t>.</w:t>
      </w:r>
    </w:p>
    <w:p w:rsidR="00270E04" w:rsidRPr="00B52E01" w:rsidRDefault="00270E04" w:rsidP="00270E04">
      <w:pPr>
        <w:spacing w:line="240" w:lineRule="auto"/>
        <w:contextualSpacing/>
        <w:jc w:val="both"/>
        <w:rPr>
          <w:rFonts w:ascii="Times New Roman" w:hAnsi="Times New Roman" w:cs="Times New Roman"/>
          <w:sz w:val="28"/>
          <w:szCs w:val="28"/>
        </w:rPr>
      </w:pPr>
      <w:r w:rsidRPr="00B52E01">
        <w:rPr>
          <w:rFonts w:ascii="Times New Roman" w:hAnsi="Times New Roman" w:cs="Times New Roman"/>
          <w:sz w:val="28"/>
          <w:szCs w:val="28"/>
        </w:rPr>
        <w:tab/>
        <w:t>2</w:t>
      </w:r>
      <w:r w:rsidR="00533C20" w:rsidRPr="00B52E01">
        <w:rPr>
          <w:rFonts w:ascii="Times New Roman" w:hAnsi="Times New Roman" w:cs="Times New Roman"/>
          <w:sz w:val="28"/>
          <w:szCs w:val="28"/>
        </w:rPr>
        <w:t>.</w:t>
      </w:r>
      <w:r w:rsidRPr="00B52E01">
        <w:rPr>
          <w:rFonts w:ascii="Times New Roman" w:hAnsi="Times New Roman" w:cs="Times New Roman"/>
          <w:sz w:val="28"/>
          <w:szCs w:val="28"/>
        </w:rPr>
        <w:t xml:space="preserve"> </w:t>
      </w:r>
      <w:r w:rsidR="00533C20" w:rsidRPr="00B52E01">
        <w:rPr>
          <w:rFonts w:ascii="Times New Roman" w:hAnsi="Times New Roman" w:cs="Times New Roman"/>
          <w:sz w:val="28"/>
          <w:szCs w:val="28"/>
        </w:rPr>
        <w:t xml:space="preserve">Контроль за выполнением специалистами и (или) муниципальными служащими, и должностными лицами, обеспечивающими выполнение администрацией </w:t>
      </w:r>
      <w:r w:rsidR="00A46274" w:rsidRPr="00B52E01">
        <w:rPr>
          <w:rFonts w:ascii="Times New Roman" w:hAnsi="Times New Roman" w:cs="Times New Roman"/>
          <w:sz w:val="28"/>
          <w:szCs w:val="28"/>
        </w:rPr>
        <w:t>Персиановского</w:t>
      </w:r>
      <w:r w:rsidR="00533C20" w:rsidRPr="00B52E01">
        <w:rPr>
          <w:rFonts w:ascii="Times New Roman" w:hAnsi="Times New Roman" w:cs="Times New Roman"/>
          <w:sz w:val="28"/>
          <w:szCs w:val="28"/>
        </w:rPr>
        <w:t xml:space="preserve"> сельского поселения </w:t>
      </w:r>
      <w:r w:rsidR="00A46274" w:rsidRPr="00B52E01">
        <w:rPr>
          <w:rFonts w:ascii="Times New Roman" w:hAnsi="Times New Roman" w:cs="Times New Roman"/>
          <w:sz w:val="28"/>
          <w:szCs w:val="28"/>
        </w:rPr>
        <w:t>Октябрь</w:t>
      </w:r>
      <w:r w:rsidR="009857C3" w:rsidRPr="00B52E01">
        <w:rPr>
          <w:rFonts w:ascii="Times New Roman" w:hAnsi="Times New Roman" w:cs="Times New Roman"/>
          <w:sz w:val="28"/>
          <w:szCs w:val="28"/>
        </w:rPr>
        <w:t>с</w:t>
      </w:r>
      <w:r w:rsidR="00A46274" w:rsidRPr="00B52E01">
        <w:rPr>
          <w:rFonts w:ascii="Times New Roman" w:hAnsi="Times New Roman" w:cs="Times New Roman"/>
          <w:sz w:val="28"/>
          <w:szCs w:val="28"/>
        </w:rPr>
        <w:t>кого</w:t>
      </w:r>
      <w:r w:rsidR="00533C20" w:rsidRPr="00B52E01">
        <w:rPr>
          <w:rFonts w:ascii="Times New Roman" w:hAnsi="Times New Roman" w:cs="Times New Roman"/>
          <w:sz w:val="28"/>
          <w:szCs w:val="28"/>
        </w:rPr>
        <w:t xml:space="preserve"> района </w:t>
      </w:r>
      <w:r w:rsidR="00A46274" w:rsidRPr="00B52E01">
        <w:rPr>
          <w:rFonts w:ascii="Times New Roman" w:hAnsi="Times New Roman" w:cs="Times New Roman"/>
          <w:sz w:val="28"/>
          <w:szCs w:val="28"/>
        </w:rPr>
        <w:t xml:space="preserve">Ростовской </w:t>
      </w:r>
      <w:r w:rsidR="00533C20" w:rsidRPr="00B52E01">
        <w:rPr>
          <w:rFonts w:ascii="Times New Roman" w:hAnsi="Times New Roman" w:cs="Times New Roman"/>
          <w:sz w:val="28"/>
          <w:szCs w:val="28"/>
        </w:rPr>
        <w:t xml:space="preserve"> области, положений Административного регламента, утвержденного пунктом 1 настоящего постановления, а так же осуществление мониторинга практики применения Административного регламента, оставляю за собой.</w:t>
      </w:r>
    </w:p>
    <w:p w:rsidR="00270E04" w:rsidRPr="00B52E01" w:rsidRDefault="00270E04" w:rsidP="00270E04">
      <w:pPr>
        <w:spacing w:line="240" w:lineRule="auto"/>
        <w:contextualSpacing/>
        <w:jc w:val="both"/>
        <w:rPr>
          <w:rFonts w:ascii="Times New Roman" w:hAnsi="Times New Roman" w:cs="Times New Roman"/>
          <w:sz w:val="28"/>
          <w:szCs w:val="28"/>
        </w:rPr>
      </w:pPr>
      <w:r w:rsidRPr="00B52E01">
        <w:rPr>
          <w:rFonts w:ascii="Times New Roman" w:hAnsi="Times New Roman" w:cs="Times New Roman"/>
          <w:sz w:val="28"/>
          <w:szCs w:val="28"/>
        </w:rPr>
        <w:tab/>
        <w:t>3</w:t>
      </w:r>
      <w:r w:rsidR="00533C20" w:rsidRPr="00B52E01">
        <w:rPr>
          <w:rFonts w:ascii="Times New Roman" w:hAnsi="Times New Roman" w:cs="Times New Roman"/>
          <w:sz w:val="28"/>
          <w:szCs w:val="28"/>
        </w:rPr>
        <w:t>.</w:t>
      </w:r>
      <w:r w:rsidRPr="00B52E01">
        <w:rPr>
          <w:rFonts w:ascii="Times New Roman" w:hAnsi="Times New Roman" w:cs="Times New Roman"/>
          <w:sz w:val="28"/>
          <w:szCs w:val="28"/>
        </w:rPr>
        <w:t xml:space="preserve"> Настоящее постановление вступает в силу с момента его подписания и опубликования в сети Интернет на официальном сайте муниципального образования «</w:t>
      </w:r>
      <w:r w:rsidR="00A46274" w:rsidRPr="00B52E01">
        <w:rPr>
          <w:rFonts w:ascii="Times New Roman" w:hAnsi="Times New Roman" w:cs="Times New Roman"/>
          <w:sz w:val="28"/>
          <w:szCs w:val="28"/>
        </w:rPr>
        <w:t>Персиановское сельское</w:t>
      </w:r>
      <w:r w:rsidRPr="00B52E01">
        <w:rPr>
          <w:rFonts w:ascii="Times New Roman" w:hAnsi="Times New Roman" w:cs="Times New Roman"/>
          <w:sz w:val="28"/>
          <w:szCs w:val="28"/>
        </w:rPr>
        <w:t xml:space="preserve"> поселение» </w:t>
      </w:r>
      <w:r w:rsidR="00A46274" w:rsidRPr="00B52E01">
        <w:rPr>
          <w:rFonts w:ascii="Times New Roman" w:hAnsi="Times New Roman" w:cs="Times New Roman"/>
          <w:sz w:val="28"/>
          <w:szCs w:val="28"/>
        </w:rPr>
        <w:t xml:space="preserve"> </w:t>
      </w:r>
    </w:p>
    <w:p w:rsidR="00270E04" w:rsidRPr="00B52E01" w:rsidRDefault="00270E04" w:rsidP="00270E04">
      <w:pPr>
        <w:pStyle w:val="ConsPlusNormal"/>
        <w:tabs>
          <w:tab w:val="left" w:pos="284"/>
          <w:tab w:val="left" w:pos="567"/>
          <w:tab w:val="left" w:pos="851"/>
        </w:tabs>
        <w:jc w:val="both"/>
        <w:rPr>
          <w:rFonts w:ascii="Times New Roman" w:hAnsi="Times New Roman" w:cs="Times New Roman"/>
          <w:sz w:val="28"/>
          <w:szCs w:val="28"/>
        </w:rPr>
      </w:pPr>
      <w:r w:rsidRPr="00B52E01">
        <w:rPr>
          <w:rFonts w:ascii="Times New Roman" w:hAnsi="Times New Roman" w:cs="Times New Roman"/>
          <w:sz w:val="28"/>
          <w:szCs w:val="28"/>
        </w:rPr>
        <w:tab/>
      </w:r>
      <w:r w:rsidRPr="00B52E01">
        <w:rPr>
          <w:rFonts w:ascii="Times New Roman" w:hAnsi="Times New Roman" w:cs="Times New Roman"/>
          <w:sz w:val="28"/>
          <w:szCs w:val="28"/>
        </w:rPr>
        <w:tab/>
        <w:t xml:space="preserve">  4. Контроль за выполнением настоящего постановления </w:t>
      </w:r>
      <w:r w:rsidR="00A408EA">
        <w:rPr>
          <w:rFonts w:ascii="Times New Roman" w:hAnsi="Times New Roman" w:cs="Times New Roman"/>
          <w:sz w:val="28"/>
          <w:szCs w:val="28"/>
        </w:rPr>
        <w:t>оставлю за собой.</w:t>
      </w:r>
    </w:p>
    <w:p w:rsidR="00270E04" w:rsidRPr="00B52E01" w:rsidRDefault="00533C20" w:rsidP="00533C20">
      <w:pPr>
        <w:spacing w:line="240" w:lineRule="auto"/>
        <w:contextualSpacing/>
        <w:jc w:val="both"/>
        <w:rPr>
          <w:rFonts w:ascii="Times New Roman" w:hAnsi="Times New Roman" w:cs="Times New Roman"/>
          <w:b/>
          <w:sz w:val="28"/>
          <w:szCs w:val="28"/>
        </w:rPr>
      </w:pPr>
      <w:r w:rsidRPr="00B52E01">
        <w:rPr>
          <w:rFonts w:ascii="Times New Roman" w:hAnsi="Times New Roman" w:cs="Times New Roman"/>
          <w:sz w:val="28"/>
          <w:szCs w:val="28"/>
        </w:rPr>
        <w:t xml:space="preserve">  </w:t>
      </w:r>
      <w:r w:rsidR="00270E04" w:rsidRPr="00B52E01">
        <w:rPr>
          <w:rFonts w:ascii="Times New Roman" w:hAnsi="Times New Roman" w:cs="Times New Roman"/>
          <w:b/>
          <w:sz w:val="28"/>
          <w:szCs w:val="28"/>
        </w:rPr>
        <w:t xml:space="preserve">                    Глава </w:t>
      </w:r>
    </w:p>
    <w:p w:rsidR="00270E04" w:rsidRPr="00B52E01" w:rsidRDefault="00A46274" w:rsidP="00533C20">
      <w:pPr>
        <w:spacing w:line="240" w:lineRule="auto"/>
        <w:contextualSpacing/>
        <w:jc w:val="both"/>
        <w:rPr>
          <w:rFonts w:ascii="Times New Roman" w:hAnsi="Times New Roman" w:cs="Times New Roman"/>
          <w:b/>
          <w:sz w:val="28"/>
          <w:szCs w:val="28"/>
        </w:rPr>
      </w:pPr>
      <w:r w:rsidRPr="00B52E01">
        <w:rPr>
          <w:rFonts w:ascii="Times New Roman" w:hAnsi="Times New Roman" w:cs="Times New Roman"/>
          <w:b/>
          <w:sz w:val="28"/>
          <w:szCs w:val="28"/>
        </w:rPr>
        <w:t xml:space="preserve">Персиановского сельского </w:t>
      </w:r>
    </w:p>
    <w:p w:rsidR="00270E04" w:rsidRDefault="00270E04" w:rsidP="00533C20">
      <w:pPr>
        <w:spacing w:line="240" w:lineRule="auto"/>
        <w:contextualSpacing/>
        <w:jc w:val="both"/>
        <w:rPr>
          <w:rFonts w:ascii="Times New Roman" w:hAnsi="Times New Roman" w:cs="Times New Roman"/>
          <w:sz w:val="28"/>
          <w:szCs w:val="28"/>
        </w:rPr>
      </w:pPr>
      <w:r w:rsidRPr="00B52E01">
        <w:rPr>
          <w:rFonts w:ascii="Times New Roman" w:hAnsi="Times New Roman" w:cs="Times New Roman"/>
          <w:b/>
          <w:sz w:val="28"/>
          <w:szCs w:val="28"/>
        </w:rPr>
        <w:t xml:space="preserve">                 поселения                                       </w:t>
      </w:r>
      <w:r w:rsidR="00A46274" w:rsidRPr="00B52E01">
        <w:rPr>
          <w:rFonts w:ascii="Times New Roman" w:hAnsi="Times New Roman" w:cs="Times New Roman"/>
          <w:b/>
          <w:sz w:val="28"/>
          <w:szCs w:val="28"/>
        </w:rPr>
        <w:t xml:space="preserve">               В.И. Карачанов</w:t>
      </w:r>
    </w:p>
    <w:p w:rsidR="00270E04" w:rsidRDefault="00270E04" w:rsidP="00533C20">
      <w:pPr>
        <w:spacing w:line="240" w:lineRule="auto"/>
        <w:contextualSpacing/>
        <w:jc w:val="both"/>
        <w:rPr>
          <w:rFonts w:ascii="Times New Roman" w:hAnsi="Times New Roman" w:cs="Times New Roman"/>
          <w:sz w:val="28"/>
          <w:szCs w:val="28"/>
        </w:rPr>
      </w:pPr>
    </w:p>
    <w:p w:rsidR="00270E04" w:rsidRDefault="00270E04" w:rsidP="00533C20">
      <w:pPr>
        <w:spacing w:line="240" w:lineRule="auto"/>
        <w:contextualSpacing/>
        <w:jc w:val="both"/>
        <w:rPr>
          <w:rFonts w:ascii="Times New Roman" w:hAnsi="Times New Roman" w:cs="Times New Roman"/>
          <w:sz w:val="28"/>
          <w:szCs w:val="28"/>
        </w:rPr>
      </w:pPr>
    </w:p>
    <w:p w:rsidR="00B52E01" w:rsidRDefault="00270E04" w:rsidP="00533C20">
      <w:pPr>
        <w:spacing w:line="240" w:lineRule="auto"/>
        <w:contextualSpacing/>
        <w:jc w:val="both"/>
        <w:rPr>
          <w:rFonts w:ascii="Times New Roman" w:hAnsi="Times New Roman" w:cs="Times New Roman"/>
          <w:sz w:val="28"/>
          <w:szCs w:val="28"/>
        </w:rPr>
      </w:pPr>
      <w:r>
        <w:rPr>
          <w:rFonts w:ascii="Times New Roman" w:hAnsi="Times New Roman" w:cs="Times New Roman"/>
          <w:sz w:val="28"/>
          <w:szCs w:val="28"/>
        </w:rPr>
        <w:t xml:space="preserve">                                </w:t>
      </w:r>
    </w:p>
    <w:p w:rsidR="00B52E01" w:rsidRDefault="00B52E01" w:rsidP="00533C20">
      <w:pPr>
        <w:spacing w:line="240" w:lineRule="auto"/>
        <w:contextualSpacing/>
        <w:jc w:val="both"/>
        <w:rPr>
          <w:rFonts w:ascii="Times New Roman" w:hAnsi="Times New Roman" w:cs="Times New Roman"/>
          <w:sz w:val="28"/>
          <w:szCs w:val="28"/>
        </w:rPr>
      </w:pPr>
      <w:r>
        <w:rPr>
          <w:rFonts w:ascii="Times New Roman" w:hAnsi="Times New Roman" w:cs="Times New Roman"/>
          <w:sz w:val="28"/>
          <w:szCs w:val="28"/>
        </w:rPr>
        <w:t xml:space="preserve">                                                                 </w:t>
      </w:r>
    </w:p>
    <w:p w:rsidR="00533C20" w:rsidRPr="00533C20" w:rsidRDefault="00B52E01" w:rsidP="00533C20">
      <w:pPr>
        <w:spacing w:line="240" w:lineRule="auto"/>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00270E04">
        <w:rPr>
          <w:rFonts w:ascii="Times New Roman" w:hAnsi="Times New Roman" w:cs="Times New Roman"/>
          <w:sz w:val="28"/>
          <w:szCs w:val="28"/>
        </w:rPr>
        <w:t xml:space="preserve"> Приложение</w:t>
      </w:r>
    </w:p>
    <w:p w:rsidR="00533C20" w:rsidRPr="00533C20" w:rsidRDefault="00270E04" w:rsidP="00533C20">
      <w:pPr>
        <w:spacing w:line="240" w:lineRule="auto"/>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00533C20" w:rsidRPr="00533C20">
        <w:rPr>
          <w:rFonts w:ascii="Times New Roman" w:hAnsi="Times New Roman" w:cs="Times New Roman"/>
          <w:sz w:val="28"/>
          <w:szCs w:val="28"/>
        </w:rPr>
        <w:t>к постановлению администрации</w:t>
      </w:r>
    </w:p>
    <w:p w:rsidR="00533C20" w:rsidRPr="00533C20" w:rsidRDefault="00270E04" w:rsidP="00533C20">
      <w:pPr>
        <w:spacing w:line="240" w:lineRule="auto"/>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00A46274">
        <w:rPr>
          <w:rFonts w:ascii="Times New Roman" w:hAnsi="Times New Roman" w:cs="Times New Roman"/>
          <w:sz w:val="28"/>
          <w:szCs w:val="28"/>
        </w:rPr>
        <w:t>Персиановского сельского поселения</w:t>
      </w:r>
    </w:p>
    <w:p w:rsidR="00533C20" w:rsidRPr="00533C20" w:rsidRDefault="00270E04" w:rsidP="00533C20">
      <w:pPr>
        <w:spacing w:line="240" w:lineRule="auto"/>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00A408EA">
        <w:rPr>
          <w:rFonts w:ascii="Times New Roman" w:hAnsi="Times New Roman" w:cs="Times New Roman"/>
          <w:sz w:val="28"/>
          <w:szCs w:val="28"/>
        </w:rPr>
        <w:t>О</w:t>
      </w:r>
      <w:r>
        <w:rPr>
          <w:rFonts w:ascii="Times New Roman" w:hAnsi="Times New Roman" w:cs="Times New Roman"/>
          <w:sz w:val="28"/>
          <w:szCs w:val="28"/>
        </w:rPr>
        <w:t>т</w:t>
      </w:r>
      <w:r w:rsidR="00A408EA">
        <w:rPr>
          <w:rFonts w:ascii="Times New Roman" w:hAnsi="Times New Roman" w:cs="Times New Roman"/>
          <w:sz w:val="28"/>
          <w:szCs w:val="28"/>
        </w:rPr>
        <w:t xml:space="preserve"> 03.06.</w:t>
      </w:r>
      <w:r w:rsidR="00533C20" w:rsidRPr="00533C20">
        <w:rPr>
          <w:rFonts w:ascii="Times New Roman" w:hAnsi="Times New Roman" w:cs="Times New Roman"/>
          <w:sz w:val="28"/>
          <w:szCs w:val="28"/>
        </w:rPr>
        <w:t>201</w:t>
      </w:r>
      <w:r>
        <w:rPr>
          <w:rFonts w:ascii="Times New Roman" w:hAnsi="Times New Roman" w:cs="Times New Roman"/>
          <w:sz w:val="28"/>
          <w:szCs w:val="28"/>
        </w:rPr>
        <w:t>3</w:t>
      </w:r>
      <w:r w:rsidR="00533C20" w:rsidRPr="00533C20">
        <w:rPr>
          <w:rFonts w:ascii="Times New Roman" w:hAnsi="Times New Roman" w:cs="Times New Roman"/>
          <w:sz w:val="28"/>
          <w:szCs w:val="28"/>
        </w:rPr>
        <w:t xml:space="preserve"> г.</w:t>
      </w:r>
      <w:r w:rsidR="00A408EA">
        <w:rPr>
          <w:rFonts w:ascii="Times New Roman" w:hAnsi="Times New Roman" w:cs="Times New Roman"/>
          <w:sz w:val="28"/>
          <w:szCs w:val="28"/>
        </w:rPr>
        <w:t xml:space="preserve"> № 96</w:t>
      </w:r>
    </w:p>
    <w:p w:rsidR="00533C20" w:rsidRPr="00533C20" w:rsidRDefault="00533C20" w:rsidP="00533C20">
      <w:pPr>
        <w:spacing w:line="240" w:lineRule="auto"/>
        <w:contextualSpacing/>
        <w:jc w:val="both"/>
        <w:rPr>
          <w:rFonts w:ascii="Times New Roman" w:hAnsi="Times New Roman" w:cs="Times New Roman"/>
          <w:sz w:val="28"/>
          <w:szCs w:val="28"/>
        </w:rPr>
      </w:pPr>
      <w:r w:rsidRPr="00533C20">
        <w:rPr>
          <w:rFonts w:ascii="Times New Roman" w:hAnsi="Times New Roman" w:cs="Times New Roman"/>
          <w:sz w:val="28"/>
          <w:szCs w:val="28"/>
        </w:rPr>
        <w:t xml:space="preserve"> </w:t>
      </w:r>
    </w:p>
    <w:p w:rsidR="00533C20" w:rsidRPr="00270E04" w:rsidRDefault="00533C20" w:rsidP="00270E04">
      <w:pPr>
        <w:spacing w:line="240" w:lineRule="auto"/>
        <w:contextualSpacing/>
        <w:jc w:val="center"/>
        <w:rPr>
          <w:rFonts w:ascii="Times New Roman" w:hAnsi="Times New Roman" w:cs="Times New Roman"/>
          <w:b/>
          <w:sz w:val="28"/>
          <w:szCs w:val="28"/>
        </w:rPr>
      </w:pPr>
      <w:r w:rsidRPr="00270E04">
        <w:rPr>
          <w:rFonts w:ascii="Times New Roman" w:hAnsi="Times New Roman" w:cs="Times New Roman"/>
          <w:b/>
          <w:sz w:val="28"/>
          <w:szCs w:val="28"/>
        </w:rPr>
        <w:t>АДМИНИСТРАТИВНЫЙ РЕГЛАМЕНТ</w:t>
      </w:r>
    </w:p>
    <w:p w:rsidR="00533C20" w:rsidRPr="00270E04" w:rsidRDefault="00533C20" w:rsidP="00270E04">
      <w:pPr>
        <w:spacing w:line="240" w:lineRule="auto"/>
        <w:contextualSpacing/>
        <w:jc w:val="center"/>
        <w:rPr>
          <w:rFonts w:ascii="Times New Roman" w:hAnsi="Times New Roman" w:cs="Times New Roman"/>
          <w:b/>
          <w:sz w:val="20"/>
          <w:szCs w:val="20"/>
        </w:rPr>
      </w:pPr>
      <w:r w:rsidRPr="00270E04">
        <w:rPr>
          <w:rFonts w:ascii="Times New Roman" w:hAnsi="Times New Roman" w:cs="Times New Roman"/>
          <w:b/>
          <w:sz w:val="20"/>
          <w:szCs w:val="20"/>
        </w:rPr>
        <w:t>ПО ОСУЩЕСТВЛЕНИЮ МУНИЦИПАЛЬНОГО ЗЕМЕЛЬНОГО КОНТРОЛЯ</w:t>
      </w:r>
    </w:p>
    <w:p w:rsidR="00533C20" w:rsidRPr="00270E04" w:rsidRDefault="00E9668D" w:rsidP="00270E04">
      <w:pPr>
        <w:spacing w:line="240" w:lineRule="auto"/>
        <w:contextualSpacing/>
        <w:jc w:val="center"/>
        <w:rPr>
          <w:rFonts w:ascii="Times New Roman" w:hAnsi="Times New Roman" w:cs="Times New Roman"/>
          <w:b/>
          <w:sz w:val="20"/>
          <w:szCs w:val="20"/>
        </w:rPr>
      </w:pPr>
      <w:r>
        <w:rPr>
          <w:rFonts w:ascii="Times New Roman" w:hAnsi="Times New Roman" w:cs="Times New Roman"/>
          <w:b/>
          <w:sz w:val="20"/>
          <w:szCs w:val="20"/>
        </w:rPr>
        <w:t xml:space="preserve">ЗА ИСПОЛЬЗОВАНИЕМ ЗЕМЕЛЬ </w:t>
      </w:r>
      <w:r w:rsidR="00533C20" w:rsidRPr="00270E04">
        <w:rPr>
          <w:rFonts w:ascii="Times New Roman" w:hAnsi="Times New Roman" w:cs="Times New Roman"/>
          <w:b/>
          <w:sz w:val="20"/>
          <w:szCs w:val="20"/>
        </w:rPr>
        <w:t xml:space="preserve"> </w:t>
      </w:r>
      <w:r w:rsidR="00A46274">
        <w:rPr>
          <w:rFonts w:ascii="Times New Roman" w:hAnsi="Times New Roman" w:cs="Times New Roman"/>
          <w:b/>
          <w:sz w:val="20"/>
          <w:szCs w:val="20"/>
        </w:rPr>
        <w:t xml:space="preserve">ПЕРСИАНОВСКОГО СЕЛЬСКОГО </w:t>
      </w:r>
      <w:r w:rsidR="00533C20" w:rsidRPr="00270E04">
        <w:rPr>
          <w:rFonts w:ascii="Times New Roman" w:hAnsi="Times New Roman" w:cs="Times New Roman"/>
          <w:b/>
          <w:sz w:val="20"/>
          <w:szCs w:val="20"/>
        </w:rPr>
        <w:t xml:space="preserve">ПОСЕЛЕНИЯ </w:t>
      </w:r>
      <w:r w:rsidR="00270E04" w:rsidRPr="00270E04">
        <w:rPr>
          <w:rFonts w:ascii="Times New Roman" w:hAnsi="Times New Roman" w:cs="Times New Roman"/>
          <w:b/>
          <w:sz w:val="20"/>
          <w:szCs w:val="20"/>
        </w:rPr>
        <w:t>ОКТЯБРЬСКОГО</w:t>
      </w:r>
      <w:r w:rsidR="00533C20" w:rsidRPr="00270E04">
        <w:rPr>
          <w:rFonts w:ascii="Times New Roman" w:hAnsi="Times New Roman" w:cs="Times New Roman"/>
          <w:b/>
          <w:sz w:val="20"/>
          <w:szCs w:val="20"/>
        </w:rPr>
        <w:t xml:space="preserve"> РАЙОНА</w:t>
      </w:r>
    </w:p>
    <w:p w:rsidR="00533C20" w:rsidRPr="00533C20" w:rsidRDefault="00533C20" w:rsidP="00533C20">
      <w:pPr>
        <w:spacing w:line="240" w:lineRule="auto"/>
        <w:contextualSpacing/>
        <w:jc w:val="both"/>
        <w:rPr>
          <w:rFonts w:ascii="Times New Roman" w:hAnsi="Times New Roman" w:cs="Times New Roman"/>
          <w:sz w:val="28"/>
          <w:szCs w:val="28"/>
        </w:rPr>
      </w:pPr>
      <w:r w:rsidRPr="00533C20">
        <w:rPr>
          <w:rFonts w:ascii="Times New Roman" w:hAnsi="Times New Roman" w:cs="Times New Roman"/>
          <w:sz w:val="28"/>
          <w:szCs w:val="28"/>
        </w:rPr>
        <w:t xml:space="preserve"> </w:t>
      </w:r>
    </w:p>
    <w:p w:rsidR="00533C20" w:rsidRPr="00E4741F" w:rsidRDefault="00533C20" w:rsidP="00270E04">
      <w:pPr>
        <w:spacing w:line="240" w:lineRule="auto"/>
        <w:contextualSpacing/>
        <w:jc w:val="center"/>
        <w:rPr>
          <w:rFonts w:ascii="Times New Roman" w:hAnsi="Times New Roman" w:cs="Times New Roman"/>
          <w:b/>
          <w:sz w:val="24"/>
          <w:szCs w:val="24"/>
        </w:rPr>
      </w:pPr>
      <w:r w:rsidRPr="00E4741F">
        <w:rPr>
          <w:rFonts w:ascii="Times New Roman" w:hAnsi="Times New Roman" w:cs="Times New Roman"/>
          <w:b/>
          <w:sz w:val="24"/>
          <w:szCs w:val="24"/>
        </w:rPr>
        <w:t>I. ОБЩИЕ ПОЛОЖЕНИЯ</w:t>
      </w:r>
    </w:p>
    <w:p w:rsidR="00533C20" w:rsidRPr="00533C20" w:rsidRDefault="00533C20" w:rsidP="00533C20">
      <w:pPr>
        <w:spacing w:line="240" w:lineRule="auto"/>
        <w:contextualSpacing/>
        <w:jc w:val="both"/>
        <w:rPr>
          <w:rFonts w:ascii="Times New Roman" w:hAnsi="Times New Roman" w:cs="Times New Roman"/>
          <w:sz w:val="28"/>
          <w:szCs w:val="28"/>
        </w:rPr>
      </w:pPr>
      <w:r w:rsidRPr="00533C20">
        <w:rPr>
          <w:rFonts w:ascii="Times New Roman" w:hAnsi="Times New Roman" w:cs="Times New Roman"/>
          <w:sz w:val="28"/>
          <w:szCs w:val="28"/>
        </w:rPr>
        <w:t xml:space="preserve"> </w:t>
      </w:r>
    </w:p>
    <w:p w:rsidR="00533C20" w:rsidRPr="00533C20" w:rsidRDefault="00533C20" w:rsidP="00533C20">
      <w:pPr>
        <w:spacing w:line="240" w:lineRule="auto"/>
        <w:contextualSpacing/>
        <w:jc w:val="both"/>
        <w:rPr>
          <w:rFonts w:ascii="Times New Roman" w:hAnsi="Times New Roman" w:cs="Times New Roman"/>
          <w:sz w:val="28"/>
          <w:szCs w:val="28"/>
        </w:rPr>
      </w:pPr>
      <w:r w:rsidRPr="00533C20">
        <w:rPr>
          <w:rFonts w:ascii="Times New Roman" w:hAnsi="Times New Roman" w:cs="Times New Roman"/>
          <w:sz w:val="28"/>
          <w:szCs w:val="28"/>
        </w:rPr>
        <w:t xml:space="preserve">         Настоящий административный регламент (далее - Регламент) устанавливает сроки и последовательность административных процедур (действий) органа местного самоуправления при осуществлении муниципального земельного контроля на территории </w:t>
      </w:r>
      <w:r w:rsidR="00A46274">
        <w:rPr>
          <w:rFonts w:ascii="Times New Roman" w:hAnsi="Times New Roman" w:cs="Times New Roman"/>
          <w:sz w:val="28"/>
          <w:szCs w:val="28"/>
        </w:rPr>
        <w:t>Персиановского сельского поселения</w:t>
      </w:r>
      <w:r w:rsidRPr="00533C20">
        <w:rPr>
          <w:rFonts w:ascii="Times New Roman" w:hAnsi="Times New Roman" w:cs="Times New Roman"/>
          <w:sz w:val="28"/>
          <w:szCs w:val="28"/>
        </w:rPr>
        <w:t>, а также устанавливает порядок взаимодействия органа местного самоуправления с физическими и юридическими лицами, органами государственной власти и иными органами местного самоуправления, учреждениями и организациями при исполнении муниципальной функции при осуществлении муниципального контроля.</w:t>
      </w:r>
    </w:p>
    <w:p w:rsidR="00533C20" w:rsidRPr="00533C20" w:rsidRDefault="00533C20" w:rsidP="00533C20">
      <w:pPr>
        <w:spacing w:line="240" w:lineRule="auto"/>
        <w:contextualSpacing/>
        <w:jc w:val="both"/>
        <w:rPr>
          <w:rFonts w:ascii="Times New Roman" w:hAnsi="Times New Roman" w:cs="Times New Roman"/>
          <w:sz w:val="28"/>
          <w:szCs w:val="28"/>
        </w:rPr>
      </w:pPr>
      <w:r w:rsidRPr="00533C20">
        <w:rPr>
          <w:rFonts w:ascii="Times New Roman" w:hAnsi="Times New Roman" w:cs="Times New Roman"/>
          <w:sz w:val="28"/>
          <w:szCs w:val="28"/>
        </w:rPr>
        <w:t xml:space="preserve"> </w:t>
      </w:r>
    </w:p>
    <w:p w:rsidR="00533C20" w:rsidRPr="00533C20" w:rsidRDefault="00270E04" w:rsidP="00533C20">
      <w:pPr>
        <w:spacing w:line="240" w:lineRule="auto"/>
        <w:contextualSpacing/>
        <w:jc w:val="both"/>
        <w:rPr>
          <w:rFonts w:ascii="Times New Roman" w:hAnsi="Times New Roman" w:cs="Times New Roman"/>
          <w:sz w:val="28"/>
          <w:szCs w:val="28"/>
        </w:rPr>
      </w:pPr>
      <w:r>
        <w:rPr>
          <w:rFonts w:ascii="Times New Roman" w:hAnsi="Times New Roman" w:cs="Times New Roman"/>
          <w:sz w:val="28"/>
          <w:szCs w:val="28"/>
        </w:rPr>
        <w:tab/>
      </w:r>
      <w:r w:rsidR="00533C20" w:rsidRPr="00533C20">
        <w:rPr>
          <w:rFonts w:ascii="Times New Roman" w:hAnsi="Times New Roman" w:cs="Times New Roman"/>
          <w:sz w:val="28"/>
          <w:szCs w:val="28"/>
        </w:rPr>
        <w:t>1.1. Наименование вида муниципального контроля</w:t>
      </w:r>
    </w:p>
    <w:p w:rsidR="00270E04" w:rsidRDefault="00270E04" w:rsidP="00533C20">
      <w:pPr>
        <w:spacing w:line="240" w:lineRule="auto"/>
        <w:contextualSpacing/>
        <w:jc w:val="both"/>
        <w:rPr>
          <w:rFonts w:ascii="Times New Roman" w:hAnsi="Times New Roman" w:cs="Times New Roman"/>
          <w:sz w:val="28"/>
          <w:szCs w:val="28"/>
        </w:rPr>
      </w:pPr>
    </w:p>
    <w:p w:rsidR="00533C20" w:rsidRPr="00533C20" w:rsidRDefault="00533C20" w:rsidP="00533C20">
      <w:pPr>
        <w:spacing w:line="240" w:lineRule="auto"/>
        <w:contextualSpacing/>
        <w:jc w:val="both"/>
        <w:rPr>
          <w:rFonts w:ascii="Times New Roman" w:hAnsi="Times New Roman" w:cs="Times New Roman"/>
          <w:sz w:val="28"/>
          <w:szCs w:val="28"/>
        </w:rPr>
      </w:pPr>
      <w:r w:rsidRPr="00533C20">
        <w:rPr>
          <w:rFonts w:ascii="Times New Roman" w:hAnsi="Times New Roman" w:cs="Times New Roman"/>
          <w:sz w:val="28"/>
          <w:szCs w:val="28"/>
        </w:rPr>
        <w:t xml:space="preserve">Муниципальный земельный контроль </w:t>
      </w:r>
      <w:r w:rsidR="00E9668D">
        <w:rPr>
          <w:rFonts w:ascii="Times New Roman" w:hAnsi="Times New Roman" w:cs="Times New Roman"/>
          <w:sz w:val="28"/>
          <w:szCs w:val="28"/>
        </w:rPr>
        <w:t>за использованием земель</w:t>
      </w:r>
      <w:r w:rsidRPr="00533C20">
        <w:rPr>
          <w:rFonts w:ascii="Times New Roman" w:hAnsi="Times New Roman" w:cs="Times New Roman"/>
          <w:sz w:val="28"/>
          <w:szCs w:val="28"/>
        </w:rPr>
        <w:t xml:space="preserve"> </w:t>
      </w:r>
      <w:r w:rsidR="00A46274">
        <w:rPr>
          <w:rFonts w:ascii="Times New Roman" w:hAnsi="Times New Roman" w:cs="Times New Roman"/>
          <w:sz w:val="28"/>
          <w:szCs w:val="28"/>
        </w:rPr>
        <w:t xml:space="preserve">Персиановского сельского </w:t>
      </w:r>
      <w:r w:rsidRPr="00533C20">
        <w:rPr>
          <w:rFonts w:ascii="Times New Roman" w:hAnsi="Times New Roman" w:cs="Times New Roman"/>
          <w:sz w:val="28"/>
          <w:szCs w:val="28"/>
        </w:rPr>
        <w:t>поселения.</w:t>
      </w:r>
    </w:p>
    <w:p w:rsidR="00533C20" w:rsidRPr="00533C20" w:rsidRDefault="00533C20" w:rsidP="00533C20">
      <w:pPr>
        <w:spacing w:line="240" w:lineRule="auto"/>
        <w:contextualSpacing/>
        <w:jc w:val="both"/>
        <w:rPr>
          <w:rFonts w:ascii="Times New Roman" w:hAnsi="Times New Roman" w:cs="Times New Roman"/>
          <w:sz w:val="28"/>
          <w:szCs w:val="28"/>
        </w:rPr>
      </w:pPr>
      <w:r w:rsidRPr="00533C20">
        <w:rPr>
          <w:rFonts w:ascii="Times New Roman" w:hAnsi="Times New Roman" w:cs="Times New Roman"/>
          <w:sz w:val="28"/>
          <w:szCs w:val="28"/>
        </w:rPr>
        <w:t xml:space="preserve"> </w:t>
      </w:r>
    </w:p>
    <w:p w:rsidR="00533C20" w:rsidRPr="00533C20" w:rsidRDefault="00270E04" w:rsidP="00533C20">
      <w:pPr>
        <w:spacing w:line="240" w:lineRule="auto"/>
        <w:contextualSpacing/>
        <w:jc w:val="both"/>
        <w:rPr>
          <w:rFonts w:ascii="Times New Roman" w:hAnsi="Times New Roman" w:cs="Times New Roman"/>
          <w:sz w:val="28"/>
          <w:szCs w:val="28"/>
        </w:rPr>
      </w:pPr>
      <w:r>
        <w:rPr>
          <w:rFonts w:ascii="Times New Roman" w:hAnsi="Times New Roman" w:cs="Times New Roman"/>
          <w:sz w:val="28"/>
          <w:szCs w:val="28"/>
        </w:rPr>
        <w:tab/>
      </w:r>
      <w:r w:rsidR="00533C20" w:rsidRPr="00533C20">
        <w:rPr>
          <w:rFonts w:ascii="Times New Roman" w:hAnsi="Times New Roman" w:cs="Times New Roman"/>
          <w:sz w:val="28"/>
          <w:szCs w:val="28"/>
        </w:rPr>
        <w:t xml:space="preserve">1.2. Наименование органа местного самоуправления, непосредственно исполняющего функцию по осуществлению муниципального земельного контроля </w:t>
      </w:r>
      <w:r w:rsidR="00E9668D">
        <w:rPr>
          <w:rFonts w:ascii="Times New Roman" w:hAnsi="Times New Roman" w:cs="Times New Roman"/>
          <w:sz w:val="28"/>
          <w:szCs w:val="28"/>
        </w:rPr>
        <w:t xml:space="preserve">за использованием земель </w:t>
      </w:r>
      <w:r w:rsidR="00533C20" w:rsidRPr="00533C20">
        <w:rPr>
          <w:rFonts w:ascii="Times New Roman" w:hAnsi="Times New Roman" w:cs="Times New Roman"/>
          <w:sz w:val="28"/>
          <w:szCs w:val="28"/>
        </w:rPr>
        <w:t xml:space="preserve"> </w:t>
      </w:r>
      <w:r w:rsidR="00A46274">
        <w:rPr>
          <w:rFonts w:ascii="Times New Roman" w:hAnsi="Times New Roman" w:cs="Times New Roman"/>
          <w:sz w:val="28"/>
          <w:szCs w:val="28"/>
        </w:rPr>
        <w:t xml:space="preserve"> </w:t>
      </w:r>
      <w:r w:rsidR="00533C20" w:rsidRPr="00533C20">
        <w:rPr>
          <w:rFonts w:ascii="Times New Roman" w:hAnsi="Times New Roman" w:cs="Times New Roman"/>
          <w:sz w:val="28"/>
          <w:szCs w:val="28"/>
        </w:rPr>
        <w:t xml:space="preserve"> </w:t>
      </w:r>
      <w:r w:rsidR="00A46274">
        <w:rPr>
          <w:rFonts w:ascii="Times New Roman" w:hAnsi="Times New Roman" w:cs="Times New Roman"/>
          <w:sz w:val="28"/>
          <w:szCs w:val="28"/>
        </w:rPr>
        <w:t xml:space="preserve">Персиановского сельского </w:t>
      </w:r>
      <w:r w:rsidR="00533C20" w:rsidRPr="00533C20">
        <w:rPr>
          <w:rFonts w:ascii="Times New Roman" w:hAnsi="Times New Roman" w:cs="Times New Roman"/>
          <w:sz w:val="28"/>
          <w:szCs w:val="28"/>
        </w:rPr>
        <w:t>поселения</w:t>
      </w:r>
    </w:p>
    <w:p w:rsidR="00533C20" w:rsidRPr="00533C20" w:rsidRDefault="00533C20" w:rsidP="00533C20">
      <w:pPr>
        <w:spacing w:line="240" w:lineRule="auto"/>
        <w:contextualSpacing/>
        <w:jc w:val="both"/>
        <w:rPr>
          <w:rFonts w:ascii="Times New Roman" w:hAnsi="Times New Roman" w:cs="Times New Roman"/>
          <w:sz w:val="28"/>
          <w:szCs w:val="28"/>
        </w:rPr>
      </w:pPr>
      <w:r w:rsidRPr="00533C20">
        <w:rPr>
          <w:rFonts w:ascii="Times New Roman" w:hAnsi="Times New Roman" w:cs="Times New Roman"/>
          <w:sz w:val="28"/>
          <w:szCs w:val="28"/>
        </w:rPr>
        <w:t xml:space="preserve">     Проверки юридических лиц и индивидуальных предпринимателей по осуществлению муниципального земельного контроля на территории </w:t>
      </w:r>
      <w:r w:rsidR="00A46274">
        <w:rPr>
          <w:rFonts w:ascii="Times New Roman" w:hAnsi="Times New Roman" w:cs="Times New Roman"/>
          <w:sz w:val="28"/>
          <w:szCs w:val="28"/>
        </w:rPr>
        <w:t xml:space="preserve">Персиановского сельского </w:t>
      </w:r>
      <w:r w:rsidR="0014071E">
        <w:rPr>
          <w:rFonts w:ascii="Times New Roman" w:hAnsi="Times New Roman" w:cs="Times New Roman"/>
          <w:sz w:val="28"/>
          <w:szCs w:val="28"/>
        </w:rPr>
        <w:t xml:space="preserve"> поселения</w:t>
      </w:r>
      <w:r w:rsidRPr="00533C20">
        <w:rPr>
          <w:rFonts w:ascii="Times New Roman" w:hAnsi="Times New Roman" w:cs="Times New Roman"/>
          <w:sz w:val="28"/>
          <w:szCs w:val="28"/>
        </w:rPr>
        <w:t xml:space="preserve"> проводятся администрацией </w:t>
      </w:r>
      <w:r w:rsidR="00A46274">
        <w:rPr>
          <w:rFonts w:ascii="Times New Roman" w:hAnsi="Times New Roman" w:cs="Times New Roman"/>
          <w:sz w:val="28"/>
          <w:szCs w:val="28"/>
        </w:rPr>
        <w:t xml:space="preserve"> Персиановского сельского</w:t>
      </w:r>
      <w:r w:rsidR="0014071E">
        <w:rPr>
          <w:rFonts w:ascii="Times New Roman" w:hAnsi="Times New Roman" w:cs="Times New Roman"/>
          <w:sz w:val="28"/>
          <w:szCs w:val="28"/>
        </w:rPr>
        <w:t xml:space="preserve"> поселения</w:t>
      </w:r>
      <w:r w:rsidR="0014071E" w:rsidRPr="00533C20">
        <w:rPr>
          <w:rFonts w:ascii="Times New Roman" w:hAnsi="Times New Roman" w:cs="Times New Roman"/>
          <w:sz w:val="28"/>
          <w:szCs w:val="28"/>
        </w:rPr>
        <w:t xml:space="preserve"> </w:t>
      </w:r>
      <w:r w:rsidRPr="00533C20">
        <w:rPr>
          <w:rFonts w:ascii="Times New Roman" w:hAnsi="Times New Roman" w:cs="Times New Roman"/>
          <w:sz w:val="28"/>
          <w:szCs w:val="28"/>
        </w:rPr>
        <w:t>(далее –уполномоченный орган), путем плановых и внеплановых проверок.</w:t>
      </w:r>
    </w:p>
    <w:p w:rsidR="00533C20" w:rsidRPr="00533C20" w:rsidRDefault="00533C20" w:rsidP="00533C20">
      <w:pPr>
        <w:spacing w:line="240" w:lineRule="auto"/>
        <w:contextualSpacing/>
        <w:jc w:val="both"/>
        <w:rPr>
          <w:rFonts w:ascii="Times New Roman" w:hAnsi="Times New Roman" w:cs="Times New Roman"/>
          <w:sz w:val="28"/>
          <w:szCs w:val="28"/>
        </w:rPr>
      </w:pPr>
      <w:r w:rsidRPr="00533C20">
        <w:rPr>
          <w:rFonts w:ascii="Times New Roman" w:hAnsi="Times New Roman" w:cs="Times New Roman"/>
          <w:sz w:val="28"/>
          <w:szCs w:val="28"/>
        </w:rPr>
        <w:t xml:space="preserve">Полномочием по проведению проверок обладают должностные лица уполномоченного органа, в должностные обязанности которых входит осуществление муниципального земельного контроля на территории </w:t>
      </w:r>
      <w:r w:rsidR="00A46274">
        <w:rPr>
          <w:rFonts w:ascii="Times New Roman" w:hAnsi="Times New Roman" w:cs="Times New Roman"/>
          <w:sz w:val="28"/>
          <w:szCs w:val="28"/>
        </w:rPr>
        <w:t xml:space="preserve">Персиановского сельского </w:t>
      </w:r>
      <w:r w:rsidR="0014071E">
        <w:rPr>
          <w:rFonts w:ascii="Times New Roman" w:hAnsi="Times New Roman" w:cs="Times New Roman"/>
          <w:sz w:val="28"/>
          <w:szCs w:val="28"/>
        </w:rPr>
        <w:t xml:space="preserve"> поселения</w:t>
      </w:r>
      <w:r w:rsidRPr="00533C20">
        <w:rPr>
          <w:rFonts w:ascii="Times New Roman" w:hAnsi="Times New Roman" w:cs="Times New Roman"/>
          <w:sz w:val="28"/>
          <w:szCs w:val="28"/>
        </w:rPr>
        <w:t xml:space="preserve">. Конкретное должностное лицо, которому поручено проведение конкретной проверки, определяется распоряжением главы администрации </w:t>
      </w:r>
      <w:r w:rsidR="00795A61">
        <w:rPr>
          <w:rFonts w:ascii="Times New Roman" w:hAnsi="Times New Roman" w:cs="Times New Roman"/>
          <w:sz w:val="28"/>
          <w:szCs w:val="28"/>
        </w:rPr>
        <w:t xml:space="preserve"> Персиановского сельского</w:t>
      </w:r>
      <w:r w:rsidR="0014071E">
        <w:rPr>
          <w:rFonts w:ascii="Times New Roman" w:hAnsi="Times New Roman" w:cs="Times New Roman"/>
          <w:sz w:val="28"/>
          <w:szCs w:val="28"/>
        </w:rPr>
        <w:t xml:space="preserve"> поселения</w:t>
      </w:r>
      <w:r w:rsidRPr="00533C20">
        <w:rPr>
          <w:rFonts w:ascii="Times New Roman" w:hAnsi="Times New Roman" w:cs="Times New Roman"/>
          <w:sz w:val="28"/>
          <w:szCs w:val="28"/>
        </w:rPr>
        <w:t xml:space="preserve"> о проведении проверки. Права и обязанности указанных должностных лиц при проведении проверок определяются Земельным кодексом Российской Федерации, Федеральным законом от 26.12.2008 № 294-ФЗ «О защите прав юридических лиц и индивидуальных предпринимателей при осуществлении государственного контроля (надзора) и </w:t>
      </w:r>
      <w:r w:rsidRPr="00533C20">
        <w:rPr>
          <w:rFonts w:ascii="Times New Roman" w:hAnsi="Times New Roman" w:cs="Times New Roman"/>
          <w:sz w:val="28"/>
          <w:szCs w:val="28"/>
        </w:rPr>
        <w:lastRenderedPageBreak/>
        <w:t>муниципального контроля», муниципальными правовыми актами, настоящим Регламентом и должностными инструкциями.</w:t>
      </w:r>
    </w:p>
    <w:p w:rsidR="00533C20" w:rsidRPr="00533C20" w:rsidRDefault="00533C20" w:rsidP="00533C20">
      <w:pPr>
        <w:spacing w:line="240" w:lineRule="auto"/>
        <w:contextualSpacing/>
        <w:jc w:val="both"/>
        <w:rPr>
          <w:rFonts w:ascii="Times New Roman" w:hAnsi="Times New Roman" w:cs="Times New Roman"/>
          <w:sz w:val="28"/>
          <w:szCs w:val="28"/>
        </w:rPr>
      </w:pPr>
      <w:r w:rsidRPr="00533C20">
        <w:rPr>
          <w:rFonts w:ascii="Times New Roman" w:hAnsi="Times New Roman" w:cs="Times New Roman"/>
          <w:sz w:val="28"/>
          <w:szCs w:val="28"/>
        </w:rPr>
        <w:t xml:space="preserve">Проведение проверок при осуществлении муниципального земельного контроля осуществляется во взаимодействии с органами, уполномоченными осуществлять государственный земельный контроль, - управлением Федеральной службы государственной регистрации кадастра и картографии по </w:t>
      </w:r>
      <w:r w:rsidR="0014071E">
        <w:rPr>
          <w:rFonts w:ascii="Times New Roman" w:hAnsi="Times New Roman" w:cs="Times New Roman"/>
          <w:sz w:val="28"/>
          <w:szCs w:val="28"/>
        </w:rPr>
        <w:t>Ростовской</w:t>
      </w:r>
      <w:r w:rsidRPr="00533C20">
        <w:rPr>
          <w:rFonts w:ascii="Times New Roman" w:hAnsi="Times New Roman" w:cs="Times New Roman"/>
          <w:sz w:val="28"/>
          <w:szCs w:val="28"/>
        </w:rPr>
        <w:t xml:space="preserve"> области</w:t>
      </w:r>
      <w:r w:rsidR="0014071E">
        <w:rPr>
          <w:rFonts w:ascii="Times New Roman" w:hAnsi="Times New Roman" w:cs="Times New Roman"/>
          <w:sz w:val="28"/>
          <w:szCs w:val="28"/>
        </w:rPr>
        <w:t xml:space="preserve"> (далее - управление Росреестра)</w:t>
      </w:r>
      <w:r w:rsidRPr="00533C20">
        <w:rPr>
          <w:rFonts w:ascii="Times New Roman" w:hAnsi="Times New Roman" w:cs="Times New Roman"/>
          <w:sz w:val="28"/>
          <w:szCs w:val="28"/>
        </w:rPr>
        <w:t>, органами исполнительной власти, организациями и гражданами. При этом взаимодействие уполномоченного органа с органами государственного контроля при осуществлении муниципального контроля осуществляется в соответствии с действующим законодательством и административными регламентами, соглашениями об информационном взаимодействии в целях осуществления муниципального земельного контроля.</w:t>
      </w:r>
    </w:p>
    <w:p w:rsidR="00533C20" w:rsidRPr="00533C20" w:rsidRDefault="00533C20" w:rsidP="00533C20">
      <w:pPr>
        <w:spacing w:line="240" w:lineRule="auto"/>
        <w:contextualSpacing/>
        <w:jc w:val="both"/>
        <w:rPr>
          <w:rFonts w:ascii="Times New Roman" w:hAnsi="Times New Roman" w:cs="Times New Roman"/>
          <w:sz w:val="28"/>
          <w:szCs w:val="28"/>
        </w:rPr>
      </w:pPr>
      <w:r w:rsidRPr="00533C20">
        <w:rPr>
          <w:rFonts w:ascii="Times New Roman" w:hAnsi="Times New Roman" w:cs="Times New Roman"/>
          <w:sz w:val="28"/>
          <w:szCs w:val="28"/>
        </w:rPr>
        <w:t>Взаимодействие органов государственного контроля (надзора), уполномоченного органа при организации и проведении проверок может осуществляться в электронной форме в порядке, установленном Правительством Российской Федерации.</w:t>
      </w:r>
    </w:p>
    <w:p w:rsidR="00533C20" w:rsidRPr="00533C20" w:rsidRDefault="00533C20" w:rsidP="00533C20">
      <w:pPr>
        <w:spacing w:line="240" w:lineRule="auto"/>
        <w:contextualSpacing/>
        <w:jc w:val="both"/>
        <w:rPr>
          <w:rFonts w:ascii="Times New Roman" w:hAnsi="Times New Roman" w:cs="Times New Roman"/>
          <w:sz w:val="28"/>
          <w:szCs w:val="28"/>
        </w:rPr>
      </w:pPr>
      <w:r w:rsidRPr="00533C20">
        <w:rPr>
          <w:rFonts w:ascii="Times New Roman" w:hAnsi="Times New Roman" w:cs="Times New Roman"/>
          <w:sz w:val="28"/>
          <w:szCs w:val="28"/>
        </w:rPr>
        <w:t xml:space="preserve"> </w:t>
      </w:r>
    </w:p>
    <w:p w:rsidR="0014071E" w:rsidRDefault="0014071E" w:rsidP="00533C20">
      <w:pPr>
        <w:spacing w:line="240" w:lineRule="auto"/>
        <w:contextualSpacing/>
        <w:jc w:val="both"/>
        <w:rPr>
          <w:rFonts w:ascii="Times New Roman" w:hAnsi="Times New Roman" w:cs="Times New Roman"/>
          <w:sz w:val="28"/>
          <w:szCs w:val="28"/>
        </w:rPr>
      </w:pPr>
      <w:r>
        <w:rPr>
          <w:rFonts w:ascii="Times New Roman" w:hAnsi="Times New Roman" w:cs="Times New Roman"/>
          <w:sz w:val="28"/>
          <w:szCs w:val="28"/>
        </w:rPr>
        <w:tab/>
      </w:r>
      <w:r w:rsidR="00533C20" w:rsidRPr="00533C20">
        <w:rPr>
          <w:rFonts w:ascii="Times New Roman" w:hAnsi="Times New Roman" w:cs="Times New Roman"/>
          <w:sz w:val="28"/>
          <w:szCs w:val="28"/>
        </w:rPr>
        <w:t xml:space="preserve">1.3. Перечень нормативных правовых актов, регулирующих проведение проверок юридических лиц и индивидуальных предпринимателей при осуществлении муниципального земельного контроля </w:t>
      </w:r>
      <w:r w:rsidR="00E9668D">
        <w:rPr>
          <w:rFonts w:ascii="Times New Roman" w:hAnsi="Times New Roman" w:cs="Times New Roman"/>
          <w:sz w:val="28"/>
          <w:szCs w:val="28"/>
        </w:rPr>
        <w:t>за использованием земель</w:t>
      </w:r>
      <w:r w:rsidR="00533C20" w:rsidRPr="00533C20">
        <w:rPr>
          <w:rFonts w:ascii="Times New Roman" w:hAnsi="Times New Roman" w:cs="Times New Roman"/>
          <w:sz w:val="28"/>
          <w:szCs w:val="28"/>
        </w:rPr>
        <w:t xml:space="preserve"> </w:t>
      </w:r>
      <w:r w:rsidR="00795A61">
        <w:rPr>
          <w:rFonts w:ascii="Times New Roman" w:hAnsi="Times New Roman" w:cs="Times New Roman"/>
          <w:sz w:val="28"/>
          <w:szCs w:val="28"/>
        </w:rPr>
        <w:t xml:space="preserve"> Персиановского сельского </w:t>
      </w:r>
      <w:r>
        <w:rPr>
          <w:rFonts w:ascii="Times New Roman" w:hAnsi="Times New Roman" w:cs="Times New Roman"/>
          <w:sz w:val="28"/>
          <w:szCs w:val="28"/>
        </w:rPr>
        <w:t xml:space="preserve"> поселения</w:t>
      </w:r>
    </w:p>
    <w:p w:rsidR="0014071E" w:rsidRPr="00533C20" w:rsidRDefault="0014071E" w:rsidP="00533C20">
      <w:pPr>
        <w:spacing w:line="240" w:lineRule="auto"/>
        <w:contextualSpacing/>
        <w:jc w:val="both"/>
        <w:rPr>
          <w:rFonts w:ascii="Times New Roman" w:hAnsi="Times New Roman" w:cs="Times New Roman"/>
          <w:sz w:val="28"/>
          <w:szCs w:val="28"/>
        </w:rPr>
      </w:pPr>
    </w:p>
    <w:p w:rsidR="00533C20" w:rsidRPr="00533C20" w:rsidRDefault="00533C20" w:rsidP="00533C20">
      <w:pPr>
        <w:spacing w:line="240" w:lineRule="auto"/>
        <w:contextualSpacing/>
        <w:jc w:val="both"/>
        <w:rPr>
          <w:rFonts w:ascii="Times New Roman" w:hAnsi="Times New Roman" w:cs="Times New Roman"/>
          <w:sz w:val="28"/>
          <w:szCs w:val="28"/>
        </w:rPr>
      </w:pPr>
      <w:r w:rsidRPr="00533C20">
        <w:rPr>
          <w:rFonts w:ascii="Times New Roman" w:hAnsi="Times New Roman" w:cs="Times New Roman"/>
          <w:sz w:val="28"/>
          <w:szCs w:val="28"/>
        </w:rPr>
        <w:t>-Конституция Российской Федерации;</w:t>
      </w:r>
    </w:p>
    <w:p w:rsidR="00533C20" w:rsidRPr="00533C20" w:rsidRDefault="00533C20" w:rsidP="00533C20">
      <w:pPr>
        <w:spacing w:line="240" w:lineRule="auto"/>
        <w:contextualSpacing/>
        <w:jc w:val="both"/>
        <w:rPr>
          <w:rFonts w:ascii="Times New Roman" w:hAnsi="Times New Roman" w:cs="Times New Roman"/>
          <w:sz w:val="28"/>
          <w:szCs w:val="28"/>
        </w:rPr>
      </w:pPr>
      <w:r w:rsidRPr="00533C20">
        <w:rPr>
          <w:rFonts w:ascii="Times New Roman" w:hAnsi="Times New Roman" w:cs="Times New Roman"/>
          <w:sz w:val="28"/>
          <w:szCs w:val="28"/>
        </w:rPr>
        <w:t>-Земельный кодекс Российской Федерации (источник официального опубликования: «Собрание законодательства РФ», 29.10.2001, N 44, ст. 4147);</w:t>
      </w:r>
    </w:p>
    <w:p w:rsidR="00533C20" w:rsidRPr="00533C20" w:rsidRDefault="00533C20" w:rsidP="00533C20">
      <w:pPr>
        <w:spacing w:line="240" w:lineRule="auto"/>
        <w:contextualSpacing/>
        <w:jc w:val="both"/>
        <w:rPr>
          <w:rFonts w:ascii="Times New Roman" w:hAnsi="Times New Roman" w:cs="Times New Roman"/>
          <w:sz w:val="28"/>
          <w:szCs w:val="28"/>
        </w:rPr>
      </w:pPr>
      <w:r w:rsidRPr="00533C20">
        <w:rPr>
          <w:rFonts w:ascii="Times New Roman" w:hAnsi="Times New Roman" w:cs="Times New Roman"/>
          <w:sz w:val="28"/>
          <w:szCs w:val="28"/>
        </w:rPr>
        <w:t>-Федеральный закон от 06.10.2003 N 131-ФЗ «Об общих принципах организации местного самоуправления в Российской Федерации» (источник официального опубликования: «Собрание законодательства РФ», 06.10.2003, N 40, ст. 3822);</w:t>
      </w:r>
    </w:p>
    <w:p w:rsidR="00533C20" w:rsidRPr="00533C20" w:rsidRDefault="00533C20" w:rsidP="00533C20">
      <w:pPr>
        <w:spacing w:line="240" w:lineRule="auto"/>
        <w:contextualSpacing/>
        <w:jc w:val="both"/>
        <w:rPr>
          <w:rFonts w:ascii="Times New Roman" w:hAnsi="Times New Roman" w:cs="Times New Roman"/>
          <w:sz w:val="28"/>
          <w:szCs w:val="28"/>
        </w:rPr>
      </w:pPr>
      <w:r w:rsidRPr="00533C20">
        <w:rPr>
          <w:rFonts w:ascii="Times New Roman" w:hAnsi="Times New Roman" w:cs="Times New Roman"/>
          <w:sz w:val="28"/>
          <w:szCs w:val="28"/>
        </w:rPr>
        <w:t>-Федеральный закон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(источник официального опубликования: «Российская газета», № 266, 30.12.2008).</w:t>
      </w:r>
    </w:p>
    <w:p w:rsidR="00533C20" w:rsidRPr="00533C20" w:rsidRDefault="00533C20" w:rsidP="00533C20">
      <w:pPr>
        <w:spacing w:line="240" w:lineRule="auto"/>
        <w:contextualSpacing/>
        <w:jc w:val="both"/>
        <w:rPr>
          <w:rFonts w:ascii="Times New Roman" w:hAnsi="Times New Roman" w:cs="Times New Roman"/>
          <w:sz w:val="28"/>
          <w:szCs w:val="28"/>
        </w:rPr>
      </w:pPr>
      <w:r w:rsidRPr="00533C20">
        <w:rPr>
          <w:rFonts w:ascii="Times New Roman" w:hAnsi="Times New Roman" w:cs="Times New Roman"/>
          <w:sz w:val="28"/>
          <w:szCs w:val="28"/>
        </w:rPr>
        <w:t>-Федеральный закон от 2 мая 2006 года № 59-ФЗ «О порядке рассмотрения обращений граждан Российской Федерации».</w:t>
      </w:r>
    </w:p>
    <w:p w:rsidR="00E9668D" w:rsidRDefault="00533C20" w:rsidP="00533C20">
      <w:pPr>
        <w:spacing w:line="240" w:lineRule="auto"/>
        <w:contextualSpacing/>
        <w:jc w:val="both"/>
        <w:rPr>
          <w:rFonts w:ascii="Times New Roman" w:hAnsi="Times New Roman" w:cs="Times New Roman"/>
          <w:sz w:val="28"/>
          <w:szCs w:val="28"/>
        </w:rPr>
      </w:pPr>
      <w:r w:rsidRPr="00533C20">
        <w:rPr>
          <w:rFonts w:ascii="Times New Roman" w:hAnsi="Times New Roman" w:cs="Times New Roman"/>
          <w:sz w:val="28"/>
          <w:szCs w:val="28"/>
        </w:rPr>
        <w:t xml:space="preserve">Проверки юридических лиц и индивидуальных предпринимателей в соответствии с настоящим Регламентом осуществляются в отношении всех земель, находящихся в границах муниципального образования </w:t>
      </w:r>
      <w:r w:rsidR="00795A61">
        <w:rPr>
          <w:rFonts w:ascii="Times New Roman" w:hAnsi="Times New Roman" w:cs="Times New Roman"/>
          <w:sz w:val="28"/>
          <w:szCs w:val="28"/>
        </w:rPr>
        <w:t xml:space="preserve"> Персиановского сельского</w:t>
      </w:r>
      <w:r w:rsidR="0014071E">
        <w:rPr>
          <w:rFonts w:ascii="Times New Roman" w:hAnsi="Times New Roman" w:cs="Times New Roman"/>
          <w:sz w:val="28"/>
          <w:szCs w:val="28"/>
        </w:rPr>
        <w:t xml:space="preserve"> поселения</w:t>
      </w:r>
      <w:r w:rsidRPr="00533C20">
        <w:rPr>
          <w:rFonts w:ascii="Times New Roman" w:hAnsi="Times New Roman" w:cs="Times New Roman"/>
          <w:sz w:val="28"/>
          <w:szCs w:val="28"/>
        </w:rPr>
        <w:t>, в соответствии с настоящим Регламентом с применением типовых форм документов, установленных уполномоченным Правительством Российской Федерации федеральным органом исполнительной власти.</w:t>
      </w:r>
    </w:p>
    <w:p w:rsidR="00533C20" w:rsidRPr="00533C20" w:rsidRDefault="00533C20" w:rsidP="00533C20">
      <w:pPr>
        <w:spacing w:line="240" w:lineRule="auto"/>
        <w:contextualSpacing/>
        <w:jc w:val="both"/>
        <w:rPr>
          <w:rFonts w:ascii="Times New Roman" w:hAnsi="Times New Roman" w:cs="Times New Roman"/>
          <w:sz w:val="28"/>
          <w:szCs w:val="28"/>
        </w:rPr>
      </w:pPr>
      <w:r w:rsidRPr="00533C20">
        <w:rPr>
          <w:rFonts w:ascii="Times New Roman" w:hAnsi="Times New Roman" w:cs="Times New Roman"/>
          <w:sz w:val="28"/>
          <w:szCs w:val="28"/>
        </w:rPr>
        <w:t xml:space="preserve">   </w:t>
      </w:r>
    </w:p>
    <w:p w:rsidR="0014071E" w:rsidRPr="00533C20" w:rsidRDefault="0014071E" w:rsidP="00533C20">
      <w:pPr>
        <w:spacing w:line="240" w:lineRule="auto"/>
        <w:contextualSpacing/>
        <w:jc w:val="both"/>
        <w:rPr>
          <w:rFonts w:ascii="Times New Roman" w:hAnsi="Times New Roman" w:cs="Times New Roman"/>
          <w:sz w:val="28"/>
          <w:szCs w:val="28"/>
        </w:rPr>
      </w:pPr>
      <w:r>
        <w:rPr>
          <w:rFonts w:ascii="Times New Roman" w:hAnsi="Times New Roman" w:cs="Times New Roman"/>
          <w:sz w:val="28"/>
          <w:szCs w:val="28"/>
        </w:rPr>
        <w:tab/>
      </w:r>
      <w:r w:rsidR="00533C20" w:rsidRPr="00533C20">
        <w:rPr>
          <w:rFonts w:ascii="Times New Roman" w:hAnsi="Times New Roman" w:cs="Times New Roman"/>
          <w:sz w:val="28"/>
          <w:szCs w:val="28"/>
        </w:rPr>
        <w:t>1.4. Предмет муниципального земельного контроля</w:t>
      </w:r>
    </w:p>
    <w:p w:rsidR="00533C20" w:rsidRPr="00533C20" w:rsidRDefault="00533C20" w:rsidP="00533C20">
      <w:pPr>
        <w:spacing w:line="240" w:lineRule="auto"/>
        <w:contextualSpacing/>
        <w:jc w:val="both"/>
        <w:rPr>
          <w:rFonts w:ascii="Times New Roman" w:hAnsi="Times New Roman" w:cs="Times New Roman"/>
          <w:sz w:val="28"/>
          <w:szCs w:val="28"/>
        </w:rPr>
      </w:pPr>
      <w:r w:rsidRPr="00533C20">
        <w:rPr>
          <w:rFonts w:ascii="Times New Roman" w:hAnsi="Times New Roman" w:cs="Times New Roman"/>
          <w:sz w:val="28"/>
          <w:szCs w:val="28"/>
        </w:rPr>
        <w:t xml:space="preserve">- соблюдение юридическими лицами, индивидуальными предпринимателями требований, установленных муниципальными правовыми актами, а также требований, установленных федеральными законами, в сфере земельных правоотношений при использовании указанными лицами земель на территории </w:t>
      </w:r>
      <w:r w:rsidR="0014071E">
        <w:rPr>
          <w:rFonts w:ascii="Times New Roman" w:hAnsi="Times New Roman" w:cs="Times New Roman"/>
          <w:sz w:val="28"/>
          <w:szCs w:val="28"/>
        </w:rPr>
        <w:t xml:space="preserve">муниципального образования </w:t>
      </w:r>
      <w:r w:rsidR="00795A61">
        <w:rPr>
          <w:rFonts w:ascii="Times New Roman" w:hAnsi="Times New Roman" w:cs="Times New Roman"/>
          <w:sz w:val="28"/>
          <w:szCs w:val="28"/>
        </w:rPr>
        <w:t xml:space="preserve">Персиановского сельского </w:t>
      </w:r>
      <w:r w:rsidR="0014071E">
        <w:rPr>
          <w:rFonts w:ascii="Times New Roman" w:hAnsi="Times New Roman" w:cs="Times New Roman"/>
          <w:sz w:val="28"/>
          <w:szCs w:val="28"/>
        </w:rPr>
        <w:t xml:space="preserve"> поселения</w:t>
      </w:r>
      <w:r w:rsidRPr="00533C20">
        <w:rPr>
          <w:rFonts w:ascii="Times New Roman" w:hAnsi="Times New Roman" w:cs="Times New Roman"/>
          <w:sz w:val="28"/>
          <w:szCs w:val="28"/>
        </w:rPr>
        <w:t>.</w:t>
      </w:r>
    </w:p>
    <w:p w:rsidR="00533C20" w:rsidRPr="00533C20" w:rsidRDefault="00533C20" w:rsidP="00533C20">
      <w:pPr>
        <w:spacing w:line="240" w:lineRule="auto"/>
        <w:contextualSpacing/>
        <w:jc w:val="both"/>
        <w:rPr>
          <w:rFonts w:ascii="Times New Roman" w:hAnsi="Times New Roman" w:cs="Times New Roman"/>
          <w:sz w:val="28"/>
          <w:szCs w:val="28"/>
        </w:rPr>
      </w:pPr>
      <w:r w:rsidRPr="00533C20">
        <w:rPr>
          <w:rFonts w:ascii="Times New Roman" w:hAnsi="Times New Roman" w:cs="Times New Roman"/>
          <w:sz w:val="28"/>
          <w:szCs w:val="28"/>
        </w:rPr>
        <w:lastRenderedPageBreak/>
        <w:t xml:space="preserve">При выявлении нарушения земельного законодательства или иных нормативных правовых актов Российской Федерации и </w:t>
      </w:r>
      <w:r w:rsidR="0014071E">
        <w:rPr>
          <w:rFonts w:ascii="Times New Roman" w:hAnsi="Times New Roman" w:cs="Times New Roman"/>
          <w:sz w:val="28"/>
          <w:szCs w:val="28"/>
        </w:rPr>
        <w:t>Ростовской области</w:t>
      </w:r>
      <w:r w:rsidRPr="00533C20">
        <w:rPr>
          <w:rFonts w:ascii="Times New Roman" w:hAnsi="Times New Roman" w:cs="Times New Roman"/>
          <w:sz w:val="28"/>
          <w:szCs w:val="28"/>
        </w:rPr>
        <w:t>, за которое установлена административная ответственность, акт проверки с материалами проверок направляются уполномоченным органом в органы, уполномоченные рассматривать дела об административных правонарушениях в соответствии с законодательством об административных правонарушениях.</w:t>
      </w:r>
    </w:p>
    <w:p w:rsidR="00533C20" w:rsidRPr="00533C20" w:rsidRDefault="00533C20" w:rsidP="00533C20">
      <w:pPr>
        <w:spacing w:line="240" w:lineRule="auto"/>
        <w:contextualSpacing/>
        <w:jc w:val="both"/>
        <w:rPr>
          <w:rFonts w:ascii="Times New Roman" w:hAnsi="Times New Roman" w:cs="Times New Roman"/>
          <w:sz w:val="28"/>
          <w:szCs w:val="28"/>
        </w:rPr>
      </w:pPr>
      <w:r w:rsidRPr="00533C20">
        <w:rPr>
          <w:rFonts w:ascii="Times New Roman" w:hAnsi="Times New Roman" w:cs="Times New Roman"/>
          <w:sz w:val="28"/>
          <w:szCs w:val="28"/>
        </w:rPr>
        <w:t>При обнаружении достаточных фактов, указывающих на наличие в действии (бездействии) юридического лица, индивидуального предпринимателя признаков состава преступления, материалы проверки направляются в правоохранительные органы для уголовно-правовой оценки.</w:t>
      </w:r>
    </w:p>
    <w:p w:rsidR="00533C20" w:rsidRPr="00533C20" w:rsidRDefault="00533C20" w:rsidP="00533C20">
      <w:pPr>
        <w:spacing w:line="240" w:lineRule="auto"/>
        <w:contextualSpacing/>
        <w:jc w:val="both"/>
        <w:rPr>
          <w:rFonts w:ascii="Times New Roman" w:hAnsi="Times New Roman" w:cs="Times New Roman"/>
          <w:sz w:val="28"/>
          <w:szCs w:val="28"/>
        </w:rPr>
      </w:pPr>
      <w:r w:rsidRPr="00533C20">
        <w:rPr>
          <w:rFonts w:ascii="Times New Roman" w:hAnsi="Times New Roman" w:cs="Times New Roman"/>
          <w:sz w:val="28"/>
          <w:szCs w:val="28"/>
        </w:rPr>
        <w:t xml:space="preserve"> </w:t>
      </w:r>
    </w:p>
    <w:p w:rsidR="00533C20" w:rsidRDefault="0014071E" w:rsidP="00533C20">
      <w:pPr>
        <w:spacing w:line="240" w:lineRule="auto"/>
        <w:contextualSpacing/>
        <w:jc w:val="both"/>
        <w:rPr>
          <w:rFonts w:ascii="Times New Roman" w:hAnsi="Times New Roman" w:cs="Times New Roman"/>
          <w:sz w:val="28"/>
          <w:szCs w:val="28"/>
        </w:rPr>
      </w:pPr>
      <w:r>
        <w:rPr>
          <w:rFonts w:ascii="Times New Roman" w:hAnsi="Times New Roman" w:cs="Times New Roman"/>
          <w:sz w:val="28"/>
          <w:szCs w:val="28"/>
        </w:rPr>
        <w:tab/>
      </w:r>
      <w:r w:rsidR="00533C20" w:rsidRPr="00533C20">
        <w:rPr>
          <w:rFonts w:ascii="Times New Roman" w:hAnsi="Times New Roman" w:cs="Times New Roman"/>
          <w:sz w:val="28"/>
          <w:szCs w:val="28"/>
        </w:rPr>
        <w:t>1.5. Права и обязанности должностных лиц при осуществлении муниципального контроля</w:t>
      </w:r>
    </w:p>
    <w:p w:rsidR="0014071E" w:rsidRPr="00533C20" w:rsidRDefault="0014071E" w:rsidP="00533C20">
      <w:pPr>
        <w:spacing w:line="240" w:lineRule="auto"/>
        <w:contextualSpacing/>
        <w:jc w:val="both"/>
        <w:rPr>
          <w:rFonts w:ascii="Times New Roman" w:hAnsi="Times New Roman" w:cs="Times New Roman"/>
          <w:sz w:val="28"/>
          <w:szCs w:val="28"/>
        </w:rPr>
      </w:pPr>
    </w:p>
    <w:p w:rsidR="00533C20" w:rsidRPr="00533C20" w:rsidRDefault="00533C20" w:rsidP="00533C20">
      <w:pPr>
        <w:spacing w:line="240" w:lineRule="auto"/>
        <w:contextualSpacing/>
        <w:jc w:val="both"/>
        <w:rPr>
          <w:rFonts w:ascii="Times New Roman" w:hAnsi="Times New Roman" w:cs="Times New Roman"/>
          <w:sz w:val="28"/>
          <w:szCs w:val="28"/>
        </w:rPr>
      </w:pPr>
      <w:r w:rsidRPr="00533C20">
        <w:rPr>
          <w:rFonts w:ascii="Times New Roman" w:hAnsi="Times New Roman" w:cs="Times New Roman"/>
          <w:sz w:val="28"/>
          <w:szCs w:val="28"/>
        </w:rPr>
        <w:t>Должностные лица органа государственного контроля (надзора), органа муниципального контроля при проведении проверки обязаны:</w:t>
      </w:r>
    </w:p>
    <w:p w:rsidR="00533C20" w:rsidRPr="00533C20" w:rsidRDefault="00533C20" w:rsidP="00533C20">
      <w:pPr>
        <w:spacing w:line="240" w:lineRule="auto"/>
        <w:contextualSpacing/>
        <w:jc w:val="both"/>
        <w:rPr>
          <w:rFonts w:ascii="Times New Roman" w:hAnsi="Times New Roman" w:cs="Times New Roman"/>
          <w:sz w:val="28"/>
          <w:szCs w:val="28"/>
        </w:rPr>
      </w:pPr>
      <w:r w:rsidRPr="00533C20">
        <w:rPr>
          <w:rFonts w:ascii="Times New Roman" w:hAnsi="Times New Roman" w:cs="Times New Roman"/>
          <w:sz w:val="28"/>
          <w:szCs w:val="28"/>
        </w:rPr>
        <w:t>1) 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и требований, установленных муниципальными правовыми актами;</w:t>
      </w:r>
    </w:p>
    <w:p w:rsidR="00533C20" w:rsidRPr="00533C20" w:rsidRDefault="00533C20" w:rsidP="00533C20">
      <w:pPr>
        <w:spacing w:line="240" w:lineRule="auto"/>
        <w:contextualSpacing/>
        <w:jc w:val="both"/>
        <w:rPr>
          <w:rFonts w:ascii="Times New Roman" w:hAnsi="Times New Roman" w:cs="Times New Roman"/>
          <w:sz w:val="28"/>
          <w:szCs w:val="28"/>
        </w:rPr>
      </w:pPr>
      <w:r w:rsidRPr="00533C20">
        <w:rPr>
          <w:rFonts w:ascii="Times New Roman" w:hAnsi="Times New Roman" w:cs="Times New Roman"/>
          <w:sz w:val="28"/>
          <w:szCs w:val="28"/>
        </w:rPr>
        <w:t>2) соблюдать законодательство Российской Федерации, права и законные интересы юридического лица, индивидуального предпринимателя, проверка которых проводится;</w:t>
      </w:r>
    </w:p>
    <w:p w:rsidR="00533C20" w:rsidRPr="00533C20" w:rsidRDefault="00533C20" w:rsidP="00533C20">
      <w:pPr>
        <w:spacing w:line="240" w:lineRule="auto"/>
        <w:contextualSpacing/>
        <w:jc w:val="both"/>
        <w:rPr>
          <w:rFonts w:ascii="Times New Roman" w:hAnsi="Times New Roman" w:cs="Times New Roman"/>
          <w:sz w:val="28"/>
          <w:szCs w:val="28"/>
        </w:rPr>
      </w:pPr>
      <w:r w:rsidRPr="00533C20">
        <w:rPr>
          <w:rFonts w:ascii="Times New Roman" w:hAnsi="Times New Roman" w:cs="Times New Roman"/>
          <w:sz w:val="28"/>
          <w:szCs w:val="28"/>
        </w:rPr>
        <w:t xml:space="preserve">3) проводить проверку на основании распоряжения </w:t>
      </w:r>
      <w:r w:rsidR="00E4741F">
        <w:rPr>
          <w:rFonts w:ascii="Times New Roman" w:hAnsi="Times New Roman" w:cs="Times New Roman"/>
          <w:sz w:val="28"/>
          <w:szCs w:val="28"/>
        </w:rPr>
        <w:t>Г</w:t>
      </w:r>
      <w:r w:rsidRPr="00533C20">
        <w:rPr>
          <w:rFonts w:ascii="Times New Roman" w:hAnsi="Times New Roman" w:cs="Times New Roman"/>
          <w:sz w:val="28"/>
          <w:szCs w:val="28"/>
        </w:rPr>
        <w:t xml:space="preserve">лавы </w:t>
      </w:r>
      <w:r w:rsidR="00795A61">
        <w:rPr>
          <w:rFonts w:ascii="Times New Roman" w:hAnsi="Times New Roman" w:cs="Times New Roman"/>
          <w:sz w:val="28"/>
          <w:szCs w:val="28"/>
        </w:rPr>
        <w:t xml:space="preserve">Персиановского сельского </w:t>
      </w:r>
      <w:r w:rsidR="00E4741F">
        <w:rPr>
          <w:rFonts w:ascii="Times New Roman" w:hAnsi="Times New Roman" w:cs="Times New Roman"/>
          <w:sz w:val="28"/>
          <w:szCs w:val="28"/>
        </w:rPr>
        <w:t xml:space="preserve"> поселения</w:t>
      </w:r>
      <w:r w:rsidR="00E4741F" w:rsidRPr="00533C20">
        <w:rPr>
          <w:rFonts w:ascii="Times New Roman" w:hAnsi="Times New Roman" w:cs="Times New Roman"/>
          <w:sz w:val="28"/>
          <w:szCs w:val="28"/>
        </w:rPr>
        <w:t xml:space="preserve"> </w:t>
      </w:r>
      <w:r w:rsidRPr="00533C20">
        <w:rPr>
          <w:rFonts w:ascii="Times New Roman" w:hAnsi="Times New Roman" w:cs="Times New Roman"/>
          <w:sz w:val="28"/>
          <w:szCs w:val="28"/>
        </w:rPr>
        <w:t>о ее проведении в соответствии с ее назначением;</w:t>
      </w:r>
    </w:p>
    <w:p w:rsidR="00533C20" w:rsidRPr="00533C20" w:rsidRDefault="00533C20" w:rsidP="00533C20">
      <w:pPr>
        <w:spacing w:line="240" w:lineRule="auto"/>
        <w:contextualSpacing/>
        <w:jc w:val="both"/>
        <w:rPr>
          <w:rFonts w:ascii="Times New Roman" w:hAnsi="Times New Roman" w:cs="Times New Roman"/>
          <w:sz w:val="28"/>
          <w:szCs w:val="28"/>
        </w:rPr>
      </w:pPr>
      <w:r w:rsidRPr="00533C20">
        <w:rPr>
          <w:rFonts w:ascii="Times New Roman" w:hAnsi="Times New Roman" w:cs="Times New Roman"/>
          <w:sz w:val="28"/>
          <w:szCs w:val="28"/>
        </w:rPr>
        <w:t xml:space="preserve">4) проводить проверку только во время исполнения служебных обязанностей, при наличии копии распоряжения </w:t>
      </w:r>
      <w:r w:rsidR="00E4741F">
        <w:rPr>
          <w:rFonts w:ascii="Times New Roman" w:hAnsi="Times New Roman" w:cs="Times New Roman"/>
          <w:sz w:val="28"/>
          <w:szCs w:val="28"/>
        </w:rPr>
        <w:t>Г</w:t>
      </w:r>
      <w:r w:rsidRPr="00533C20">
        <w:rPr>
          <w:rFonts w:ascii="Times New Roman" w:hAnsi="Times New Roman" w:cs="Times New Roman"/>
          <w:sz w:val="28"/>
          <w:szCs w:val="28"/>
        </w:rPr>
        <w:t>лавы поселения и в случае, предусмотренном частью 5 статьи 10 Федерального закона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копии документа о согласовании проведения проверки;</w:t>
      </w:r>
    </w:p>
    <w:p w:rsidR="00533C20" w:rsidRPr="00533C20" w:rsidRDefault="00533C20" w:rsidP="00533C20">
      <w:pPr>
        <w:spacing w:line="240" w:lineRule="auto"/>
        <w:contextualSpacing/>
        <w:jc w:val="both"/>
        <w:rPr>
          <w:rFonts w:ascii="Times New Roman" w:hAnsi="Times New Roman" w:cs="Times New Roman"/>
          <w:sz w:val="28"/>
          <w:szCs w:val="28"/>
        </w:rPr>
      </w:pPr>
      <w:r w:rsidRPr="00533C20">
        <w:rPr>
          <w:rFonts w:ascii="Times New Roman" w:hAnsi="Times New Roman" w:cs="Times New Roman"/>
          <w:sz w:val="28"/>
          <w:szCs w:val="28"/>
        </w:rPr>
        <w:t>5) не препятствовать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присутствовать при проведении проверки и давать разъяснения по вопросам, относящимся к предмету проверки;</w:t>
      </w:r>
    </w:p>
    <w:p w:rsidR="00533C20" w:rsidRPr="00533C20" w:rsidRDefault="00533C20" w:rsidP="00533C20">
      <w:pPr>
        <w:spacing w:line="240" w:lineRule="auto"/>
        <w:contextualSpacing/>
        <w:jc w:val="both"/>
        <w:rPr>
          <w:rFonts w:ascii="Times New Roman" w:hAnsi="Times New Roman" w:cs="Times New Roman"/>
          <w:sz w:val="28"/>
          <w:szCs w:val="28"/>
        </w:rPr>
      </w:pPr>
      <w:r w:rsidRPr="00533C20">
        <w:rPr>
          <w:rFonts w:ascii="Times New Roman" w:hAnsi="Times New Roman" w:cs="Times New Roman"/>
          <w:sz w:val="28"/>
          <w:szCs w:val="28"/>
        </w:rPr>
        <w:t>6) предоставлять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присутствующим при проведении проверки, информацию и документы, относящиеся к предмету проверки;</w:t>
      </w:r>
    </w:p>
    <w:p w:rsidR="00533C20" w:rsidRPr="00533C20" w:rsidRDefault="00533C20" w:rsidP="00533C20">
      <w:pPr>
        <w:spacing w:line="240" w:lineRule="auto"/>
        <w:contextualSpacing/>
        <w:jc w:val="both"/>
        <w:rPr>
          <w:rFonts w:ascii="Times New Roman" w:hAnsi="Times New Roman" w:cs="Times New Roman"/>
          <w:sz w:val="28"/>
          <w:szCs w:val="28"/>
        </w:rPr>
      </w:pPr>
      <w:r w:rsidRPr="00533C20">
        <w:rPr>
          <w:rFonts w:ascii="Times New Roman" w:hAnsi="Times New Roman" w:cs="Times New Roman"/>
          <w:sz w:val="28"/>
          <w:szCs w:val="28"/>
        </w:rPr>
        <w:t>7) знакомить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с результатами проверки;</w:t>
      </w:r>
    </w:p>
    <w:p w:rsidR="00533C20" w:rsidRPr="00533C20" w:rsidRDefault="00533C20" w:rsidP="00533C20">
      <w:pPr>
        <w:spacing w:line="240" w:lineRule="auto"/>
        <w:contextualSpacing/>
        <w:jc w:val="both"/>
        <w:rPr>
          <w:rFonts w:ascii="Times New Roman" w:hAnsi="Times New Roman" w:cs="Times New Roman"/>
          <w:sz w:val="28"/>
          <w:szCs w:val="28"/>
        </w:rPr>
      </w:pPr>
      <w:r w:rsidRPr="00533C20">
        <w:rPr>
          <w:rFonts w:ascii="Times New Roman" w:hAnsi="Times New Roman" w:cs="Times New Roman"/>
          <w:sz w:val="28"/>
          <w:szCs w:val="28"/>
        </w:rPr>
        <w:t xml:space="preserve">8)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жизни, здоровья людей, для животных, растений, окружающей среды, безопасности государства, для возникновения чрезвычайных ситуаций природного и </w:t>
      </w:r>
      <w:r w:rsidRPr="00533C20">
        <w:rPr>
          <w:rFonts w:ascii="Times New Roman" w:hAnsi="Times New Roman" w:cs="Times New Roman"/>
          <w:sz w:val="28"/>
          <w:szCs w:val="28"/>
        </w:rPr>
        <w:lastRenderedPageBreak/>
        <w:t>техногенного характера, а также не допускать необоснованное ограничение прав и законных интересов граждан, в том числе индивидуальных предпринимателей, юридических лиц;</w:t>
      </w:r>
    </w:p>
    <w:p w:rsidR="00533C20" w:rsidRPr="00533C20" w:rsidRDefault="00533C20" w:rsidP="00533C20">
      <w:pPr>
        <w:spacing w:line="240" w:lineRule="auto"/>
        <w:contextualSpacing/>
        <w:jc w:val="both"/>
        <w:rPr>
          <w:rFonts w:ascii="Times New Roman" w:hAnsi="Times New Roman" w:cs="Times New Roman"/>
          <w:sz w:val="28"/>
          <w:szCs w:val="28"/>
        </w:rPr>
      </w:pPr>
      <w:r w:rsidRPr="00533C20">
        <w:rPr>
          <w:rFonts w:ascii="Times New Roman" w:hAnsi="Times New Roman" w:cs="Times New Roman"/>
          <w:sz w:val="28"/>
          <w:szCs w:val="28"/>
        </w:rPr>
        <w:t>9) доказывать обоснованность своих действий при их обжаловании юридическими лицами, индивидуальными предпринимателями в порядке, установленном законодательством Российской Федерации;</w:t>
      </w:r>
    </w:p>
    <w:p w:rsidR="00533C20" w:rsidRPr="00533C20" w:rsidRDefault="00533C20" w:rsidP="00533C20">
      <w:pPr>
        <w:spacing w:line="240" w:lineRule="auto"/>
        <w:contextualSpacing/>
        <w:jc w:val="both"/>
        <w:rPr>
          <w:rFonts w:ascii="Times New Roman" w:hAnsi="Times New Roman" w:cs="Times New Roman"/>
          <w:sz w:val="28"/>
          <w:szCs w:val="28"/>
        </w:rPr>
      </w:pPr>
      <w:r w:rsidRPr="00533C20">
        <w:rPr>
          <w:rFonts w:ascii="Times New Roman" w:hAnsi="Times New Roman" w:cs="Times New Roman"/>
          <w:sz w:val="28"/>
          <w:szCs w:val="28"/>
        </w:rPr>
        <w:t>10) соблюдать сроки проведения проверки, установленные Федеральным законом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533C20" w:rsidRPr="00533C20" w:rsidRDefault="00533C20" w:rsidP="00533C20">
      <w:pPr>
        <w:spacing w:line="240" w:lineRule="auto"/>
        <w:contextualSpacing/>
        <w:jc w:val="both"/>
        <w:rPr>
          <w:rFonts w:ascii="Times New Roman" w:hAnsi="Times New Roman" w:cs="Times New Roman"/>
          <w:sz w:val="28"/>
          <w:szCs w:val="28"/>
        </w:rPr>
      </w:pPr>
      <w:r w:rsidRPr="00533C20">
        <w:rPr>
          <w:rFonts w:ascii="Times New Roman" w:hAnsi="Times New Roman" w:cs="Times New Roman"/>
          <w:sz w:val="28"/>
          <w:szCs w:val="28"/>
        </w:rPr>
        <w:t>11) не требовать от юридического лица, индивидуального предпринимателя документы и иные сведения, представление которых не предусмотрено законодательством Российской Федерации;</w:t>
      </w:r>
    </w:p>
    <w:p w:rsidR="00533C20" w:rsidRPr="00533C20" w:rsidRDefault="00533C20" w:rsidP="00533C20">
      <w:pPr>
        <w:spacing w:line="240" w:lineRule="auto"/>
        <w:contextualSpacing/>
        <w:jc w:val="both"/>
        <w:rPr>
          <w:rFonts w:ascii="Times New Roman" w:hAnsi="Times New Roman" w:cs="Times New Roman"/>
          <w:sz w:val="28"/>
          <w:szCs w:val="28"/>
        </w:rPr>
      </w:pPr>
      <w:r w:rsidRPr="00533C20">
        <w:rPr>
          <w:rFonts w:ascii="Times New Roman" w:hAnsi="Times New Roman" w:cs="Times New Roman"/>
          <w:sz w:val="28"/>
          <w:szCs w:val="28"/>
        </w:rPr>
        <w:t>12) перед началом проведения выездной проверки по просьбе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ознакомить их с положениями административного регламента (при его наличии), в соответствии с которым проводится проверка;</w:t>
      </w:r>
    </w:p>
    <w:p w:rsidR="00533C20" w:rsidRPr="00533C20" w:rsidRDefault="00533C20" w:rsidP="00533C20">
      <w:pPr>
        <w:spacing w:line="240" w:lineRule="auto"/>
        <w:contextualSpacing/>
        <w:jc w:val="both"/>
        <w:rPr>
          <w:rFonts w:ascii="Times New Roman" w:hAnsi="Times New Roman" w:cs="Times New Roman"/>
          <w:sz w:val="28"/>
          <w:szCs w:val="28"/>
        </w:rPr>
      </w:pPr>
      <w:r w:rsidRPr="00533C20">
        <w:rPr>
          <w:rFonts w:ascii="Times New Roman" w:hAnsi="Times New Roman" w:cs="Times New Roman"/>
          <w:sz w:val="28"/>
          <w:szCs w:val="28"/>
        </w:rPr>
        <w:t>13) осуществлять запись о проведенной проверке в журнале учета проверок.</w:t>
      </w:r>
    </w:p>
    <w:p w:rsidR="00533C20" w:rsidRPr="00533C20" w:rsidRDefault="00533C20" w:rsidP="00533C20">
      <w:pPr>
        <w:spacing w:line="240" w:lineRule="auto"/>
        <w:contextualSpacing/>
        <w:jc w:val="both"/>
        <w:rPr>
          <w:rFonts w:ascii="Times New Roman" w:hAnsi="Times New Roman" w:cs="Times New Roman"/>
          <w:sz w:val="28"/>
          <w:szCs w:val="28"/>
        </w:rPr>
      </w:pPr>
      <w:r w:rsidRPr="00533C20">
        <w:rPr>
          <w:rFonts w:ascii="Times New Roman" w:hAnsi="Times New Roman" w:cs="Times New Roman"/>
          <w:sz w:val="28"/>
          <w:szCs w:val="28"/>
        </w:rPr>
        <w:t xml:space="preserve"> </w:t>
      </w:r>
    </w:p>
    <w:p w:rsidR="00533C20" w:rsidRDefault="00E4741F" w:rsidP="00533C20">
      <w:pPr>
        <w:spacing w:line="240" w:lineRule="auto"/>
        <w:contextualSpacing/>
        <w:jc w:val="both"/>
        <w:rPr>
          <w:rFonts w:ascii="Times New Roman" w:hAnsi="Times New Roman" w:cs="Times New Roman"/>
          <w:sz w:val="28"/>
          <w:szCs w:val="28"/>
        </w:rPr>
      </w:pPr>
      <w:r>
        <w:rPr>
          <w:rFonts w:ascii="Times New Roman" w:hAnsi="Times New Roman" w:cs="Times New Roman"/>
          <w:sz w:val="28"/>
          <w:szCs w:val="28"/>
        </w:rPr>
        <w:tab/>
      </w:r>
      <w:r w:rsidR="00533C20" w:rsidRPr="00533C20">
        <w:rPr>
          <w:rFonts w:ascii="Times New Roman" w:hAnsi="Times New Roman" w:cs="Times New Roman"/>
          <w:sz w:val="28"/>
          <w:szCs w:val="28"/>
        </w:rPr>
        <w:t>1.6. Права и обязанности лиц, в отношении которых осуществляются мероприятия по контролю</w:t>
      </w:r>
    </w:p>
    <w:p w:rsidR="00E4741F" w:rsidRPr="00533C20" w:rsidRDefault="00E4741F" w:rsidP="00533C20">
      <w:pPr>
        <w:spacing w:line="240" w:lineRule="auto"/>
        <w:contextualSpacing/>
        <w:jc w:val="both"/>
        <w:rPr>
          <w:rFonts w:ascii="Times New Roman" w:hAnsi="Times New Roman" w:cs="Times New Roman"/>
          <w:sz w:val="28"/>
          <w:szCs w:val="28"/>
        </w:rPr>
      </w:pPr>
    </w:p>
    <w:p w:rsidR="00533C20" w:rsidRPr="00533C20" w:rsidRDefault="00533C20" w:rsidP="00533C20">
      <w:pPr>
        <w:spacing w:line="240" w:lineRule="auto"/>
        <w:contextualSpacing/>
        <w:jc w:val="both"/>
        <w:rPr>
          <w:rFonts w:ascii="Times New Roman" w:hAnsi="Times New Roman" w:cs="Times New Roman"/>
          <w:sz w:val="28"/>
          <w:szCs w:val="28"/>
        </w:rPr>
      </w:pPr>
      <w:r w:rsidRPr="00533C20">
        <w:rPr>
          <w:rFonts w:ascii="Times New Roman" w:hAnsi="Times New Roman" w:cs="Times New Roman"/>
          <w:sz w:val="28"/>
          <w:szCs w:val="28"/>
        </w:rPr>
        <w:t xml:space="preserve"> 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при проведении проверки имеют право:</w:t>
      </w:r>
    </w:p>
    <w:p w:rsidR="00533C20" w:rsidRPr="00533C20" w:rsidRDefault="00533C20" w:rsidP="00533C20">
      <w:pPr>
        <w:spacing w:line="240" w:lineRule="auto"/>
        <w:contextualSpacing/>
        <w:jc w:val="both"/>
        <w:rPr>
          <w:rFonts w:ascii="Times New Roman" w:hAnsi="Times New Roman" w:cs="Times New Roman"/>
          <w:sz w:val="28"/>
          <w:szCs w:val="28"/>
        </w:rPr>
      </w:pPr>
      <w:r w:rsidRPr="00533C20">
        <w:rPr>
          <w:rFonts w:ascii="Times New Roman" w:hAnsi="Times New Roman" w:cs="Times New Roman"/>
          <w:sz w:val="28"/>
          <w:szCs w:val="28"/>
        </w:rPr>
        <w:t>1) непосредственно присутствовать при проведении проверки, давать объяснения по вопросам, относящимся к предмету проверки;</w:t>
      </w:r>
    </w:p>
    <w:p w:rsidR="00533C20" w:rsidRPr="00533C20" w:rsidRDefault="00533C20" w:rsidP="00533C20">
      <w:pPr>
        <w:spacing w:line="240" w:lineRule="auto"/>
        <w:contextualSpacing/>
        <w:jc w:val="both"/>
        <w:rPr>
          <w:rFonts w:ascii="Times New Roman" w:hAnsi="Times New Roman" w:cs="Times New Roman"/>
          <w:sz w:val="28"/>
          <w:szCs w:val="28"/>
        </w:rPr>
      </w:pPr>
      <w:r w:rsidRPr="00533C20">
        <w:rPr>
          <w:rFonts w:ascii="Times New Roman" w:hAnsi="Times New Roman" w:cs="Times New Roman"/>
          <w:sz w:val="28"/>
          <w:szCs w:val="28"/>
        </w:rPr>
        <w:t>2) получать от органа государственного контроля (надзора), органа муниципального контроля, их должностных лиц информацию, которая относится к предмету проверки и предоставление которой предусмотрено настоящим Федеральным законом;</w:t>
      </w:r>
    </w:p>
    <w:p w:rsidR="00533C20" w:rsidRPr="00533C20" w:rsidRDefault="00533C20" w:rsidP="00533C20">
      <w:pPr>
        <w:spacing w:line="240" w:lineRule="auto"/>
        <w:contextualSpacing/>
        <w:jc w:val="both"/>
        <w:rPr>
          <w:rFonts w:ascii="Times New Roman" w:hAnsi="Times New Roman" w:cs="Times New Roman"/>
          <w:sz w:val="28"/>
          <w:szCs w:val="28"/>
        </w:rPr>
      </w:pPr>
      <w:r w:rsidRPr="00533C20">
        <w:rPr>
          <w:rFonts w:ascii="Times New Roman" w:hAnsi="Times New Roman" w:cs="Times New Roman"/>
          <w:sz w:val="28"/>
          <w:szCs w:val="28"/>
        </w:rPr>
        <w:t>3) знакомиться с результатами проверки и указывать в акте проверки о своем ознакомлении с результатами проверки, согласии или несогласии с ними, а также с отдельными действиями должностных лиц органа государственного контроля (надзора), органа муниципального контроля;</w:t>
      </w:r>
    </w:p>
    <w:p w:rsidR="00533C20" w:rsidRPr="00533C20" w:rsidRDefault="00533C20" w:rsidP="00533C20">
      <w:pPr>
        <w:spacing w:line="240" w:lineRule="auto"/>
        <w:contextualSpacing/>
        <w:jc w:val="both"/>
        <w:rPr>
          <w:rFonts w:ascii="Times New Roman" w:hAnsi="Times New Roman" w:cs="Times New Roman"/>
          <w:sz w:val="28"/>
          <w:szCs w:val="28"/>
        </w:rPr>
      </w:pPr>
      <w:r w:rsidRPr="00533C20">
        <w:rPr>
          <w:rFonts w:ascii="Times New Roman" w:hAnsi="Times New Roman" w:cs="Times New Roman"/>
          <w:sz w:val="28"/>
          <w:szCs w:val="28"/>
        </w:rPr>
        <w:t>4) обжаловать действия (бездействие) должностных лиц органа государственного контроля (надзора), органа муниципального контроля, повлекшие за собой нарушение прав юридического лица, индивидуального предпринимателя при проведении проверки, в административном и (или) судебном порядке в соответствии с законодательством Российской Федерации.</w:t>
      </w:r>
    </w:p>
    <w:p w:rsidR="00533C20" w:rsidRPr="00533C20" w:rsidRDefault="00533C20" w:rsidP="00533C20">
      <w:pPr>
        <w:spacing w:line="240" w:lineRule="auto"/>
        <w:contextualSpacing/>
        <w:jc w:val="both"/>
        <w:rPr>
          <w:rFonts w:ascii="Times New Roman" w:hAnsi="Times New Roman" w:cs="Times New Roman"/>
          <w:sz w:val="28"/>
          <w:szCs w:val="28"/>
        </w:rPr>
      </w:pPr>
      <w:r w:rsidRPr="00533C20">
        <w:rPr>
          <w:rFonts w:ascii="Times New Roman" w:hAnsi="Times New Roman" w:cs="Times New Roman"/>
          <w:sz w:val="28"/>
          <w:szCs w:val="28"/>
        </w:rPr>
        <w:t xml:space="preserve"> </w:t>
      </w:r>
    </w:p>
    <w:p w:rsidR="00533C20" w:rsidRPr="00E4741F" w:rsidRDefault="00533C20" w:rsidP="00E4741F">
      <w:pPr>
        <w:spacing w:line="240" w:lineRule="auto"/>
        <w:contextualSpacing/>
        <w:jc w:val="center"/>
        <w:rPr>
          <w:rFonts w:ascii="Times New Roman" w:hAnsi="Times New Roman" w:cs="Times New Roman"/>
          <w:b/>
          <w:sz w:val="24"/>
          <w:szCs w:val="24"/>
        </w:rPr>
      </w:pPr>
      <w:r w:rsidRPr="00E4741F">
        <w:rPr>
          <w:rFonts w:ascii="Times New Roman" w:hAnsi="Times New Roman" w:cs="Times New Roman"/>
          <w:b/>
          <w:sz w:val="24"/>
          <w:szCs w:val="24"/>
        </w:rPr>
        <w:t>II. ТРЕБОВАНИЯ К ПОРЯДКУ ПРОВЕДЕНИЯ ПРОВЕРОК</w:t>
      </w:r>
    </w:p>
    <w:p w:rsidR="00533C20" w:rsidRPr="00E4741F" w:rsidRDefault="00533C20" w:rsidP="00E4741F">
      <w:pPr>
        <w:spacing w:line="240" w:lineRule="auto"/>
        <w:contextualSpacing/>
        <w:jc w:val="center"/>
        <w:rPr>
          <w:rFonts w:ascii="Times New Roman" w:hAnsi="Times New Roman" w:cs="Times New Roman"/>
          <w:b/>
          <w:sz w:val="24"/>
          <w:szCs w:val="24"/>
        </w:rPr>
      </w:pPr>
      <w:r w:rsidRPr="00E4741F">
        <w:rPr>
          <w:rFonts w:ascii="Times New Roman" w:hAnsi="Times New Roman" w:cs="Times New Roman"/>
          <w:b/>
          <w:sz w:val="24"/>
          <w:szCs w:val="24"/>
        </w:rPr>
        <w:t>ПРИ ОСУЩЕСТВЛЕНИИ МУНИЦИПАЛЬНОГО ЗЕМЕЛЬНОГО КОНТРОЛЯ</w:t>
      </w:r>
    </w:p>
    <w:p w:rsidR="00E4741F" w:rsidRDefault="00E4741F" w:rsidP="00E4741F">
      <w:pPr>
        <w:spacing w:line="240" w:lineRule="auto"/>
        <w:ind w:left="360"/>
        <w:jc w:val="both"/>
        <w:rPr>
          <w:rFonts w:ascii="Times New Roman" w:hAnsi="Times New Roman" w:cs="Times New Roman"/>
          <w:sz w:val="28"/>
          <w:szCs w:val="28"/>
        </w:rPr>
      </w:pPr>
    </w:p>
    <w:p w:rsidR="00533C20" w:rsidRPr="00E4741F" w:rsidRDefault="00E4741F" w:rsidP="00E4741F">
      <w:pPr>
        <w:spacing w:line="240" w:lineRule="auto"/>
        <w:jc w:val="both"/>
        <w:rPr>
          <w:rFonts w:ascii="Times New Roman" w:hAnsi="Times New Roman" w:cs="Times New Roman"/>
          <w:sz w:val="28"/>
          <w:szCs w:val="28"/>
        </w:rPr>
      </w:pPr>
      <w:r>
        <w:rPr>
          <w:rFonts w:ascii="Times New Roman" w:hAnsi="Times New Roman" w:cs="Times New Roman"/>
          <w:sz w:val="28"/>
          <w:szCs w:val="28"/>
        </w:rPr>
        <w:tab/>
        <w:t xml:space="preserve">2. </w:t>
      </w:r>
      <w:r w:rsidR="00533C20" w:rsidRPr="00E4741F">
        <w:rPr>
          <w:rFonts w:ascii="Times New Roman" w:hAnsi="Times New Roman" w:cs="Times New Roman"/>
          <w:sz w:val="28"/>
          <w:szCs w:val="28"/>
        </w:rPr>
        <w:t>Порядок информирования об исполнении муниципальной функции.</w:t>
      </w:r>
    </w:p>
    <w:p w:rsidR="00533C20" w:rsidRPr="00533C20" w:rsidRDefault="00533C20" w:rsidP="00533C20">
      <w:pPr>
        <w:spacing w:line="240" w:lineRule="auto"/>
        <w:contextualSpacing/>
        <w:jc w:val="both"/>
        <w:rPr>
          <w:rFonts w:ascii="Times New Roman" w:hAnsi="Times New Roman" w:cs="Times New Roman"/>
          <w:sz w:val="28"/>
          <w:szCs w:val="28"/>
        </w:rPr>
      </w:pPr>
      <w:r w:rsidRPr="00533C20">
        <w:rPr>
          <w:rFonts w:ascii="Times New Roman" w:hAnsi="Times New Roman" w:cs="Times New Roman"/>
          <w:sz w:val="28"/>
          <w:szCs w:val="28"/>
        </w:rPr>
        <w:lastRenderedPageBreak/>
        <w:t xml:space="preserve">Уполномоченный орган находится по адресу: </w:t>
      </w:r>
      <w:r w:rsidR="00E4741F">
        <w:rPr>
          <w:rFonts w:ascii="Times New Roman" w:hAnsi="Times New Roman" w:cs="Times New Roman"/>
          <w:sz w:val="28"/>
          <w:szCs w:val="28"/>
        </w:rPr>
        <w:t>346480, Ростовская область</w:t>
      </w:r>
      <w:r w:rsidRPr="00533C20">
        <w:rPr>
          <w:rFonts w:ascii="Times New Roman" w:hAnsi="Times New Roman" w:cs="Times New Roman"/>
          <w:sz w:val="28"/>
          <w:szCs w:val="28"/>
        </w:rPr>
        <w:t xml:space="preserve">, </w:t>
      </w:r>
      <w:r w:rsidR="00E4741F">
        <w:rPr>
          <w:rFonts w:ascii="Times New Roman" w:hAnsi="Times New Roman" w:cs="Times New Roman"/>
          <w:sz w:val="28"/>
          <w:szCs w:val="28"/>
        </w:rPr>
        <w:t>Октябрьский район, р.п.Каменоломни</w:t>
      </w:r>
      <w:r w:rsidRPr="00533C20">
        <w:rPr>
          <w:rFonts w:ascii="Times New Roman" w:hAnsi="Times New Roman" w:cs="Times New Roman"/>
          <w:sz w:val="28"/>
          <w:szCs w:val="28"/>
        </w:rPr>
        <w:t>, ул.</w:t>
      </w:r>
      <w:r w:rsidR="00E4741F">
        <w:rPr>
          <w:rFonts w:ascii="Times New Roman" w:hAnsi="Times New Roman" w:cs="Times New Roman"/>
          <w:sz w:val="28"/>
          <w:szCs w:val="28"/>
        </w:rPr>
        <w:t xml:space="preserve">Крупской  д.28-а </w:t>
      </w:r>
      <w:r w:rsidRPr="00533C20">
        <w:rPr>
          <w:rFonts w:ascii="Times New Roman" w:hAnsi="Times New Roman" w:cs="Times New Roman"/>
          <w:sz w:val="28"/>
          <w:szCs w:val="28"/>
        </w:rPr>
        <w:t xml:space="preserve"> график работы с </w:t>
      </w:r>
      <w:r w:rsidR="00E4741F">
        <w:rPr>
          <w:rFonts w:ascii="Times New Roman" w:hAnsi="Times New Roman" w:cs="Times New Roman"/>
          <w:sz w:val="28"/>
          <w:szCs w:val="28"/>
        </w:rPr>
        <w:t>8</w:t>
      </w:r>
      <w:r w:rsidRPr="00533C20">
        <w:rPr>
          <w:rFonts w:ascii="Times New Roman" w:hAnsi="Times New Roman" w:cs="Times New Roman"/>
          <w:sz w:val="28"/>
          <w:szCs w:val="28"/>
        </w:rPr>
        <w:t>-00 до 17-00 часов, перерыв на обед с 1</w:t>
      </w:r>
      <w:r w:rsidR="00E4741F">
        <w:rPr>
          <w:rFonts w:ascii="Times New Roman" w:hAnsi="Times New Roman" w:cs="Times New Roman"/>
          <w:sz w:val="28"/>
          <w:szCs w:val="28"/>
        </w:rPr>
        <w:t xml:space="preserve">2-00 </w:t>
      </w:r>
      <w:r w:rsidRPr="00533C20">
        <w:rPr>
          <w:rFonts w:ascii="Times New Roman" w:hAnsi="Times New Roman" w:cs="Times New Roman"/>
          <w:sz w:val="28"/>
          <w:szCs w:val="28"/>
        </w:rPr>
        <w:t>до 1</w:t>
      </w:r>
      <w:r w:rsidR="00E4741F">
        <w:rPr>
          <w:rFonts w:ascii="Times New Roman" w:hAnsi="Times New Roman" w:cs="Times New Roman"/>
          <w:sz w:val="28"/>
          <w:szCs w:val="28"/>
        </w:rPr>
        <w:t>3-00</w:t>
      </w:r>
      <w:r w:rsidRPr="00533C20">
        <w:rPr>
          <w:rFonts w:ascii="Times New Roman" w:hAnsi="Times New Roman" w:cs="Times New Roman"/>
          <w:sz w:val="28"/>
          <w:szCs w:val="28"/>
        </w:rPr>
        <w:t xml:space="preserve"> часов, выходные дни: суббота, воскресенье.</w:t>
      </w:r>
    </w:p>
    <w:p w:rsidR="00533C20" w:rsidRPr="00533C20" w:rsidRDefault="00533C20" w:rsidP="00533C20">
      <w:pPr>
        <w:spacing w:line="240" w:lineRule="auto"/>
        <w:contextualSpacing/>
        <w:jc w:val="both"/>
        <w:rPr>
          <w:rFonts w:ascii="Times New Roman" w:hAnsi="Times New Roman" w:cs="Times New Roman"/>
          <w:sz w:val="28"/>
          <w:szCs w:val="28"/>
        </w:rPr>
      </w:pPr>
      <w:r w:rsidRPr="00533C20">
        <w:rPr>
          <w:rFonts w:ascii="Times New Roman" w:hAnsi="Times New Roman" w:cs="Times New Roman"/>
          <w:sz w:val="28"/>
          <w:szCs w:val="28"/>
        </w:rPr>
        <w:t>Предоставление заинтересованным лицам информации, разъяснений по вопросам проведения муниципального земельного контроля может осуществляться посредством:</w:t>
      </w:r>
    </w:p>
    <w:p w:rsidR="00533C20" w:rsidRPr="00533C20" w:rsidRDefault="00533C20" w:rsidP="00533C20">
      <w:pPr>
        <w:spacing w:line="240" w:lineRule="auto"/>
        <w:contextualSpacing/>
        <w:jc w:val="both"/>
        <w:rPr>
          <w:rFonts w:ascii="Times New Roman" w:hAnsi="Times New Roman" w:cs="Times New Roman"/>
          <w:sz w:val="28"/>
          <w:szCs w:val="28"/>
        </w:rPr>
      </w:pPr>
      <w:r w:rsidRPr="00533C20">
        <w:rPr>
          <w:rFonts w:ascii="Times New Roman" w:hAnsi="Times New Roman" w:cs="Times New Roman"/>
          <w:sz w:val="28"/>
          <w:szCs w:val="28"/>
        </w:rPr>
        <w:t xml:space="preserve">на стенде в помещении уполномоченного органа по адресу: </w:t>
      </w:r>
      <w:r w:rsidR="00E4741F">
        <w:rPr>
          <w:rFonts w:ascii="Times New Roman" w:hAnsi="Times New Roman" w:cs="Times New Roman"/>
          <w:sz w:val="28"/>
          <w:szCs w:val="28"/>
        </w:rPr>
        <w:t>346480, Ростовская область</w:t>
      </w:r>
      <w:r w:rsidR="00E4741F" w:rsidRPr="00533C20">
        <w:rPr>
          <w:rFonts w:ascii="Times New Roman" w:hAnsi="Times New Roman" w:cs="Times New Roman"/>
          <w:sz w:val="28"/>
          <w:szCs w:val="28"/>
        </w:rPr>
        <w:t xml:space="preserve">, </w:t>
      </w:r>
      <w:r w:rsidR="00E4741F">
        <w:rPr>
          <w:rFonts w:ascii="Times New Roman" w:hAnsi="Times New Roman" w:cs="Times New Roman"/>
          <w:sz w:val="28"/>
          <w:szCs w:val="28"/>
        </w:rPr>
        <w:t>Октябрьский район, р.п.Каменоломни</w:t>
      </w:r>
      <w:r w:rsidR="00E4741F" w:rsidRPr="00533C20">
        <w:rPr>
          <w:rFonts w:ascii="Times New Roman" w:hAnsi="Times New Roman" w:cs="Times New Roman"/>
          <w:sz w:val="28"/>
          <w:szCs w:val="28"/>
        </w:rPr>
        <w:t>, ул.</w:t>
      </w:r>
      <w:r w:rsidR="00E4741F">
        <w:rPr>
          <w:rFonts w:ascii="Times New Roman" w:hAnsi="Times New Roman" w:cs="Times New Roman"/>
          <w:sz w:val="28"/>
          <w:szCs w:val="28"/>
        </w:rPr>
        <w:t>Крупской  д.28-а</w:t>
      </w:r>
      <w:r w:rsidRPr="00533C20">
        <w:rPr>
          <w:rFonts w:ascii="Times New Roman" w:hAnsi="Times New Roman" w:cs="Times New Roman"/>
          <w:sz w:val="28"/>
          <w:szCs w:val="28"/>
        </w:rPr>
        <w:t>;</w:t>
      </w:r>
    </w:p>
    <w:p w:rsidR="00533C20" w:rsidRPr="00533C20" w:rsidRDefault="00533C20" w:rsidP="00533C20">
      <w:pPr>
        <w:spacing w:line="240" w:lineRule="auto"/>
        <w:contextualSpacing/>
        <w:jc w:val="both"/>
        <w:rPr>
          <w:rFonts w:ascii="Times New Roman" w:hAnsi="Times New Roman" w:cs="Times New Roman"/>
          <w:sz w:val="28"/>
          <w:szCs w:val="28"/>
        </w:rPr>
      </w:pPr>
      <w:r w:rsidRPr="00533C20">
        <w:rPr>
          <w:rFonts w:ascii="Times New Roman" w:hAnsi="Times New Roman" w:cs="Times New Roman"/>
          <w:sz w:val="28"/>
          <w:szCs w:val="28"/>
        </w:rPr>
        <w:t xml:space="preserve">на официальном сайте </w:t>
      </w:r>
      <w:r w:rsidR="00E4741F" w:rsidRPr="00E36ED5">
        <w:rPr>
          <w:rFonts w:ascii="Times New Roman" w:hAnsi="Times New Roman" w:cs="Times New Roman"/>
          <w:sz w:val="28"/>
          <w:szCs w:val="28"/>
        </w:rPr>
        <w:t>муниципального образования «</w:t>
      </w:r>
      <w:r w:rsidR="00795A61">
        <w:rPr>
          <w:rFonts w:ascii="Times New Roman" w:hAnsi="Times New Roman" w:cs="Times New Roman"/>
          <w:sz w:val="28"/>
          <w:szCs w:val="28"/>
        </w:rPr>
        <w:t xml:space="preserve">Персиановское сельское </w:t>
      </w:r>
      <w:r w:rsidR="00E4741F" w:rsidRPr="00E36ED5">
        <w:rPr>
          <w:rFonts w:ascii="Times New Roman" w:hAnsi="Times New Roman" w:cs="Times New Roman"/>
          <w:sz w:val="28"/>
          <w:szCs w:val="28"/>
        </w:rPr>
        <w:t xml:space="preserve">поселение» </w:t>
      </w:r>
      <w:r w:rsidR="00795A61">
        <w:rPr>
          <w:rFonts w:ascii="Times New Roman" w:hAnsi="Times New Roman" w:cs="Times New Roman"/>
          <w:sz w:val="28"/>
          <w:szCs w:val="28"/>
        </w:rPr>
        <w:t xml:space="preserve"> </w:t>
      </w:r>
      <w:hyperlink r:id="rId8" w:history="1">
        <w:r w:rsidR="00795A61" w:rsidRPr="008E1838">
          <w:rPr>
            <w:rStyle w:val="aa"/>
            <w:rFonts w:ascii="Times New Roman" w:hAnsi="Times New Roman" w:cs="Times New Roman"/>
            <w:sz w:val="28"/>
            <w:szCs w:val="28"/>
            <w:lang w:val="en-US"/>
          </w:rPr>
          <w:t>sp</w:t>
        </w:r>
        <w:r w:rsidR="00795A61" w:rsidRPr="008E1838">
          <w:rPr>
            <w:rStyle w:val="aa"/>
            <w:rFonts w:ascii="Times New Roman" w:hAnsi="Times New Roman" w:cs="Times New Roman"/>
            <w:sz w:val="28"/>
            <w:szCs w:val="28"/>
          </w:rPr>
          <w:t>28303@</w:t>
        </w:r>
        <w:r w:rsidR="00795A61" w:rsidRPr="008E1838">
          <w:rPr>
            <w:rStyle w:val="aa"/>
            <w:rFonts w:ascii="Times New Roman" w:hAnsi="Times New Roman" w:cs="Times New Roman"/>
            <w:sz w:val="28"/>
            <w:szCs w:val="28"/>
            <w:lang w:val="en-US"/>
          </w:rPr>
          <w:t>mail</w:t>
        </w:r>
        <w:r w:rsidR="00795A61" w:rsidRPr="008E1838">
          <w:rPr>
            <w:rStyle w:val="aa"/>
            <w:rFonts w:ascii="Times New Roman" w:hAnsi="Times New Roman" w:cs="Times New Roman"/>
            <w:sz w:val="28"/>
            <w:szCs w:val="28"/>
          </w:rPr>
          <w:t>.</w:t>
        </w:r>
        <w:r w:rsidR="00795A61" w:rsidRPr="008E1838">
          <w:rPr>
            <w:rStyle w:val="aa"/>
            <w:rFonts w:ascii="Times New Roman" w:hAnsi="Times New Roman" w:cs="Times New Roman"/>
            <w:sz w:val="28"/>
            <w:szCs w:val="28"/>
            <w:lang w:val="en-US"/>
          </w:rPr>
          <w:t>ru</w:t>
        </w:r>
      </w:hyperlink>
      <w:r w:rsidR="00795A61" w:rsidRPr="00795A61">
        <w:rPr>
          <w:rFonts w:ascii="Times New Roman" w:hAnsi="Times New Roman" w:cs="Times New Roman"/>
          <w:sz w:val="28"/>
          <w:szCs w:val="28"/>
        </w:rPr>
        <w:t xml:space="preserve">. </w:t>
      </w:r>
      <w:r w:rsidRPr="00533C20">
        <w:rPr>
          <w:rFonts w:ascii="Times New Roman" w:hAnsi="Times New Roman" w:cs="Times New Roman"/>
          <w:sz w:val="28"/>
          <w:szCs w:val="28"/>
        </w:rPr>
        <w:t xml:space="preserve"> Срок проведения каждой из проверок (документарной, в</w:t>
      </w:r>
      <w:r w:rsidR="00057C16">
        <w:rPr>
          <w:rFonts w:ascii="Times New Roman" w:hAnsi="Times New Roman" w:cs="Times New Roman"/>
          <w:sz w:val="28"/>
          <w:szCs w:val="28"/>
        </w:rPr>
        <w:t>ыездной (плановой, внеплановой)</w:t>
      </w:r>
      <w:r w:rsidRPr="00533C20">
        <w:rPr>
          <w:rFonts w:ascii="Times New Roman" w:hAnsi="Times New Roman" w:cs="Times New Roman"/>
          <w:sz w:val="28"/>
          <w:szCs w:val="28"/>
        </w:rPr>
        <w:t xml:space="preserve"> не может превышать двадцать рабочих дней.</w:t>
      </w:r>
    </w:p>
    <w:p w:rsidR="00533C20" w:rsidRPr="00533C20" w:rsidRDefault="00533C20" w:rsidP="00533C20">
      <w:pPr>
        <w:spacing w:line="240" w:lineRule="auto"/>
        <w:contextualSpacing/>
        <w:jc w:val="both"/>
        <w:rPr>
          <w:rFonts w:ascii="Times New Roman" w:hAnsi="Times New Roman" w:cs="Times New Roman"/>
          <w:sz w:val="28"/>
          <w:szCs w:val="28"/>
        </w:rPr>
      </w:pPr>
      <w:r w:rsidRPr="00533C20">
        <w:rPr>
          <w:rFonts w:ascii="Times New Roman" w:hAnsi="Times New Roman" w:cs="Times New Roman"/>
          <w:sz w:val="28"/>
          <w:szCs w:val="28"/>
        </w:rPr>
        <w:t>В отношении одного субъекта малого предпринимательства общий срок проведения плановых выездных проверок не может превышать пятьдесят часов для малого предприятия и пятнадцать часов для микро</w:t>
      </w:r>
      <w:r w:rsidR="00E4741F">
        <w:rPr>
          <w:rFonts w:ascii="Times New Roman" w:hAnsi="Times New Roman" w:cs="Times New Roman"/>
          <w:sz w:val="28"/>
          <w:szCs w:val="28"/>
        </w:rPr>
        <w:t xml:space="preserve"> </w:t>
      </w:r>
      <w:r w:rsidRPr="00533C20">
        <w:rPr>
          <w:rFonts w:ascii="Times New Roman" w:hAnsi="Times New Roman" w:cs="Times New Roman"/>
          <w:sz w:val="28"/>
          <w:szCs w:val="28"/>
        </w:rPr>
        <w:t>предприятия в год.</w:t>
      </w:r>
    </w:p>
    <w:p w:rsidR="00533C20" w:rsidRPr="00533C20" w:rsidRDefault="00533C20" w:rsidP="00533C20">
      <w:pPr>
        <w:spacing w:line="240" w:lineRule="auto"/>
        <w:contextualSpacing/>
        <w:jc w:val="both"/>
        <w:rPr>
          <w:rFonts w:ascii="Times New Roman" w:hAnsi="Times New Roman" w:cs="Times New Roman"/>
          <w:sz w:val="28"/>
          <w:szCs w:val="28"/>
        </w:rPr>
      </w:pPr>
      <w:r w:rsidRPr="00533C20">
        <w:rPr>
          <w:rFonts w:ascii="Times New Roman" w:hAnsi="Times New Roman" w:cs="Times New Roman"/>
          <w:sz w:val="28"/>
          <w:szCs w:val="28"/>
        </w:rPr>
        <w:t>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должностных лиц органа муниципального контроля, проводящих выездную плановую проверку, срок проведения выездной плановой проверки может быть продлен главой администрации поселения, но не более чем на двадцать рабочих дней в отношении малых предприятий, микро</w:t>
      </w:r>
      <w:r w:rsidR="00E4741F">
        <w:rPr>
          <w:rFonts w:ascii="Times New Roman" w:hAnsi="Times New Roman" w:cs="Times New Roman"/>
          <w:sz w:val="28"/>
          <w:szCs w:val="28"/>
        </w:rPr>
        <w:t xml:space="preserve"> </w:t>
      </w:r>
      <w:r w:rsidRPr="00533C20">
        <w:rPr>
          <w:rFonts w:ascii="Times New Roman" w:hAnsi="Times New Roman" w:cs="Times New Roman"/>
          <w:sz w:val="28"/>
          <w:szCs w:val="28"/>
        </w:rPr>
        <w:t>предприятий - не более чем на пятнадцать часов.</w:t>
      </w:r>
    </w:p>
    <w:p w:rsidR="00533C20" w:rsidRPr="00533C20" w:rsidRDefault="00533C20" w:rsidP="00533C20">
      <w:pPr>
        <w:spacing w:line="240" w:lineRule="auto"/>
        <w:contextualSpacing/>
        <w:jc w:val="both"/>
        <w:rPr>
          <w:rFonts w:ascii="Times New Roman" w:hAnsi="Times New Roman" w:cs="Times New Roman"/>
          <w:sz w:val="28"/>
          <w:szCs w:val="28"/>
        </w:rPr>
      </w:pPr>
      <w:r w:rsidRPr="00533C20">
        <w:rPr>
          <w:rFonts w:ascii="Times New Roman" w:hAnsi="Times New Roman" w:cs="Times New Roman"/>
          <w:sz w:val="28"/>
          <w:szCs w:val="28"/>
        </w:rPr>
        <w:t xml:space="preserve"> </w:t>
      </w:r>
    </w:p>
    <w:p w:rsidR="00533C20" w:rsidRPr="00E4741F" w:rsidRDefault="00533C20" w:rsidP="00E4741F">
      <w:pPr>
        <w:spacing w:line="240" w:lineRule="auto"/>
        <w:contextualSpacing/>
        <w:jc w:val="center"/>
        <w:rPr>
          <w:rFonts w:ascii="Times New Roman" w:hAnsi="Times New Roman" w:cs="Times New Roman"/>
          <w:b/>
          <w:sz w:val="24"/>
          <w:szCs w:val="24"/>
        </w:rPr>
      </w:pPr>
      <w:r w:rsidRPr="00E4741F">
        <w:rPr>
          <w:rFonts w:ascii="Times New Roman" w:hAnsi="Times New Roman" w:cs="Times New Roman"/>
          <w:b/>
          <w:sz w:val="24"/>
          <w:szCs w:val="24"/>
        </w:rPr>
        <w:t>III. СОСТАВ, ПОСЛЕДОВАТЕЛЬНОСТЬ</w:t>
      </w:r>
    </w:p>
    <w:p w:rsidR="00533C20" w:rsidRPr="00E4741F" w:rsidRDefault="00533C20" w:rsidP="00E4741F">
      <w:pPr>
        <w:spacing w:line="240" w:lineRule="auto"/>
        <w:contextualSpacing/>
        <w:jc w:val="center"/>
        <w:rPr>
          <w:rFonts w:ascii="Times New Roman" w:hAnsi="Times New Roman" w:cs="Times New Roman"/>
          <w:b/>
          <w:sz w:val="24"/>
          <w:szCs w:val="24"/>
        </w:rPr>
      </w:pPr>
      <w:r w:rsidRPr="00E4741F">
        <w:rPr>
          <w:rFonts w:ascii="Times New Roman" w:hAnsi="Times New Roman" w:cs="Times New Roman"/>
          <w:b/>
          <w:sz w:val="24"/>
          <w:szCs w:val="24"/>
        </w:rPr>
        <w:t>И СРОКИ ВЫПОЛНЕНИЯ АДМИНИСТРАТИВНЫХ ПРОЦЕДУР</w:t>
      </w:r>
    </w:p>
    <w:p w:rsidR="00533C20" w:rsidRPr="00E4741F" w:rsidRDefault="00533C20" w:rsidP="00E4741F">
      <w:pPr>
        <w:spacing w:line="240" w:lineRule="auto"/>
        <w:contextualSpacing/>
        <w:jc w:val="center"/>
        <w:rPr>
          <w:rFonts w:ascii="Times New Roman" w:hAnsi="Times New Roman" w:cs="Times New Roman"/>
          <w:b/>
          <w:sz w:val="24"/>
          <w:szCs w:val="24"/>
        </w:rPr>
      </w:pPr>
    </w:p>
    <w:p w:rsidR="00533C20" w:rsidRPr="00533C20" w:rsidRDefault="00B112EF" w:rsidP="00533C20">
      <w:pPr>
        <w:spacing w:line="240" w:lineRule="auto"/>
        <w:contextualSpacing/>
        <w:jc w:val="both"/>
        <w:rPr>
          <w:rFonts w:ascii="Times New Roman" w:hAnsi="Times New Roman" w:cs="Times New Roman"/>
          <w:sz w:val="28"/>
          <w:szCs w:val="28"/>
        </w:rPr>
      </w:pPr>
      <w:r>
        <w:rPr>
          <w:rFonts w:ascii="Times New Roman" w:hAnsi="Times New Roman" w:cs="Times New Roman"/>
          <w:sz w:val="28"/>
          <w:szCs w:val="28"/>
        </w:rPr>
        <w:tab/>
      </w:r>
      <w:r w:rsidR="00533C20" w:rsidRPr="00533C20">
        <w:rPr>
          <w:rFonts w:ascii="Times New Roman" w:hAnsi="Times New Roman" w:cs="Times New Roman"/>
          <w:sz w:val="28"/>
          <w:szCs w:val="28"/>
        </w:rPr>
        <w:t>3.1. Организация и проведение плановой проверки</w:t>
      </w:r>
    </w:p>
    <w:p w:rsidR="00B112EF" w:rsidRDefault="00B112EF" w:rsidP="00533C20">
      <w:pPr>
        <w:spacing w:line="240" w:lineRule="auto"/>
        <w:contextualSpacing/>
        <w:jc w:val="both"/>
        <w:rPr>
          <w:rFonts w:ascii="Times New Roman" w:hAnsi="Times New Roman" w:cs="Times New Roman"/>
          <w:sz w:val="28"/>
          <w:szCs w:val="28"/>
        </w:rPr>
      </w:pPr>
      <w:r>
        <w:rPr>
          <w:rFonts w:ascii="Times New Roman" w:hAnsi="Times New Roman" w:cs="Times New Roman"/>
          <w:sz w:val="28"/>
          <w:szCs w:val="28"/>
        </w:rPr>
        <w:tab/>
      </w:r>
    </w:p>
    <w:p w:rsidR="00533C20" w:rsidRPr="00533C20" w:rsidRDefault="00B112EF" w:rsidP="00533C20">
      <w:pPr>
        <w:spacing w:line="240" w:lineRule="auto"/>
        <w:contextualSpacing/>
        <w:jc w:val="both"/>
        <w:rPr>
          <w:rFonts w:ascii="Times New Roman" w:hAnsi="Times New Roman" w:cs="Times New Roman"/>
          <w:sz w:val="28"/>
          <w:szCs w:val="28"/>
        </w:rPr>
      </w:pPr>
      <w:r>
        <w:rPr>
          <w:rFonts w:ascii="Times New Roman" w:hAnsi="Times New Roman" w:cs="Times New Roman"/>
          <w:sz w:val="28"/>
          <w:szCs w:val="28"/>
        </w:rPr>
        <w:tab/>
      </w:r>
      <w:r w:rsidR="00533C20" w:rsidRPr="00533C20">
        <w:rPr>
          <w:rFonts w:ascii="Times New Roman" w:hAnsi="Times New Roman" w:cs="Times New Roman"/>
          <w:sz w:val="28"/>
          <w:szCs w:val="28"/>
        </w:rPr>
        <w:t>3.1.1. Предметом плановой проверки является соблюдение юридическим лицом и индивидуальным предпринимателем в процессе осуществления деятельности требований земельного законодательства и требований, установленных муниципальными правовыми актами.</w:t>
      </w:r>
    </w:p>
    <w:p w:rsidR="00533C20" w:rsidRPr="00533C20" w:rsidRDefault="00B112EF" w:rsidP="00533C20">
      <w:pPr>
        <w:spacing w:line="240" w:lineRule="auto"/>
        <w:contextualSpacing/>
        <w:jc w:val="both"/>
        <w:rPr>
          <w:rFonts w:ascii="Times New Roman" w:hAnsi="Times New Roman" w:cs="Times New Roman"/>
          <w:sz w:val="28"/>
          <w:szCs w:val="28"/>
        </w:rPr>
      </w:pPr>
      <w:r>
        <w:rPr>
          <w:rFonts w:ascii="Times New Roman" w:hAnsi="Times New Roman" w:cs="Times New Roman"/>
          <w:sz w:val="28"/>
          <w:szCs w:val="28"/>
        </w:rPr>
        <w:tab/>
      </w:r>
      <w:r w:rsidR="00533C20" w:rsidRPr="00533C20">
        <w:rPr>
          <w:rFonts w:ascii="Times New Roman" w:hAnsi="Times New Roman" w:cs="Times New Roman"/>
          <w:sz w:val="28"/>
          <w:szCs w:val="28"/>
        </w:rPr>
        <w:t>3.1.2. Основанием для проведения плановой проверки является план проведения проверок юридических лиц и индивидуальных предпринимателей, согласованный с орга</w:t>
      </w:r>
      <w:r w:rsidR="00E4741F">
        <w:rPr>
          <w:rFonts w:ascii="Times New Roman" w:hAnsi="Times New Roman" w:cs="Times New Roman"/>
          <w:sz w:val="28"/>
          <w:szCs w:val="28"/>
        </w:rPr>
        <w:t>ном прокуратуры и утвержденный Г</w:t>
      </w:r>
      <w:r w:rsidR="00533C20" w:rsidRPr="00533C20">
        <w:rPr>
          <w:rFonts w:ascii="Times New Roman" w:hAnsi="Times New Roman" w:cs="Times New Roman"/>
          <w:sz w:val="28"/>
          <w:szCs w:val="28"/>
        </w:rPr>
        <w:t xml:space="preserve">лавой </w:t>
      </w:r>
      <w:r w:rsidR="00795A61" w:rsidRPr="00795A61">
        <w:rPr>
          <w:rFonts w:ascii="Times New Roman" w:hAnsi="Times New Roman" w:cs="Times New Roman"/>
          <w:sz w:val="28"/>
          <w:szCs w:val="28"/>
        </w:rPr>
        <w:t xml:space="preserve"> </w:t>
      </w:r>
      <w:r w:rsidR="00795A61">
        <w:rPr>
          <w:rFonts w:ascii="Times New Roman" w:hAnsi="Times New Roman" w:cs="Times New Roman"/>
          <w:sz w:val="28"/>
          <w:szCs w:val="28"/>
        </w:rPr>
        <w:t>Персиановского сельского</w:t>
      </w:r>
      <w:r w:rsidR="00533C20" w:rsidRPr="00533C20">
        <w:rPr>
          <w:rFonts w:ascii="Times New Roman" w:hAnsi="Times New Roman" w:cs="Times New Roman"/>
          <w:sz w:val="28"/>
          <w:szCs w:val="28"/>
        </w:rPr>
        <w:t xml:space="preserve"> поселения в установленном порядке, и размещенный в средствах массовой информации либо в сети «Интернет» на официальном </w:t>
      </w:r>
      <w:r w:rsidR="00E4741F" w:rsidRPr="00533C20">
        <w:rPr>
          <w:rFonts w:ascii="Times New Roman" w:hAnsi="Times New Roman" w:cs="Times New Roman"/>
          <w:sz w:val="28"/>
          <w:szCs w:val="28"/>
        </w:rPr>
        <w:t xml:space="preserve">сайте </w:t>
      </w:r>
      <w:r w:rsidR="00E4741F" w:rsidRPr="00E36ED5">
        <w:rPr>
          <w:rFonts w:ascii="Times New Roman" w:hAnsi="Times New Roman" w:cs="Times New Roman"/>
          <w:sz w:val="28"/>
          <w:szCs w:val="28"/>
        </w:rPr>
        <w:t>муниципального образования «</w:t>
      </w:r>
      <w:r w:rsidR="00795A61">
        <w:rPr>
          <w:rFonts w:ascii="Times New Roman" w:hAnsi="Times New Roman" w:cs="Times New Roman"/>
          <w:sz w:val="28"/>
          <w:szCs w:val="28"/>
        </w:rPr>
        <w:t>Персиановское сельское</w:t>
      </w:r>
      <w:r w:rsidR="00E4741F" w:rsidRPr="00E36ED5">
        <w:rPr>
          <w:rFonts w:ascii="Times New Roman" w:hAnsi="Times New Roman" w:cs="Times New Roman"/>
          <w:sz w:val="28"/>
          <w:szCs w:val="28"/>
        </w:rPr>
        <w:t xml:space="preserve"> поселение» </w:t>
      </w:r>
      <w:hyperlink r:id="rId9" w:history="1">
        <w:r w:rsidR="00795A61" w:rsidRPr="008E1838">
          <w:rPr>
            <w:rStyle w:val="aa"/>
            <w:rFonts w:ascii="Times New Roman" w:hAnsi="Times New Roman" w:cs="Times New Roman"/>
            <w:sz w:val="28"/>
            <w:szCs w:val="28"/>
            <w:lang w:val="en-US"/>
          </w:rPr>
          <w:t>sp</w:t>
        </w:r>
        <w:r w:rsidR="00795A61" w:rsidRPr="008E1838">
          <w:rPr>
            <w:rStyle w:val="aa"/>
            <w:rFonts w:ascii="Times New Roman" w:hAnsi="Times New Roman" w:cs="Times New Roman"/>
            <w:sz w:val="28"/>
            <w:szCs w:val="28"/>
          </w:rPr>
          <w:t>28303@</w:t>
        </w:r>
        <w:r w:rsidR="00795A61" w:rsidRPr="008E1838">
          <w:rPr>
            <w:rStyle w:val="aa"/>
            <w:rFonts w:ascii="Times New Roman" w:hAnsi="Times New Roman" w:cs="Times New Roman"/>
            <w:sz w:val="28"/>
            <w:szCs w:val="28"/>
            <w:lang w:val="en-US"/>
          </w:rPr>
          <w:t>mail</w:t>
        </w:r>
        <w:r w:rsidR="00795A61" w:rsidRPr="008E1838">
          <w:rPr>
            <w:rStyle w:val="aa"/>
            <w:rFonts w:ascii="Times New Roman" w:hAnsi="Times New Roman" w:cs="Times New Roman"/>
            <w:sz w:val="28"/>
            <w:szCs w:val="28"/>
          </w:rPr>
          <w:t>.</w:t>
        </w:r>
        <w:r w:rsidR="00795A61" w:rsidRPr="008E1838">
          <w:rPr>
            <w:rStyle w:val="aa"/>
            <w:rFonts w:ascii="Times New Roman" w:hAnsi="Times New Roman" w:cs="Times New Roman"/>
            <w:sz w:val="28"/>
            <w:szCs w:val="28"/>
            <w:lang w:val="en-US"/>
          </w:rPr>
          <w:t>ru</w:t>
        </w:r>
      </w:hyperlink>
      <w:r w:rsidR="00795A61" w:rsidRPr="00795A61">
        <w:rPr>
          <w:rFonts w:ascii="Times New Roman" w:hAnsi="Times New Roman" w:cs="Times New Roman"/>
          <w:sz w:val="28"/>
          <w:szCs w:val="28"/>
        </w:rPr>
        <w:t xml:space="preserve">. </w:t>
      </w:r>
      <w:r w:rsidR="00795A61" w:rsidRPr="00533C20">
        <w:rPr>
          <w:rFonts w:ascii="Times New Roman" w:hAnsi="Times New Roman" w:cs="Times New Roman"/>
          <w:sz w:val="28"/>
          <w:szCs w:val="28"/>
        </w:rPr>
        <w:t xml:space="preserve"> </w:t>
      </w:r>
      <w:r w:rsidR="00795A61" w:rsidRPr="00795A61">
        <w:rPr>
          <w:rFonts w:ascii="Times New Roman" w:hAnsi="Times New Roman" w:cs="Times New Roman"/>
          <w:sz w:val="28"/>
          <w:szCs w:val="28"/>
        </w:rPr>
        <w:t xml:space="preserve"> </w:t>
      </w:r>
      <w:r w:rsidR="00E4741F" w:rsidRPr="00533C20">
        <w:rPr>
          <w:rFonts w:ascii="Times New Roman" w:hAnsi="Times New Roman" w:cs="Times New Roman"/>
          <w:sz w:val="28"/>
          <w:szCs w:val="28"/>
        </w:rPr>
        <w:t xml:space="preserve"> </w:t>
      </w:r>
      <w:r w:rsidR="00533C20" w:rsidRPr="00533C20">
        <w:rPr>
          <w:rFonts w:ascii="Times New Roman" w:hAnsi="Times New Roman" w:cs="Times New Roman"/>
          <w:sz w:val="28"/>
          <w:szCs w:val="28"/>
        </w:rPr>
        <w:t>Основанием для включения плановой проверки в ежегодный план проведения плановых проверок является истечение трех лет со дня:</w:t>
      </w:r>
    </w:p>
    <w:p w:rsidR="00533C20" w:rsidRPr="00533C20" w:rsidRDefault="00533C20" w:rsidP="00533C20">
      <w:pPr>
        <w:spacing w:line="240" w:lineRule="auto"/>
        <w:contextualSpacing/>
        <w:jc w:val="both"/>
        <w:rPr>
          <w:rFonts w:ascii="Times New Roman" w:hAnsi="Times New Roman" w:cs="Times New Roman"/>
          <w:sz w:val="28"/>
          <w:szCs w:val="28"/>
        </w:rPr>
      </w:pPr>
      <w:r w:rsidRPr="00533C20">
        <w:rPr>
          <w:rFonts w:ascii="Times New Roman" w:hAnsi="Times New Roman" w:cs="Times New Roman"/>
          <w:sz w:val="28"/>
          <w:szCs w:val="28"/>
        </w:rPr>
        <w:t>- государственной регистрации юридического лица, индивидуального предпринимателя;</w:t>
      </w:r>
    </w:p>
    <w:p w:rsidR="00533C20" w:rsidRPr="00533C20" w:rsidRDefault="00533C20" w:rsidP="00533C20">
      <w:pPr>
        <w:spacing w:line="240" w:lineRule="auto"/>
        <w:contextualSpacing/>
        <w:jc w:val="both"/>
        <w:rPr>
          <w:rFonts w:ascii="Times New Roman" w:hAnsi="Times New Roman" w:cs="Times New Roman"/>
          <w:sz w:val="28"/>
          <w:szCs w:val="28"/>
        </w:rPr>
      </w:pPr>
      <w:r w:rsidRPr="00533C20">
        <w:rPr>
          <w:rFonts w:ascii="Times New Roman" w:hAnsi="Times New Roman" w:cs="Times New Roman"/>
          <w:sz w:val="28"/>
          <w:szCs w:val="28"/>
        </w:rPr>
        <w:t>- окончания проведения последней плановой проверки юридического лица, индивидуального предпринимателя;</w:t>
      </w:r>
    </w:p>
    <w:p w:rsidR="00533C20" w:rsidRPr="00533C20" w:rsidRDefault="00533C20" w:rsidP="00533C20">
      <w:pPr>
        <w:spacing w:line="240" w:lineRule="auto"/>
        <w:contextualSpacing/>
        <w:jc w:val="both"/>
        <w:rPr>
          <w:rFonts w:ascii="Times New Roman" w:hAnsi="Times New Roman" w:cs="Times New Roman"/>
          <w:sz w:val="28"/>
          <w:szCs w:val="28"/>
        </w:rPr>
      </w:pPr>
      <w:r w:rsidRPr="00533C20">
        <w:rPr>
          <w:rFonts w:ascii="Times New Roman" w:hAnsi="Times New Roman" w:cs="Times New Roman"/>
          <w:sz w:val="28"/>
          <w:szCs w:val="28"/>
        </w:rPr>
        <w:t xml:space="preserve">- начала осуществления юридическим лицом, индивидуальным предпринимателем предпринимательской деятельности в соответствии с представленным в уполномоченный Правительством Российской Федерации в соответствующей сфере </w:t>
      </w:r>
      <w:r w:rsidRPr="00533C20">
        <w:rPr>
          <w:rFonts w:ascii="Times New Roman" w:hAnsi="Times New Roman" w:cs="Times New Roman"/>
          <w:sz w:val="28"/>
          <w:szCs w:val="28"/>
        </w:rPr>
        <w:lastRenderedPageBreak/>
        <w:t>федеральный орган исполнительной власти уведомлением о начале осуществления отдельных видов предпринимательской деятельности в случае выполнения работ или предоставления услуг, требующих представления указанного уведомления.</w:t>
      </w:r>
    </w:p>
    <w:p w:rsidR="00533C20" w:rsidRPr="00533C20" w:rsidRDefault="00B112EF" w:rsidP="00533C20">
      <w:pPr>
        <w:spacing w:line="240" w:lineRule="auto"/>
        <w:contextualSpacing/>
        <w:jc w:val="both"/>
        <w:rPr>
          <w:rFonts w:ascii="Times New Roman" w:hAnsi="Times New Roman" w:cs="Times New Roman"/>
          <w:sz w:val="28"/>
          <w:szCs w:val="28"/>
        </w:rPr>
      </w:pPr>
      <w:r>
        <w:rPr>
          <w:rFonts w:ascii="Times New Roman" w:hAnsi="Times New Roman" w:cs="Times New Roman"/>
          <w:sz w:val="28"/>
          <w:szCs w:val="28"/>
        </w:rPr>
        <w:tab/>
      </w:r>
      <w:r w:rsidR="00533C20" w:rsidRPr="00533C20">
        <w:rPr>
          <w:rFonts w:ascii="Times New Roman" w:hAnsi="Times New Roman" w:cs="Times New Roman"/>
          <w:sz w:val="28"/>
          <w:szCs w:val="28"/>
        </w:rPr>
        <w:t>3.1.3. О проведении плановой проверки юридическое лицо или индивидуальный предприниматель уведомляется не менее чем за три рабочих дня до начала ее проведения посредством направления копии приказа почтовым отправлением с уведомлением о вручении либо иным доступным способом.</w:t>
      </w:r>
    </w:p>
    <w:p w:rsidR="00533C20" w:rsidRPr="00533C20" w:rsidRDefault="00B112EF" w:rsidP="00533C20">
      <w:pPr>
        <w:spacing w:line="240" w:lineRule="auto"/>
        <w:contextualSpacing/>
        <w:jc w:val="both"/>
        <w:rPr>
          <w:rFonts w:ascii="Times New Roman" w:hAnsi="Times New Roman" w:cs="Times New Roman"/>
          <w:sz w:val="28"/>
          <w:szCs w:val="28"/>
        </w:rPr>
      </w:pPr>
      <w:r>
        <w:rPr>
          <w:rFonts w:ascii="Times New Roman" w:hAnsi="Times New Roman" w:cs="Times New Roman"/>
          <w:sz w:val="28"/>
          <w:szCs w:val="28"/>
        </w:rPr>
        <w:tab/>
      </w:r>
      <w:r w:rsidR="00533C20" w:rsidRPr="00533C20">
        <w:rPr>
          <w:rFonts w:ascii="Times New Roman" w:hAnsi="Times New Roman" w:cs="Times New Roman"/>
          <w:sz w:val="28"/>
          <w:szCs w:val="28"/>
        </w:rPr>
        <w:t>3.1.4. В отношении юридических лиц и индивидуальных предпринимателей плановые проверки в отношении каждого земельного участка проводятся не чаще одного раза в три года. В отношении субъекта малого предпринимательства плановая проверка может быть проведена не ранее чем через три года с момента его государственной регистрации.</w:t>
      </w:r>
    </w:p>
    <w:p w:rsidR="00533C20" w:rsidRPr="00533C20" w:rsidRDefault="00B112EF" w:rsidP="00533C20">
      <w:pPr>
        <w:spacing w:line="240" w:lineRule="auto"/>
        <w:contextualSpacing/>
        <w:jc w:val="both"/>
        <w:rPr>
          <w:rFonts w:ascii="Times New Roman" w:hAnsi="Times New Roman" w:cs="Times New Roman"/>
          <w:sz w:val="28"/>
          <w:szCs w:val="28"/>
        </w:rPr>
      </w:pPr>
      <w:r>
        <w:rPr>
          <w:rFonts w:ascii="Times New Roman" w:hAnsi="Times New Roman" w:cs="Times New Roman"/>
          <w:sz w:val="28"/>
          <w:szCs w:val="28"/>
        </w:rPr>
        <w:tab/>
      </w:r>
      <w:r w:rsidR="00533C20" w:rsidRPr="00533C20">
        <w:rPr>
          <w:rFonts w:ascii="Times New Roman" w:hAnsi="Times New Roman" w:cs="Times New Roman"/>
          <w:sz w:val="28"/>
          <w:szCs w:val="28"/>
        </w:rPr>
        <w:t>3.1.5. В планах проведения проверок указывается:</w:t>
      </w:r>
    </w:p>
    <w:p w:rsidR="00533C20" w:rsidRPr="00533C20" w:rsidRDefault="00533C20" w:rsidP="00533C20">
      <w:pPr>
        <w:spacing w:line="240" w:lineRule="auto"/>
        <w:contextualSpacing/>
        <w:jc w:val="both"/>
        <w:rPr>
          <w:rFonts w:ascii="Times New Roman" w:hAnsi="Times New Roman" w:cs="Times New Roman"/>
          <w:sz w:val="28"/>
          <w:szCs w:val="28"/>
        </w:rPr>
      </w:pPr>
      <w:r w:rsidRPr="00533C20">
        <w:rPr>
          <w:rFonts w:ascii="Times New Roman" w:hAnsi="Times New Roman" w:cs="Times New Roman"/>
          <w:sz w:val="28"/>
          <w:szCs w:val="28"/>
        </w:rPr>
        <w:t>- наименование юридического лица или фамилия, имя, отчество индивидуального предпринимателя, в отношении которых будет проводиться проверка;</w:t>
      </w:r>
    </w:p>
    <w:p w:rsidR="00533C20" w:rsidRPr="00533C20" w:rsidRDefault="00533C20" w:rsidP="00533C20">
      <w:pPr>
        <w:spacing w:line="240" w:lineRule="auto"/>
        <w:contextualSpacing/>
        <w:jc w:val="both"/>
        <w:rPr>
          <w:rFonts w:ascii="Times New Roman" w:hAnsi="Times New Roman" w:cs="Times New Roman"/>
          <w:sz w:val="28"/>
          <w:szCs w:val="28"/>
        </w:rPr>
      </w:pPr>
      <w:r w:rsidRPr="00533C20">
        <w:rPr>
          <w:rFonts w:ascii="Times New Roman" w:hAnsi="Times New Roman" w:cs="Times New Roman"/>
          <w:sz w:val="28"/>
          <w:szCs w:val="28"/>
        </w:rPr>
        <w:t>- цель и основание проведения проверки юридических лиц индивидуальных предпринимателей;</w:t>
      </w:r>
    </w:p>
    <w:p w:rsidR="00533C20" w:rsidRPr="00533C20" w:rsidRDefault="00533C20" w:rsidP="00533C20">
      <w:pPr>
        <w:spacing w:line="240" w:lineRule="auto"/>
        <w:contextualSpacing/>
        <w:jc w:val="both"/>
        <w:rPr>
          <w:rFonts w:ascii="Times New Roman" w:hAnsi="Times New Roman" w:cs="Times New Roman"/>
          <w:sz w:val="28"/>
          <w:szCs w:val="28"/>
        </w:rPr>
      </w:pPr>
      <w:r w:rsidRPr="00533C20">
        <w:rPr>
          <w:rFonts w:ascii="Times New Roman" w:hAnsi="Times New Roman" w:cs="Times New Roman"/>
          <w:sz w:val="28"/>
          <w:szCs w:val="28"/>
        </w:rPr>
        <w:t>- дата и срок проведения проверки юридических лиц и индивидуальных предпринимателей;</w:t>
      </w:r>
    </w:p>
    <w:p w:rsidR="00533C20" w:rsidRPr="00533C20" w:rsidRDefault="00533C20" w:rsidP="00533C20">
      <w:pPr>
        <w:spacing w:line="240" w:lineRule="auto"/>
        <w:contextualSpacing/>
        <w:jc w:val="both"/>
        <w:rPr>
          <w:rFonts w:ascii="Times New Roman" w:hAnsi="Times New Roman" w:cs="Times New Roman"/>
          <w:sz w:val="28"/>
          <w:szCs w:val="28"/>
        </w:rPr>
      </w:pPr>
      <w:r w:rsidRPr="00533C20">
        <w:rPr>
          <w:rFonts w:ascii="Times New Roman" w:hAnsi="Times New Roman" w:cs="Times New Roman"/>
          <w:sz w:val="28"/>
          <w:szCs w:val="28"/>
        </w:rPr>
        <w:t>- наименование органа государственного контроля (надзора) или органа муниципального контроля, осуществляющих конкретную плановую проверку. При проведении плановой проверки органами государственного контроля (надзора), органами муниципального контроля совместно указываются наименования всех участвующих в такой проверке органов.</w:t>
      </w:r>
    </w:p>
    <w:p w:rsidR="00533C20" w:rsidRPr="00533C20" w:rsidRDefault="00B112EF" w:rsidP="00533C20">
      <w:pPr>
        <w:spacing w:line="240" w:lineRule="auto"/>
        <w:contextualSpacing/>
        <w:jc w:val="both"/>
        <w:rPr>
          <w:rFonts w:ascii="Times New Roman" w:hAnsi="Times New Roman" w:cs="Times New Roman"/>
          <w:sz w:val="28"/>
          <w:szCs w:val="28"/>
        </w:rPr>
      </w:pPr>
      <w:r>
        <w:rPr>
          <w:rFonts w:ascii="Times New Roman" w:hAnsi="Times New Roman" w:cs="Times New Roman"/>
          <w:sz w:val="28"/>
          <w:szCs w:val="28"/>
        </w:rPr>
        <w:tab/>
      </w:r>
      <w:r w:rsidR="00533C20" w:rsidRPr="00533C20">
        <w:rPr>
          <w:rFonts w:ascii="Times New Roman" w:hAnsi="Times New Roman" w:cs="Times New Roman"/>
          <w:sz w:val="28"/>
          <w:szCs w:val="28"/>
        </w:rPr>
        <w:t>3.2. Порядок организации и проведения внеплановой проверки</w:t>
      </w:r>
    </w:p>
    <w:p w:rsidR="00B112EF" w:rsidRDefault="00B112EF" w:rsidP="00533C20">
      <w:pPr>
        <w:spacing w:line="240" w:lineRule="auto"/>
        <w:contextualSpacing/>
        <w:jc w:val="both"/>
        <w:rPr>
          <w:rFonts w:ascii="Times New Roman" w:hAnsi="Times New Roman" w:cs="Times New Roman"/>
          <w:sz w:val="28"/>
          <w:szCs w:val="28"/>
        </w:rPr>
      </w:pPr>
    </w:p>
    <w:p w:rsidR="00533C20" w:rsidRPr="00533C20" w:rsidRDefault="00B112EF" w:rsidP="00533C20">
      <w:pPr>
        <w:spacing w:line="240" w:lineRule="auto"/>
        <w:contextualSpacing/>
        <w:jc w:val="both"/>
        <w:rPr>
          <w:rFonts w:ascii="Times New Roman" w:hAnsi="Times New Roman" w:cs="Times New Roman"/>
          <w:sz w:val="28"/>
          <w:szCs w:val="28"/>
        </w:rPr>
      </w:pPr>
      <w:r>
        <w:rPr>
          <w:rFonts w:ascii="Times New Roman" w:hAnsi="Times New Roman" w:cs="Times New Roman"/>
          <w:sz w:val="28"/>
          <w:szCs w:val="28"/>
        </w:rPr>
        <w:tab/>
      </w:r>
      <w:r w:rsidR="00533C20" w:rsidRPr="00533C20">
        <w:rPr>
          <w:rFonts w:ascii="Times New Roman" w:hAnsi="Times New Roman" w:cs="Times New Roman"/>
          <w:sz w:val="28"/>
          <w:szCs w:val="28"/>
        </w:rPr>
        <w:t>3.2.1. Предметом внеплановой проверки является соблюдение физическим лицом, индивидуальным предпринимателем, юридическим и должностным лицами в процессе осуществления деятельности обязательных требований соблюдения земельного законодательства и требований, установленных муниципальными правовыми актами, выполнение предписаний управления Росреестра по устранению ранее выявленных нарушений земельного законодательства.</w:t>
      </w:r>
    </w:p>
    <w:p w:rsidR="00533C20" w:rsidRPr="00533C20" w:rsidRDefault="00B112EF" w:rsidP="00533C20">
      <w:pPr>
        <w:spacing w:line="240" w:lineRule="auto"/>
        <w:contextualSpacing/>
        <w:jc w:val="both"/>
        <w:rPr>
          <w:rFonts w:ascii="Times New Roman" w:hAnsi="Times New Roman" w:cs="Times New Roman"/>
          <w:sz w:val="28"/>
          <w:szCs w:val="28"/>
        </w:rPr>
      </w:pPr>
      <w:r>
        <w:rPr>
          <w:rFonts w:ascii="Times New Roman" w:hAnsi="Times New Roman" w:cs="Times New Roman"/>
          <w:sz w:val="28"/>
          <w:szCs w:val="28"/>
        </w:rPr>
        <w:tab/>
      </w:r>
      <w:r w:rsidR="00533C20" w:rsidRPr="00533C20">
        <w:rPr>
          <w:rFonts w:ascii="Times New Roman" w:hAnsi="Times New Roman" w:cs="Times New Roman"/>
          <w:sz w:val="28"/>
          <w:szCs w:val="28"/>
        </w:rPr>
        <w:t>3.2.2. Основания для проведения внеплановой проверки в отношении юридического лица или индивидуального предпринимателя установлены статьей 10 Федерального закона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533C20" w:rsidRPr="00533C20" w:rsidRDefault="00533C20" w:rsidP="00533C20">
      <w:pPr>
        <w:spacing w:line="240" w:lineRule="auto"/>
        <w:contextualSpacing/>
        <w:jc w:val="both"/>
        <w:rPr>
          <w:rFonts w:ascii="Times New Roman" w:hAnsi="Times New Roman" w:cs="Times New Roman"/>
          <w:sz w:val="28"/>
          <w:szCs w:val="28"/>
        </w:rPr>
      </w:pPr>
      <w:r w:rsidRPr="00533C20">
        <w:rPr>
          <w:rFonts w:ascii="Times New Roman" w:hAnsi="Times New Roman" w:cs="Times New Roman"/>
          <w:sz w:val="28"/>
          <w:szCs w:val="28"/>
        </w:rPr>
        <w:t>Распоряжения администрации о проведении внеплановой документарной или выездной проверки юридических лиц, индивидуальных предпринимателей, относящихся в соответствии с законодательством Российской Федерации к субъектам малого или среднего предпринимательства должны быть согласованы с органом прокуратуры.</w:t>
      </w:r>
    </w:p>
    <w:p w:rsidR="00533C20" w:rsidRPr="00533C20" w:rsidRDefault="00B112EF" w:rsidP="00533C20">
      <w:pPr>
        <w:spacing w:line="240" w:lineRule="auto"/>
        <w:contextualSpacing/>
        <w:jc w:val="both"/>
        <w:rPr>
          <w:rFonts w:ascii="Times New Roman" w:hAnsi="Times New Roman" w:cs="Times New Roman"/>
          <w:sz w:val="28"/>
          <w:szCs w:val="28"/>
        </w:rPr>
      </w:pPr>
      <w:r>
        <w:rPr>
          <w:rFonts w:ascii="Times New Roman" w:hAnsi="Times New Roman" w:cs="Times New Roman"/>
          <w:sz w:val="28"/>
          <w:szCs w:val="28"/>
        </w:rPr>
        <w:tab/>
      </w:r>
      <w:r w:rsidR="00533C20" w:rsidRPr="00533C20">
        <w:rPr>
          <w:rFonts w:ascii="Times New Roman" w:hAnsi="Times New Roman" w:cs="Times New Roman"/>
          <w:sz w:val="28"/>
          <w:szCs w:val="28"/>
        </w:rPr>
        <w:t>3.2.3. О проведении внеплановой выездной проверки по основанию проверки ранее выданного предписания об устранении выявленного нарушения юридическое лицо или индивидуальный предприниматель уведомляется не менее чем за 24 часа до ее начала любым доступным способом.</w:t>
      </w:r>
    </w:p>
    <w:p w:rsidR="00533C20" w:rsidRPr="00533C20" w:rsidRDefault="00533C20" w:rsidP="00533C20">
      <w:pPr>
        <w:spacing w:line="240" w:lineRule="auto"/>
        <w:contextualSpacing/>
        <w:jc w:val="both"/>
        <w:rPr>
          <w:rFonts w:ascii="Times New Roman" w:hAnsi="Times New Roman" w:cs="Times New Roman"/>
          <w:sz w:val="28"/>
          <w:szCs w:val="28"/>
        </w:rPr>
      </w:pPr>
      <w:r w:rsidRPr="00533C20">
        <w:rPr>
          <w:rFonts w:ascii="Times New Roman" w:hAnsi="Times New Roman" w:cs="Times New Roman"/>
          <w:sz w:val="28"/>
          <w:szCs w:val="28"/>
        </w:rPr>
        <w:t xml:space="preserve"> </w:t>
      </w:r>
    </w:p>
    <w:p w:rsidR="00533C20" w:rsidRPr="00533C20" w:rsidRDefault="00B112EF" w:rsidP="00533C20">
      <w:pPr>
        <w:spacing w:line="240" w:lineRule="auto"/>
        <w:contextualSpacing/>
        <w:jc w:val="both"/>
        <w:rPr>
          <w:rFonts w:ascii="Times New Roman" w:hAnsi="Times New Roman" w:cs="Times New Roman"/>
          <w:sz w:val="28"/>
          <w:szCs w:val="28"/>
        </w:rPr>
      </w:pPr>
      <w:r>
        <w:rPr>
          <w:rFonts w:ascii="Times New Roman" w:hAnsi="Times New Roman" w:cs="Times New Roman"/>
          <w:sz w:val="28"/>
          <w:szCs w:val="28"/>
        </w:rPr>
        <w:lastRenderedPageBreak/>
        <w:tab/>
      </w:r>
      <w:r w:rsidR="00533C20" w:rsidRPr="00533C20">
        <w:rPr>
          <w:rFonts w:ascii="Times New Roman" w:hAnsi="Times New Roman" w:cs="Times New Roman"/>
          <w:sz w:val="28"/>
          <w:szCs w:val="28"/>
        </w:rPr>
        <w:t xml:space="preserve">3.3. Порядок организации проверки </w:t>
      </w:r>
    </w:p>
    <w:p w:rsidR="00B112EF" w:rsidRDefault="00B112EF" w:rsidP="00533C20">
      <w:pPr>
        <w:spacing w:line="240" w:lineRule="auto"/>
        <w:contextualSpacing/>
        <w:jc w:val="both"/>
        <w:rPr>
          <w:rFonts w:ascii="Times New Roman" w:hAnsi="Times New Roman" w:cs="Times New Roman"/>
          <w:sz w:val="28"/>
          <w:szCs w:val="28"/>
        </w:rPr>
      </w:pPr>
      <w:r>
        <w:rPr>
          <w:rFonts w:ascii="Times New Roman" w:hAnsi="Times New Roman" w:cs="Times New Roman"/>
          <w:sz w:val="28"/>
          <w:szCs w:val="28"/>
        </w:rPr>
        <w:tab/>
      </w:r>
    </w:p>
    <w:p w:rsidR="00533C20" w:rsidRPr="00533C20" w:rsidRDefault="00B112EF" w:rsidP="00533C20">
      <w:pPr>
        <w:spacing w:line="240" w:lineRule="auto"/>
        <w:contextualSpacing/>
        <w:jc w:val="both"/>
        <w:rPr>
          <w:rFonts w:ascii="Times New Roman" w:hAnsi="Times New Roman" w:cs="Times New Roman"/>
          <w:sz w:val="28"/>
          <w:szCs w:val="28"/>
        </w:rPr>
      </w:pPr>
      <w:r>
        <w:rPr>
          <w:rFonts w:ascii="Times New Roman" w:hAnsi="Times New Roman" w:cs="Times New Roman"/>
          <w:sz w:val="28"/>
          <w:szCs w:val="28"/>
        </w:rPr>
        <w:tab/>
      </w:r>
      <w:r w:rsidR="00533C20" w:rsidRPr="00533C20">
        <w:rPr>
          <w:rFonts w:ascii="Times New Roman" w:hAnsi="Times New Roman" w:cs="Times New Roman"/>
          <w:sz w:val="28"/>
          <w:szCs w:val="28"/>
        </w:rPr>
        <w:t>3.3.1. Подготовка к проведению проверки соблюдения земельного законодательства.</w:t>
      </w:r>
    </w:p>
    <w:p w:rsidR="00533C20" w:rsidRPr="00533C20" w:rsidRDefault="00533C20" w:rsidP="00533C20">
      <w:pPr>
        <w:spacing w:line="240" w:lineRule="auto"/>
        <w:contextualSpacing/>
        <w:jc w:val="both"/>
        <w:rPr>
          <w:rFonts w:ascii="Times New Roman" w:hAnsi="Times New Roman" w:cs="Times New Roman"/>
          <w:sz w:val="28"/>
          <w:szCs w:val="28"/>
        </w:rPr>
      </w:pPr>
      <w:r w:rsidRPr="00533C20">
        <w:rPr>
          <w:rFonts w:ascii="Times New Roman" w:hAnsi="Times New Roman" w:cs="Times New Roman"/>
          <w:sz w:val="28"/>
          <w:szCs w:val="28"/>
        </w:rPr>
        <w:t>Основанием для подготовки к проведению проверки являются:</w:t>
      </w:r>
    </w:p>
    <w:p w:rsidR="00533C20" w:rsidRPr="00533C20" w:rsidRDefault="00533C20" w:rsidP="00533C20">
      <w:pPr>
        <w:spacing w:line="240" w:lineRule="auto"/>
        <w:contextualSpacing/>
        <w:jc w:val="both"/>
        <w:rPr>
          <w:rFonts w:ascii="Times New Roman" w:hAnsi="Times New Roman" w:cs="Times New Roman"/>
          <w:sz w:val="28"/>
          <w:szCs w:val="28"/>
        </w:rPr>
      </w:pPr>
      <w:r w:rsidRPr="00533C20">
        <w:rPr>
          <w:rFonts w:ascii="Times New Roman" w:hAnsi="Times New Roman" w:cs="Times New Roman"/>
          <w:sz w:val="28"/>
          <w:szCs w:val="28"/>
        </w:rPr>
        <w:t>- план проведения проверок;</w:t>
      </w:r>
    </w:p>
    <w:p w:rsidR="00533C20" w:rsidRPr="00533C20" w:rsidRDefault="00533C20" w:rsidP="00533C20">
      <w:pPr>
        <w:spacing w:line="240" w:lineRule="auto"/>
        <w:contextualSpacing/>
        <w:jc w:val="both"/>
        <w:rPr>
          <w:rFonts w:ascii="Times New Roman" w:hAnsi="Times New Roman" w:cs="Times New Roman"/>
          <w:sz w:val="28"/>
          <w:szCs w:val="28"/>
        </w:rPr>
      </w:pPr>
      <w:r w:rsidRPr="00533C20">
        <w:rPr>
          <w:rFonts w:ascii="Times New Roman" w:hAnsi="Times New Roman" w:cs="Times New Roman"/>
          <w:sz w:val="28"/>
          <w:szCs w:val="28"/>
        </w:rPr>
        <w:t>- поступившие от органов государственной власти, органов местного самоуправления, организаций и граждан документы и иные доказательства, свидетельствующие о наличии признаков нарушений земельного законодательства;</w:t>
      </w:r>
    </w:p>
    <w:p w:rsidR="00533C20" w:rsidRPr="00533C20" w:rsidRDefault="00533C20" w:rsidP="00533C20">
      <w:pPr>
        <w:spacing w:line="240" w:lineRule="auto"/>
        <w:contextualSpacing/>
        <w:jc w:val="both"/>
        <w:rPr>
          <w:rFonts w:ascii="Times New Roman" w:hAnsi="Times New Roman" w:cs="Times New Roman"/>
          <w:sz w:val="28"/>
          <w:szCs w:val="28"/>
        </w:rPr>
      </w:pPr>
      <w:r w:rsidRPr="00533C20">
        <w:rPr>
          <w:rFonts w:ascii="Times New Roman" w:hAnsi="Times New Roman" w:cs="Times New Roman"/>
          <w:sz w:val="28"/>
          <w:szCs w:val="28"/>
        </w:rPr>
        <w:t>- выявленные признаки нарушения земельного законодательства.</w:t>
      </w:r>
    </w:p>
    <w:p w:rsidR="00533C20" w:rsidRPr="00533C20" w:rsidRDefault="00B112EF" w:rsidP="00057C16">
      <w:pPr>
        <w:spacing w:line="240" w:lineRule="auto"/>
        <w:contextualSpacing/>
        <w:jc w:val="both"/>
        <w:rPr>
          <w:rFonts w:ascii="Times New Roman" w:hAnsi="Times New Roman" w:cs="Times New Roman"/>
          <w:sz w:val="28"/>
          <w:szCs w:val="28"/>
        </w:rPr>
      </w:pPr>
      <w:r>
        <w:rPr>
          <w:rFonts w:ascii="Times New Roman" w:hAnsi="Times New Roman" w:cs="Times New Roman"/>
          <w:sz w:val="28"/>
          <w:szCs w:val="28"/>
        </w:rPr>
        <w:tab/>
      </w:r>
      <w:r w:rsidR="00533C20" w:rsidRPr="00533C20">
        <w:rPr>
          <w:rFonts w:ascii="Times New Roman" w:hAnsi="Times New Roman" w:cs="Times New Roman"/>
          <w:sz w:val="28"/>
          <w:szCs w:val="28"/>
        </w:rPr>
        <w:t xml:space="preserve">3.3.2. При подготовке к проведению </w:t>
      </w:r>
      <w:r>
        <w:rPr>
          <w:rFonts w:ascii="Times New Roman" w:hAnsi="Times New Roman" w:cs="Times New Roman"/>
          <w:sz w:val="28"/>
          <w:szCs w:val="28"/>
        </w:rPr>
        <w:t>проверки издается распоряжение</w:t>
      </w:r>
      <w:r w:rsidR="000E0EA8">
        <w:rPr>
          <w:rFonts w:ascii="Times New Roman" w:hAnsi="Times New Roman" w:cs="Times New Roman"/>
          <w:sz w:val="28"/>
          <w:szCs w:val="28"/>
        </w:rPr>
        <w:t xml:space="preserve"> </w:t>
      </w:r>
      <w:r>
        <w:rPr>
          <w:rFonts w:ascii="Times New Roman" w:hAnsi="Times New Roman" w:cs="Times New Roman"/>
          <w:sz w:val="28"/>
          <w:szCs w:val="28"/>
        </w:rPr>
        <w:t>Г</w:t>
      </w:r>
      <w:r w:rsidR="00533C20" w:rsidRPr="00533C20">
        <w:rPr>
          <w:rFonts w:ascii="Times New Roman" w:hAnsi="Times New Roman" w:cs="Times New Roman"/>
          <w:sz w:val="28"/>
          <w:szCs w:val="28"/>
        </w:rPr>
        <w:t xml:space="preserve">лавы </w:t>
      </w:r>
      <w:r w:rsidR="00795A61">
        <w:rPr>
          <w:rFonts w:ascii="Times New Roman" w:hAnsi="Times New Roman" w:cs="Times New Roman"/>
          <w:sz w:val="28"/>
          <w:szCs w:val="28"/>
        </w:rPr>
        <w:t xml:space="preserve"> </w:t>
      </w:r>
      <w:r>
        <w:rPr>
          <w:rFonts w:ascii="Times New Roman" w:hAnsi="Times New Roman" w:cs="Times New Roman"/>
          <w:sz w:val="28"/>
          <w:szCs w:val="28"/>
        </w:rPr>
        <w:t xml:space="preserve"> </w:t>
      </w:r>
      <w:r w:rsidR="00795A61">
        <w:rPr>
          <w:rFonts w:ascii="Times New Roman" w:hAnsi="Times New Roman" w:cs="Times New Roman"/>
          <w:sz w:val="28"/>
          <w:szCs w:val="28"/>
        </w:rPr>
        <w:t xml:space="preserve"> Персиановского сельского</w:t>
      </w:r>
      <w:r w:rsidR="00795A61" w:rsidRPr="00795A61">
        <w:rPr>
          <w:rFonts w:ascii="Times New Roman" w:hAnsi="Times New Roman" w:cs="Times New Roman"/>
          <w:sz w:val="28"/>
          <w:szCs w:val="28"/>
        </w:rPr>
        <w:t xml:space="preserve"> </w:t>
      </w:r>
      <w:r w:rsidR="00795A61" w:rsidRPr="00533C20">
        <w:rPr>
          <w:rFonts w:ascii="Times New Roman" w:hAnsi="Times New Roman" w:cs="Times New Roman"/>
          <w:sz w:val="28"/>
          <w:szCs w:val="28"/>
        </w:rPr>
        <w:t xml:space="preserve"> </w:t>
      </w:r>
      <w:r>
        <w:rPr>
          <w:rFonts w:ascii="Times New Roman" w:hAnsi="Times New Roman" w:cs="Times New Roman"/>
          <w:sz w:val="28"/>
          <w:szCs w:val="28"/>
        </w:rPr>
        <w:t>поселения</w:t>
      </w:r>
      <w:r w:rsidR="00533C20" w:rsidRPr="00533C20">
        <w:rPr>
          <w:rFonts w:ascii="Times New Roman" w:hAnsi="Times New Roman" w:cs="Times New Roman"/>
          <w:sz w:val="28"/>
          <w:szCs w:val="28"/>
        </w:rPr>
        <w:t xml:space="preserve"> о проведении проверки </w:t>
      </w:r>
      <w:r w:rsidR="000E0EA8">
        <w:rPr>
          <w:rFonts w:ascii="Times New Roman" w:hAnsi="Times New Roman" w:cs="Times New Roman"/>
          <w:sz w:val="28"/>
          <w:szCs w:val="28"/>
        </w:rPr>
        <w:t xml:space="preserve">в </w:t>
      </w:r>
      <w:r w:rsidR="00533C20" w:rsidRPr="00533C20">
        <w:rPr>
          <w:rFonts w:ascii="Times New Roman" w:hAnsi="Times New Roman" w:cs="Times New Roman"/>
          <w:sz w:val="28"/>
          <w:szCs w:val="28"/>
        </w:rPr>
        <w:t>распоряжении о проведении проверки в отношении юридического лица, индивидуального предпринимателя указываются:</w:t>
      </w:r>
    </w:p>
    <w:p w:rsidR="00533C20" w:rsidRPr="00533C20" w:rsidRDefault="00533C20" w:rsidP="00533C20">
      <w:pPr>
        <w:spacing w:line="240" w:lineRule="auto"/>
        <w:contextualSpacing/>
        <w:jc w:val="both"/>
        <w:rPr>
          <w:rFonts w:ascii="Times New Roman" w:hAnsi="Times New Roman" w:cs="Times New Roman"/>
          <w:sz w:val="28"/>
          <w:szCs w:val="28"/>
        </w:rPr>
      </w:pPr>
      <w:r w:rsidRPr="00533C20">
        <w:rPr>
          <w:rFonts w:ascii="Times New Roman" w:hAnsi="Times New Roman" w:cs="Times New Roman"/>
          <w:sz w:val="28"/>
          <w:szCs w:val="28"/>
        </w:rPr>
        <w:t>- наименование органа государственного контроля (надзора) или органа муниципального контроля;</w:t>
      </w:r>
    </w:p>
    <w:p w:rsidR="00533C20" w:rsidRPr="00533C20" w:rsidRDefault="00533C20" w:rsidP="00533C20">
      <w:pPr>
        <w:spacing w:line="240" w:lineRule="auto"/>
        <w:contextualSpacing/>
        <w:jc w:val="both"/>
        <w:rPr>
          <w:rFonts w:ascii="Times New Roman" w:hAnsi="Times New Roman" w:cs="Times New Roman"/>
          <w:sz w:val="28"/>
          <w:szCs w:val="28"/>
        </w:rPr>
      </w:pPr>
      <w:r w:rsidRPr="00533C20">
        <w:rPr>
          <w:rFonts w:ascii="Times New Roman" w:hAnsi="Times New Roman" w:cs="Times New Roman"/>
          <w:sz w:val="28"/>
          <w:szCs w:val="28"/>
        </w:rPr>
        <w:t>- фамилии, имена, отчества, должности должностного лица или должностных лиц, уполномоченных на проведение проверки, а также привлекаемых к проведению проверки экспертов, представителей экспертных организаций;</w:t>
      </w:r>
    </w:p>
    <w:p w:rsidR="00533C20" w:rsidRPr="00533C20" w:rsidRDefault="00533C20" w:rsidP="00533C20">
      <w:pPr>
        <w:spacing w:line="240" w:lineRule="auto"/>
        <w:contextualSpacing/>
        <w:jc w:val="both"/>
        <w:rPr>
          <w:rFonts w:ascii="Times New Roman" w:hAnsi="Times New Roman" w:cs="Times New Roman"/>
          <w:sz w:val="28"/>
          <w:szCs w:val="28"/>
        </w:rPr>
      </w:pPr>
      <w:r w:rsidRPr="00533C20">
        <w:rPr>
          <w:rFonts w:ascii="Times New Roman" w:hAnsi="Times New Roman" w:cs="Times New Roman"/>
          <w:sz w:val="28"/>
          <w:szCs w:val="28"/>
        </w:rPr>
        <w:t>- наименование юридического лица или фамилия, имя, отчество индивидуального предпринимателя, проверка которых проводится;</w:t>
      </w:r>
    </w:p>
    <w:p w:rsidR="00533C20" w:rsidRPr="00533C20" w:rsidRDefault="00533C20" w:rsidP="00533C20">
      <w:pPr>
        <w:spacing w:line="240" w:lineRule="auto"/>
        <w:contextualSpacing/>
        <w:jc w:val="both"/>
        <w:rPr>
          <w:rFonts w:ascii="Times New Roman" w:hAnsi="Times New Roman" w:cs="Times New Roman"/>
          <w:sz w:val="28"/>
          <w:szCs w:val="28"/>
        </w:rPr>
      </w:pPr>
      <w:r w:rsidRPr="00533C20">
        <w:rPr>
          <w:rFonts w:ascii="Times New Roman" w:hAnsi="Times New Roman" w:cs="Times New Roman"/>
          <w:sz w:val="28"/>
          <w:szCs w:val="28"/>
        </w:rPr>
        <w:t>- цели, задачи, предмет проверки и срок ее проведения;</w:t>
      </w:r>
    </w:p>
    <w:p w:rsidR="00533C20" w:rsidRPr="00533C20" w:rsidRDefault="00533C20" w:rsidP="00533C20">
      <w:pPr>
        <w:spacing w:line="240" w:lineRule="auto"/>
        <w:contextualSpacing/>
        <w:jc w:val="both"/>
        <w:rPr>
          <w:rFonts w:ascii="Times New Roman" w:hAnsi="Times New Roman" w:cs="Times New Roman"/>
          <w:sz w:val="28"/>
          <w:szCs w:val="28"/>
        </w:rPr>
      </w:pPr>
      <w:r w:rsidRPr="00533C20">
        <w:rPr>
          <w:rFonts w:ascii="Times New Roman" w:hAnsi="Times New Roman" w:cs="Times New Roman"/>
          <w:sz w:val="28"/>
          <w:szCs w:val="28"/>
        </w:rPr>
        <w:t>- правовые основания проведения проверки, в том числе подлежащие проверке обязательные требования и требования, установленные муниципальными правовыми актами;</w:t>
      </w:r>
    </w:p>
    <w:p w:rsidR="00533C20" w:rsidRPr="00533C20" w:rsidRDefault="00533C20" w:rsidP="00533C20">
      <w:pPr>
        <w:spacing w:line="240" w:lineRule="auto"/>
        <w:contextualSpacing/>
        <w:jc w:val="both"/>
        <w:rPr>
          <w:rFonts w:ascii="Times New Roman" w:hAnsi="Times New Roman" w:cs="Times New Roman"/>
          <w:sz w:val="28"/>
          <w:szCs w:val="28"/>
        </w:rPr>
      </w:pPr>
      <w:r w:rsidRPr="00533C20">
        <w:rPr>
          <w:rFonts w:ascii="Times New Roman" w:hAnsi="Times New Roman" w:cs="Times New Roman"/>
          <w:sz w:val="28"/>
          <w:szCs w:val="28"/>
        </w:rPr>
        <w:t>- сроки проведения и перечень мероприятий по контролю, необходимых для достижения целей и задач проведения проверки;</w:t>
      </w:r>
    </w:p>
    <w:p w:rsidR="00533C20" w:rsidRPr="00533C20" w:rsidRDefault="00533C20" w:rsidP="00533C20">
      <w:pPr>
        <w:spacing w:line="240" w:lineRule="auto"/>
        <w:contextualSpacing/>
        <w:jc w:val="both"/>
        <w:rPr>
          <w:rFonts w:ascii="Times New Roman" w:hAnsi="Times New Roman" w:cs="Times New Roman"/>
          <w:sz w:val="28"/>
          <w:szCs w:val="28"/>
        </w:rPr>
      </w:pPr>
      <w:r w:rsidRPr="00533C20">
        <w:rPr>
          <w:rFonts w:ascii="Times New Roman" w:hAnsi="Times New Roman" w:cs="Times New Roman"/>
          <w:sz w:val="28"/>
          <w:szCs w:val="28"/>
        </w:rPr>
        <w:t>- перечень административных регламентов проведения мероприятий по контролю;</w:t>
      </w:r>
    </w:p>
    <w:p w:rsidR="00533C20" w:rsidRPr="00533C20" w:rsidRDefault="00533C20" w:rsidP="00533C20">
      <w:pPr>
        <w:spacing w:line="240" w:lineRule="auto"/>
        <w:contextualSpacing/>
        <w:jc w:val="both"/>
        <w:rPr>
          <w:rFonts w:ascii="Times New Roman" w:hAnsi="Times New Roman" w:cs="Times New Roman"/>
          <w:sz w:val="28"/>
          <w:szCs w:val="28"/>
        </w:rPr>
      </w:pPr>
      <w:r w:rsidRPr="00533C20">
        <w:rPr>
          <w:rFonts w:ascii="Times New Roman" w:hAnsi="Times New Roman" w:cs="Times New Roman"/>
          <w:sz w:val="28"/>
          <w:szCs w:val="28"/>
        </w:rPr>
        <w:t>- перечень документов, представление которых юридическим лицом, индивидуальным предпринимателем необходимо для достижения целей и задач проведения проверки;</w:t>
      </w:r>
    </w:p>
    <w:p w:rsidR="00533C20" w:rsidRPr="00533C20" w:rsidRDefault="00533C20" w:rsidP="00533C20">
      <w:pPr>
        <w:spacing w:line="240" w:lineRule="auto"/>
        <w:contextualSpacing/>
        <w:jc w:val="both"/>
        <w:rPr>
          <w:rFonts w:ascii="Times New Roman" w:hAnsi="Times New Roman" w:cs="Times New Roman"/>
          <w:sz w:val="28"/>
          <w:szCs w:val="28"/>
        </w:rPr>
      </w:pPr>
      <w:r w:rsidRPr="00533C20">
        <w:rPr>
          <w:rFonts w:ascii="Times New Roman" w:hAnsi="Times New Roman" w:cs="Times New Roman"/>
          <w:sz w:val="28"/>
          <w:szCs w:val="28"/>
        </w:rPr>
        <w:t>- даты начала и окончания проведения проверки.</w:t>
      </w:r>
    </w:p>
    <w:p w:rsidR="00533C20" w:rsidRPr="00533C20" w:rsidRDefault="00533C20" w:rsidP="00533C20">
      <w:pPr>
        <w:spacing w:line="240" w:lineRule="auto"/>
        <w:contextualSpacing/>
        <w:jc w:val="both"/>
        <w:rPr>
          <w:rFonts w:ascii="Times New Roman" w:hAnsi="Times New Roman" w:cs="Times New Roman"/>
          <w:sz w:val="28"/>
          <w:szCs w:val="28"/>
        </w:rPr>
      </w:pPr>
      <w:r w:rsidRPr="00533C20">
        <w:rPr>
          <w:rFonts w:ascii="Times New Roman" w:hAnsi="Times New Roman" w:cs="Times New Roman"/>
          <w:sz w:val="28"/>
          <w:szCs w:val="28"/>
        </w:rPr>
        <w:t xml:space="preserve">Форма распоряжения о проведении проверки соблюдения земельного законодательства в отношении физического лица приведена в </w:t>
      </w:r>
      <w:r w:rsidR="00057C16">
        <w:rPr>
          <w:rFonts w:ascii="Times New Roman" w:hAnsi="Times New Roman" w:cs="Times New Roman"/>
          <w:sz w:val="28"/>
          <w:szCs w:val="28"/>
        </w:rPr>
        <w:t xml:space="preserve">постановлении администрации </w:t>
      </w:r>
      <w:r w:rsidR="00795A61">
        <w:rPr>
          <w:rFonts w:ascii="Times New Roman" w:hAnsi="Times New Roman" w:cs="Times New Roman"/>
          <w:sz w:val="28"/>
          <w:szCs w:val="28"/>
        </w:rPr>
        <w:t xml:space="preserve"> Персиановского сельского</w:t>
      </w:r>
      <w:r w:rsidR="00795A61" w:rsidRPr="00795A61">
        <w:rPr>
          <w:rFonts w:ascii="Times New Roman" w:hAnsi="Times New Roman" w:cs="Times New Roman"/>
          <w:sz w:val="28"/>
          <w:szCs w:val="28"/>
        </w:rPr>
        <w:t xml:space="preserve"> </w:t>
      </w:r>
      <w:r w:rsidR="00795A61" w:rsidRPr="00533C20">
        <w:rPr>
          <w:rFonts w:ascii="Times New Roman" w:hAnsi="Times New Roman" w:cs="Times New Roman"/>
          <w:sz w:val="28"/>
          <w:szCs w:val="28"/>
        </w:rPr>
        <w:t xml:space="preserve"> </w:t>
      </w:r>
      <w:r w:rsidR="00057C16">
        <w:rPr>
          <w:rFonts w:ascii="Times New Roman" w:hAnsi="Times New Roman" w:cs="Times New Roman"/>
          <w:sz w:val="28"/>
          <w:szCs w:val="28"/>
        </w:rPr>
        <w:t xml:space="preserve">поселения от </w:t>
      </w:r>
      <w:r w:rsidR="00795A61">
        <w:rPr>
          <w:rFonts w:ascii="Times New Roman" w:hAnsi="Times New Roman" w:cs="Times New Roman"/>
          <w:sz w:val="28"/>
          <w:szCs w:val="28"/>
        </w:rPr>
        <w:t>18</w:t>
      </w:r>
      <w:r w:rsidR="00057C16">
        <w:rPr>
          <w:rFonts w:ascii="Times New Roman" w:hAnsi="Times New Roman" w:cs="Times New Roman"/>
          <w:sz w:val="28"/>
          <w:szCs w:val="28"/>
        </w:rPr>
        <w:t>.07.2011 г. №</w:t>
      </w:r>
      <w:r w:rsidR="00795A61">
        <w:rPr>
          <w:rFonts w:ascii="Times New Roman" w:hAnsi="Times New Roman" w:cs="Times New Roman"/>
          <w:sz w:val="28"/>
          <w:szCs w:val="28"/>
        </w:rPr>
        <w:t>167</w:t>
      </w:r>
      <w:r w:rsidR="00057C16" w:rsidRPr="00533C20">
        <w:rPr>
          <w:rFonts w:ascii="Times New Roman" w:hAnsi="Times New Roman" w:cs="Times New Roman"/>
          <w:sz w:val="28"/>
          <w:szCs w:val="28"/>
        </w:rPr>
        <w:t>).</w:t>
      </w:r>
    </w:p>
    <w:p w:rsidR="00533C20" w:rsidRPr="00533C20" w:rsidRDefault="00B112EF" w:rsidP="00533C20">
      <w:pPr>
        <w:spacing w:line="240" w:lineRule="auto"/>
        <w:contextualSpacing/>
        <w:jc w:val="both"/>
        <w:rPr>
          <w:rFonts w:ascii="Times New Roman" w:hAnsi="Times New Roman" w:cs="Times New Roman"/>
          <w:sz w:val="28"/>
          <w:szCs w:val="28"/>
        </w:rPr>
      </w:pPr>
      <w:r>
        <w:rPr>
          <w:rFonts w:ascii="Times New Roman" w:hAnsi="Times New Roman" w:cs="Times New Roman"/>
          <w:sz w:val="28"/>
          <w:szCs w:val="28"/>
        </w:rPr>
        <w:tab/>
      </w:r>
      <w:r w:rsidR="00533C20" w:rsidRPr="00533C20">
        <w:rPr>
          <w:rFonts w:ascii="Times New Roman" w:hAnsi="Times New Roman" w:cs="Times New Roman"/>
          <w:sz w:val="28"/>
          <w:szCs w:val="28"/>
        </w:rPr>
        <w:t xml:space="preserve">3.3.3. Основанием начала проведения проверки является распоряжение </w:t>
      </w:r>
      <w:r>
        <w:rPr>
          <w:rFonts w:ascii="Times New Roman" w:hAnsi="Times New Roman" w:cs="Times New Roman"/>
          <w:sz w:val="28"/>
          <w:szCs w:val="28"/>
        </w:rPr>
        <w:t>Г</w:t>
      </w:r>
      <w:r w:rsidR="00533C20" w:rsidRPr="00533C20">
        <w:rPr>
          <w:rFonts w:ascii="Times New Roman" w:hAnsi="Times New Roman" w:cs="Times New Roman"/>
          <w:sz w:val="28"/>
          <w:szCs w:val="28"/>
        </w:rPr>
        <w:t xml:space="preserve">лавы </w:t>
      </w:r>
      <w:r w:rsidR="00795A61">
        <w:rPr>
          <w:rFonts w:ascii="Times New Roman" w:hAnsi="Times New Roman" w:cs="Times New Roman"/>
          <w:sz w:val="28"/>
          <w:szCs w:val="28"/>
        </w:rPr>
        <w:t xml:space="preserve"> </w:t>
      </w:r>
      <w:r>
        <w:rPr>
          <w:rFonts w:ascii="Times New Roman" w:hAnsi="Times New Roman" w:cs="Times New Roman"/>
          <w:sz w:val="28"/>
          <w:szCs w:val="28"/>
        </w:rPr>
        <w:t xml:space="preserve"> </w:t>
      </w:r>
      <w:r w:rsidR="00795A61">
        <w:rPr>
          <w:rFonts w:ascii="Times New Roman" w:hAnsi="Times New Roman" w:cs="Times New Roman"/>
          <w:sz w:val="28"/>
          <w:szCs w:val="28"/>
        </w:rPr>
        <w:t>Персиановского сельского</w:t>
      </w:r>
      <w:r w:rsidR="00795A61" w:rsidRPr="00795A61">
        <w:rPr>
          <w:rFonts w:ascii="Times New Roman" w:hAnsi="Times New Roman" w:cs="Times New Roman"/>
          <w:sz w:val="28"/>
          <w:szCs w:val="28"/>
        </w:rPr>
        <w:t xml:space="preserve"> </w:t>
      </w:r>
      <w:r w:rsidR="00795A61" w:rsidRPr="00533C20">
        <w:rPr>
          <w:rFonts w:ascii="Times New Roman" w:hAnsi="Times New Roman" w:cs="Times New Roman"/>
          <w:sz w:val="28"/>
          <w:szCs w:val="28"/>
        </w:rPr>
        <w:t xml:space="preserve"> </w:t>
      </w:r>
      <w:r>
        <w:rPr>
          <w:rFonts w:ascii="Times New Roman" w:hAnsi="Times New Roman" w:cs="Times New Roman"/>
          <w:sz w:val="28"/>
          <w:szCs w:val="28"/>
        </w:rPr>
        <w:t>поселения</w:t>
      </w:r>
      <w:r w:rsidR="00533C20" w:rsidRPr="00533C20">
        <w:rPr>
          <w:rFonts w:ascii="Times New Roman" w:hAnsi="Times New Roman" w:cs="Times New Roman"/>
          <w:sz w:val="28"/>
          <w:szCs w:val="28"/>
        </w:rPr>
        <w:t xml:space="preserve"> о проведении проверки.</w:t>
      </w:r>
    </w:p>
    <w:p w:rsidR="00533C20" w:rsidRPr="00533C20" w:rsidRDefault="00533C20" w:rsidP="00533C20">
      <w:pPr>
        <w:spacing w:line="240" w:lineRule="auto"/>
        <w:contextualSpacing/>
        <w:jc w:val="both"/>
        <w:rPr>
          <w:rFonts w:ascii="Times New Roman" w:hAnsi="Times New Roman" w:cs="Times New Roman"/>
          <w:sz w:val="28"/>
          <w:szCs w:val="28"/>
        </w:rPr>
      </w:pPr>
      <w:r w:rsidRPr="00533C20">
        <w:rPr>
          <w:rFonts w:ascii="Times New Roman" w:hAnsi="Times New Roman" w:cs="Times New Roman"/>
          <w:sz w:val="28"/>
          <w:szCs w:val="28"/>
        </w:rPr>
        <w:t>Проверки осуществляются при участии собственника, землевладельца, землепользователя или арендатора проверяемого земельного участка. Отсутствие руководителя или замещающего его лица не может служить основанием для переноса проведения проверки при наличии других должностных лиц или работников организации.</w:t>
      </w:r>
    </w:p>
    <w:p w:rsidR="00533C20" w:rsidRPr="00533C20" w:rsidRDefault="00533C20" w:rsidP="00533C20">
      <w:pPr>
        <w:spacing w:line="240" w:lineRule="auto"/>
        <w:contextualSpacing/>
        <w:jc w:val="both"/>
        <w:rPr>
          <w:rFonts w:ascii="Times New Roman" w:hAnsi="Times New Roman" w:cs="Times New Roman"/>
          <w:sz w:val="28"/>
          <w:szCs w:val="28"/>
        </w:rPr>
      </w:pPr>
      <w:r w:rsidRPr="00533C20">
        <w:rPr>
          <w:rFonts w:ascii="Times New Roman" w:hAnsi="Times New Roman" w:cs="Times New Roman"/>
          <w:sz w:val="28"/>
          <w:szCs w:val="28"/>
        </w:rPr>
        <w:t>Администрация поселения может направить до начала проведения пр</w:t>
      </w:r>
      <w:r w:rsidR="000E0EA8">
        <w:rPr>
          <w:rFonts w:ascii="Times New Roman" w:hAnsi="Times New Roman" w:cs="Times New Roman"/>
          <w:sz w:val="28"/>
          <w:szCs w:val="28"/>
        </w:rPr>
        <w:t>оверки уведомление (Приложение 1 к административному регламенту</w:t>
      </w:r>
      <w:r w:rsidRPr="00533C20">
        <w:rPr>
          <w:rFonts w:ascii="Times New Roman" w:hAnsi="Times New Roman" w:cs="Times New Roman"/>
          <w:sz w:val="28"/>
          <w:szCs w:val="28"/>
        </w:rPr>
        <w:t xml:space="preserve">) с копией распоряжения на проверку использования земельного участка, в которой указывается необходимость присутствия законного представителя юридического лица, индивидуального предпринимателя, гражданина при проведении проверки, с </w:t>
      </w:r>
      <w:r w:rsidRPr="00533C20">
        <w:rPr>
          <w:rFonts w:ascii="Times New Roman" w:hAnsi="Times New Roman" w:cs="Times New Roman"/>
          <w:sz w:val="28"/>
          <w:szCs w:val="28"/>
        </w:rPr>
        <w:lastRenderedPageBreak/>
        <w:t>указанием даты и времени. Уведомление направляется заблаговременно по почте с уведомлением или по факсу либо другим доступным способом.</w:t>
      </w:r>
    </w:p>
    <w:p w:rsidR="00533C20" w:rsidRPr="00533C20" w:rsidRDefault="00B112EF" w:rsidP="00533C20">
      <w:pPr>
        <w:spacing w:line="240" w:lineRule="auto"/>
        <w:contextualSpacing/>
        <w:jc w:val="both"/>
        <w:rPr>
          <w:rFonts w:ascii="Times New Roman" w:hAnsi="Times New Roman" w:cs="Times New Roman"/>
          <w:sz w:val="28"/>
          <w:szCs w:val="28"/>
        </w:rPr>
      </w:pPr>
      <w:r>
        <w:rPr>
          <w:rFonts w:ascii="Times New Roman" w:hAnsi="Times New Roman" w:cs="Times New Roman"/>
          <w:sz w:val="28"/>
          <w:szCs w:val="28"/>
        </w:rPr>
        <w:t xml:space="preserve">Заверенная копия распоряжения Главы </w:t>
      </w:r>
      <w:r w:rsidR="00795A61">
        <w:rPr>
          <w:rFonts w:ascii="Times New Roman" w:hAnsi="Times New Roman" w:cs="Times New Roman"/>
          <w:sz w:val="28"/>
          <w:szCs w:val="28"/>
        </w:rPr>
        <w:t>Персиановского сельского</w:t>
      </w:r>
      <w:r w:rsidR="00795A61" w:rsidRPr="00795A61">
        <w:rPr>
          <w:rFonts w:ascii="Times New Roman" w:hAnsi="Times New Roman" w:cs="Times New Roman"/>
          <w:sz w:val="28"/>
          <w:szCs w:val="28"/>
        </w:rPr>
        <w:t xml:space="preserve"> </w:t>
      </w:r>
      <w:r w:rsidR="00795A61" w:rsidRPr="00533C20">
        <w:rPr>
          <w:rFonts w:ascii="Times New Roman" w:hAnsi="Times New Roman" w:cs="Times New Roman"/>
          <w:sz w:val="28"/>
          <w:szCs w:val="28"/>
        </w:rPr>
        <w:t xml:space="preserve"> </w:t>
      </w:r>
      <w:r w:rsidR="00795A61">
        <w:rPr>
          <w:rFonts w:ascii="Times New Roman" w:hAnsi="Times New Roman" w:cs="Times New Roman"/>
          <w:sz w:val="28"/>
          <w:szCs w:val="28"/>
        </w:rPr>
        <w:t xml:space="preserve"> </w:t>
      </w:r>
      <w:r w:rsidR="00533C20" w:rsidRPr="00533C20">
        <w:rPr>
          <w:rFonts w:ascii="Times New Roman" w:hAnsi="Times New Roman" w:cs="Times New Roman"/>
          <w:sz w:val="28"/>
          <w:szCs w:val="28"/>
        </w:rPr>
        <w:t xml:space="preserve"> поселения </w:t>
      </w:r>
      <w:r>
        <w:rPr>
          <w:rFonts w:ascii="Times New Roman" w:hAnsi="Times New Roman" w:cs="Times New Roman"/>
          <w:sz w:val="28"/>
          <w:szCs w:val="28"/>
        </w:rPr>
        <w:t>о</w:t>
      </w:r>
      <w:r w:rsidR="00533C20" w:rsidRPr="00533C20">
        <w:rPr>
          <w:rFonts w:ascii="Times New Roman" w:hAnsi="Times New Roman" w:cs="Times New Roman"/>
          <w:sz w:val="28"/>
          <w:szCs w:val="28"/>
        </w:rPr>
        <w:t xml:space="preserve"> проведении проверки предъявляется </w:t>
      </w:r>
      <w:r>
        <w:rPr>
          <w:rFonts w:ascii="Times New Roman" w:hAnsi="Times New Roman" w:cs="Times New Roman"/>
          <w:sz w:val="28"/>
          <w:szCs w:val="28"/>
        </w:rPr>
        <w:t xml:space="preserve">уполномоченным должностным лицом администрации </w:t>
      </w:r>
      <w:r w:rsidR="00533C20" w:rsidRPr="00533C20">
        <w:rPr>
          <w:rFonts w:ascii="Times New Roman" w:hAnsi="Times New Roman" w:cs="Times New Roman"/>
          <w:sz w:val="28"/>
          <w:szCs w:val="28"/>
        </w:rPr>
        <w:t xml:space="preserve"> поселения физическому лицу, руководителю юридического лица, индивидуальному предпринимателю одновременно со служебным удостоверением.</w:t>
      </w:r>
    </w:p>
    <w:p w:rsidR="00533C20" w:rsidRPr="00533C20" w:rsidRDefault="00B112EF" w:rsidP="00533C20">
      <w:pPr>
        <w:spacing w:line="240" w:lineRule="auto"/>
        <w:contextualSpacing/>
        <w:jc w:val="both"/>
        <w:rPr>
          <w:rFonts w:ascii="Times New Roman" w:hAnsi="Times New Roman" w:cs="Times New Roman"/>
          <w:sz w:val="28"/>
          <w:szCs w:val="28"/>
        </w:rPr>
      </w:pPr>
      <w:r>
        <w:rPr>
          <w:rFonts w:ascii="Times New Roman" w:hAnsi="Times New Roman" w:cs="Times New Roman"/>
          <w:sz w:val="28"/>
          <w:szCs w:val="28"/>
        </w:rPr>
        <w:tab/>
      </w:r>
      <w:r w:rsidR="00533C20" w:rsidRPr="00533C20">
        <w:rPr>
          <w:rFonts w:ascii="Times New Roman" w:hAnsi="Times New Roman" w:cs="Times New Roman"/>
          <w:sz w:val="28"/>
          <w:szCs w:val="28"/>
        </w:rPr>
        <w:t>3.4. Порядок оформления результатов проверки</w:t>
      </w:r>
    </w:p>
    <w:p w:rsidR="00533C20" w:rsidRPr="00533C20" w:rsidRDefault="00533C20" w:rsidP="00533C20">
      <w:pPr>
        <w:spacing w:line="240" w:lineRule="auto"/>
        <w:contextualSpacing/>
        <w:jc w:val="both"/>
        <w:rPr>
          <w:rFonts w:ascii="Times New Roman" w:hAnsi="Times New Roman" w:cs="Times New Roman"/>
          <w:sz w:val="28"/>
          <w:szCs w:val="28"/>
        </w:rPr>
      </w:pPr>
      <w:r w:rsidRPr="00533C20">
        <w:rPr>
          <w:rFonts w:ascii="Times New Roman" w:hAnsi="Times New Roman" w:cs="Times New Roman"/>
          <w:sz w:val="28"/>
          <w:szCs w:val="28"/>
        </w:rPr>
        <w:t>3.4.1. По результатам проверки должностными лицами уполномоченного органа, проводящими проверку, составляется акт по форме, установленной уполномоченным Правительством Российской Федерации федеральным органом исполнительной власти, в двух экземплярах, один из которых с копиями приложений вручается руководителю, или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об ознакомлении либо об отказе в ознакомлении с актом проверки. В случае отсутствия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а также в случае отказа проверяемого лица дать расписку об ознакомлении либо об отказе в ознакомлении с актом проверки акт направляется заказным почтовым отправлением с уведомлением о вручении, которое приобщается к экземпляру акта проверки, хранящемуся в Администрации поселения.</w:t>
      </w:r>
    </w:p>
    <w:p w:rsidR="00533C20" w:rsidRPr="00533C20" w:rsidRDefault="00533C20" w:rsidP="00533C20">
      <w:pPr>
        <w:spacing w:line="240" w:lineRule="auto"/>
        <w:contextualSpacing/>
        <w:jc w:val="both"/>
        <w:rPr>
          <w:rFonts w:ascii="Times New Roman" w:hAnsi="Times New Roman" w:cs="Times New Roman"/>
          <w:sz w:val="28"/>
          <w:szCs w:val="28"/>
        </w:rPr>
      </w:pPr>
      <w:r w:rsidRPr="00533C20">
        <w:rPr>
          <w:rFonts w:ascii="Times New Roman" w:hAnsi="Times New Roman" w:cs="Times New Roman"/>
          <w:sz w:val="28"/>
          <w:szCs w:val="28"/>
        </w:rPr>
        <w:t>При этом в акте обязательно указываются сведения, предусмотренные частью 2 статьи 16 ФЗ от 26.12.2008 № 294-ФЗ.</w:t>
      </w:r>
    </w:p>
    <w:p w:rsidR="00533C20" w:rsidRPr="00533C20" w:rsidRDefault="00533C20" w:rsidP="00533C20">
      <w:pPr>
        <w:spacing w:line="240" w:lineRule="auto"/>
        <w:contextualSpacing/>
        <w:jc w:val="both"/>
        <w:rPr>
          <w:rFonts w:ascii="Times New Roman" w:hAnsi="Times New Roman" w:cs="Times New Roman"/>
          <w:sz w:val="28"/>
          <w:szCs w:val="28"/>
        </w:rPr>
      </w:pPr>
      <w:r w:rsidRPr="00533C20">
        <w:rPr>
          <w:rFonts w:ascii="Times New Roman" w:hAnsi="Times New Roman" w:cs="Times New Roman"/>
          <w:sz w:val="28"/>
          <w:szCs w:val="28"/>
        </w:rPr>
        <w:t>К акту проверки прилагаются протоколы отбора образцов продукции, проб обследования объектов окружающей среды и объектов производственной среды, протоколы или заключения проведенных исследований, испытаний и экспертиз, объяснения работников юридического лица, работников индивидуального предпринимателя, на которых возлагается ответственность за нарушение обязательных требований или требований, установленных муниципальными правовыми актами, предписания об устранении выявленных нарушений и иные связанные с результатами проверки документы или их копии.</w:t>
      </w:r>
    </w:p>
    <w:p w:rsidR="00533C20" w:rsidRPr="00533C20" w:rsidRDefault="00533C20" w:rsidP="00533C20">
      <w:pPr>
        <w:spacing w:line="240" w:lineRule="auto"/>
        <w:contextualSpacing/>
        <w:jc w:val="both"/>
        <w:rPr>
          <w:rFonts w:ascii="Times New Roman" w:hAnsi="Times New Roman" w:cs="Times New Roman"/>
          <w:sz w:val="28"/>
          <w:szCs w:val="28"/>
        </w:rPr>
      </w:pPr>
      <w:r w:rsidRPr="00533C20">
        <w:rPr>
          <w:rFonts w:ascii="Times New Roman" w:hAnsi="Times New Roman" w:cs="Times New Roman"/>
          <w:sz w:val="28"/>
          <w:szCs w:val="28"/>
        </w:rPr>
        <w:t>По результатам проверки физического или должностного лица составляется акт проверки соблюден</w:t>
      </w:r>
      <w:r w:rsidR="00057C16">
        <w:rPr>
          <w:rFonts w:ascii="Times New Roman" w:hAnsi="Times New Roman" w:cs="Times New Roman"/>
          <w:sz w:val="28"/>
          <w:szCs w:val="28"/>
        </w:rPr>
        <w:t xml:space="preserve">ия земельного законодательства (утвержденный постановлением администрации </w:t>
      </w:r>
      <w:r w:rsidR="00795A61">
        <w:rPr>
          <w:rFonts w:ascii="Times New Roman" w:hAnsi="Times New Roman" w:cs="Times New Roman"/>
          <w:sz w:val="28"/>
          <w:szCs w:val="28"/>
        </w:rPr>
        <w:t xml:space="preserve"> Персиановского сельского</w:t>
      </w:r>
      <w:r w:rsidR="00795A61" w:rsidRPr="00795A61">
        <w:rPr>
          <w:rFonts w:ascii="Times New Roman" w:hAnsi="Times New Roman" w:cs="Times New Roman"/>
          <w:sz w:val="28"/>
          <w:szCs w:val="28"/>
        </w:rPr>
        <w:t xml:space="preserve"> </w:t>
      </w:r>
      <w:r w:rsidR="00795A61" w:rsidRPr="00533C20">
        <w:rPr>
          <w:rFonts w:ascii="Times New Roman" w:hAnsi="Times New Roman" w:cs="Times New Roman"/>
          <w:sz w:val="28"/>
          <w:szCs w:val="28"/>
        </w:rPr>
        <w:t xml:space="preserve"> </w:t>
      </w:r>
      <w:r w:rsidR="00057C16">
        <w:rPr>
          <w:rFonts w:ascii="Times New Roman" w:hAnsi="Times New Roman" w:cs="Times New Roman"/>
          <w:sz w:val="28"/>
          <w:szCs w:val="28"/>
        </w:rPr>
        <w:t xml:space="preserve">поселения от </w:t>
      </w:r>
      <w:r w:rsidR="00795A61">
        <w:rPr>
          <w:rFonts w:ascii="Times New Roman" w:hAnsi="Times New Roman" w:cs="Times New Roman"/>
          <w:sz w:val="28"/>
          <w:szCs w:val="28"/>
        </w:rPr>
        <w:t>18</w:t>
      </w:r>
      <w:r w:rsidR="00057C16">
        <w:rPr>
          <w:rFonts w:ascii="Times New Roman" w:hAnsi="Times New Roman" w:cs="Times New Roman"/>
          <w:sz w:val="28"/>
          <w:szCs w:val="28"/>
        </w:rPr>
        <w:t>.07.2011 г. №</w:t>
      </w:r>
      <w:r w:rsidR="00795A61">
        <w:rPr>
          <w:rFonts w:ascii="Times New Roman" w:hAnsi="Times New Roman" w:cs="Times New Roman"/>
          <w:sz w:val="28"/>
          <w:szCs w:val="28"/>
        </w:rPr>
        <w:t>167</w:t>
      </w:r>
      <w:r w:rsidRPr="00533C20">
        <w:rPr>
          <w:rFonts w:ascii="Times New Roman" w:hAnsi="Times New Roman" w:cs="Times New Roman"/>
          <w:sz w:val="28"/>
          <w:szCs w:val="28"/>
        </w:rPr>
        <w:t>).</w:t>
      </w:r>
    </w:p>
    <w:p w:rsidR="00533C20" w:rsidRPr="00533C20" w:rsidRDefault="00B112EF" w:rsidP="00533C20">
      <w:pPr>
        <w:spacing w:line="240" w:lineRule="auto"/>
        <w:contextualSpacing/>
        <w:jc w:val="both"/>
        <w:rPr>
          <w:rFonts w:ascii="Times New Roman" w:hAnsi="Times New Roman" w:cs="Times New Roman"/>
          <w:sz w:val="28"/>
          <w:szCs w:val="28"/>
        </w:rPr>
      </w:pPr>
      <w:r>
        <w:rPr>
          <w:rFonts w:ascii="Times New Roman" w:hAnsi="Times New Roman" w:cs="Times New Roman"/>
          <w:sz w:val="28"/>
          <w:szCs w:val="28"/>
        </w:rPr>
        <w:tab/>
      </w:r>
      <w:r w:rsidR="00533C20" w:rsidRPr="00533C20">
        <w:rPr>
          <w:rFonts w:ascii="Times New Roman" w:hAnsi="Times New Roman" w:cs="Times New Roman"/>
          <w:sz w:val="28"/>
          <w:szCs w:val="28"/>
        </w:rPr>
        <w:t>3.4.2. Физическое, юридическое или должностное лицо, проверка которых проводилась, в случае несогласия с фактами, выводами, предложениями, изложенными в акте проверки, либо с выданным предписанием об устранении выявленных нарушений, в течение пятнадцати дней с даты получения акта проверки вправе предс</w:t>
      </w:r>
      <w:r>
        <w:rPr>
          <w:rFonts w:ascii="Times New Roman" w:hAnsi="Times New Roman" w:cs="Times New Roman"/>
          <w:sz w:val="28"/>
          <w:szCs w:val="28"/>
        </w:rPr>
        <w:t xml:space="preserve">тавить в управление Росреестра </w:t>
      </w:r>
      <w:r w:rsidR="00533C20" w:rsidRPr="00533C20">
        <w:rPr>
          <w:rFonts w:ascii="Times New Roman" w:hAnsi="Times New Roman" w:cs="Times New Roman"/>
          <w:sz w:val="28"/>
          <w:szCs w:val="28"/>
        </w:rPr>
        <w:t>или Администрацию поселения в письменной форме возражения в отношении акта проверки и (или) выданного предписания об устранении выявленных нарушений в целом или его отдельных положений. При этом проверяемые лица вправе приложить к таким возражениям документы, подтверждающие обоснованность таких возражений, или их заверенные копии либо в согласованный срок передать их в управление Росреестра</w:t>
      </w:r>
      <w:r>
        <w:rPr>
          <w:rFonts w:ascii="Times New Roman" w:hAnsi="Times New Roman" w:cs="Times New Roman"/>
          <w:sz w:val="28"/>
          <w:szCs w:val="28"/>
        </w:rPr>
        <w:t xml:space="preserve"> </w:t>
      </w:r>
      <w:r w:rsidR="00533C20" w:rsidRPr="00533C20">
        <w:rPr>
          <w:rFonts w:ascii="Times New Roman" w:hAnsi="Times New Roman" w:cs="Times New Roman"/>
          <w:sz w:val="28"/>
          <w:szCs w:val="28"/>
        </w:rPr>
        <w:t>или Администрацию поселения.</w:t>
      </w:r>
      <w:r w:rsidR="00533C20" w:rsidRPr="00533C20">
        <w:rPr>
          <w:rFonts w:ascii="Times New Roman" w:hAnsi="Times New Roman" w:cs="Times New Roman"/>
          <w:sz w:val="28"/>
          <w:szCs w:val="28"/>
        </w:rPr>
        <w:cr/>
      </w:r>
    </w:p>
    <w:p w:rsidR="00533C20" w:rsidRPr="00533C20" w:rsidRDefault="00533C20" w:rsidP="00533C20">
      <w:pPr>
        <w:spacing w:line="240" w:lineRule="auto"/>
        <w:contextualSpacing/>
        <w:jc w:val="both"/>
        <w:rPr>
          <w:rFonts w:ascii="Times New Roman" w:hAnsi="Times New Roman" w:cs="Times New Roman"/>
          <w:sz w:val="28"/>
          <w:szCs w:val="28"/>
        </w:rPr>
      </w:pPr>
      <w:r w:rsidRPr="00533C20">
        <w:rPr>
          <w:rFonts w:ascii="Times New Roman" w:hAnsi="Times New Roman" w:cs="Times New Roman"/>
          <w:sz w:val="28"/>
          <w:szCs w:val="28"/>
        </w:rPr>
        <w:lastRenderedPageBreak/>
        <w:t>В случае если проверка проходила по согласованию с органами прокуратуры, копия акта проверки направляется в этот орган в течение пяти дней со дня составления акта.</w:t>
      </w:r>
    </w:p>
    <w:p w:rsidR="00533C20" w:rsidRPr="00533C20" w:rsidRDefault="00B112EF" w:rsidP="00533C20">
      <w:pPr>
        <w:spacing w:line="240" w:lineRule="auto"/>
        <w:contextualSpacing/>
        <w:jc w:val="both"/>
        <w:rPr>
          <w:rFonts w:ascii="Times New Roman" w:hAnsi="Times New Roman" w:cs="Times New Roman"/>
          <w:sz w:val="28"/>
          <w:szCs w:val="28"/>
        </w:rPr>
      </w:pPr>
      <w:r>
        <w:rPr>
          <w:rFonts w:ascii="Times New Roman" w:hAnsi="Times New Roman" w:cs="Times New Roman"/>
          <w:sz w:val="28"/>
          <w:szCs w:val="28"/>
        </w:rPr>
        <w:tab/>
      </w:r>
      <w:r w:rsidR="00533C20" w:rsidRPr="00533C20">
        <w:rPr>
          <w:rFonts w:ascii="Times New Roman" w:hAnsi="Times New Roman" w:cs="Times New Roman"/>
          <w:sz w:val="28"/>
          <w:szCs w:val="28"/>
        </w:rPr>
        <w:t>3.4.3. В случае выявления в ходе проверки нарушений требований земельного законодательства акт и материалы проверки в течение пяти рабочих дней направляются для рассмотрения и принятия административ</w:t>
      </w:r>
      <w:r>
        <w:rPr>
          <w:rFonts w:ascii="Times New Roman" w:hAnsi="Times New Roman" w:cs="Times New Roman"/>
          <w:sz w:val="28"/>
          <w:szCs w:val="28"/>
        </w:rPr>
        <w:t>ных мер в управление Росреестра</w:t>
      </w:r>
      <w:r w:rsidR="00533C20" w:rsidRPr="00533C20">
        <w:rPr>
          <w:rFonts w:ascii="Times New Roman" w:hAnsi="Times New Roman" w:cs="Times New Roman"/>
          <w:sz w:val="28"/>
          <w:szCs w:val="28"/>
        </w:rPr>
        <w:t>.</w:t>
      </w:r>
    </w:p>
    <w:p w:rsidR="00533C20" w:rsidRPr="00533C20" w:rsidRDefault="00533C20" w:rsidP="00533C20">
      <w:pPr>
        <w:spacing w:line="240" w:lineRule="auto"/>
        <w:contextualSpacing/>
        <w:jc w:val="both"/>
        <w:rPr>
          <w:rFonts w:ascii="Times New Roman" w:hAnsi="Times New Roman" w:cs="Times New Roman"/>
          <w:sz w:val="28"/>
          <w:szCs w:val="28"/>
        </w:rPr>
      </w:pPr>
      <w:r w:rsidRPr="00533C20">
        <w:rPr>
          <w:rFonts w:ascii="Times New Roman" w:hAnsi="Times New Roman" w:cs="Times New Roman"/>
          <w:sz w:val="28"/>
          <w:szCs w:val="28"/>
        </w:rPr>
        <w:t>Если в ходе проверки стало известно, что хозяйственная или иная деятельность, являющаяся объектом проверки, связана с нарушениями требований законодательства, вопросы выявления, предотвращения и пресечения которых не относятся к компетенции Администрации поселения, специалисты администрации поселения обязаны направить в соответствующие уполномоченные органы информацию (сведения) о таких нарушениях.</w:t>
      </w:r>
    </w:p>
    <w:p w:rsidR="00533C20" w:rsidRPr="00533C20" w:rsidRDefault="00533C20" w:rsidP="00533C20">
      <w:pPr>
        <w:spacing w:line="240" w:lineRule="auto"/>
        <w:contextualSpacing/>
        <w:jc w:val="both"/>
        <w:rPr>
          <w:rFonts w:ascii="Times New Roman" w:hAnsi="Times New Roman" w:cs="Times New Roman"/>
          <w:sz w:val="28"/>
          <w:szCs w:val="28"/>
        </w:rPr>
      </w:pPr>
      <w:r w:rsidRPr="00533C20">
        <w:rPr>
          <w:rFonts w:ascii="Times New Roman" w:hAnsi="Times New Roman" w:cs="Times New Roman"/>
          <w:sz w:val="28"/>
          <w:szCs w:val="28"/>
        </w:rPr>
        <w:t xml:space="preserve"> </w:t>
      </w:r>
    </w:p>
    <w:p w:rsidR="00533C20" w:rsidRPr="00B112EF" w:rsidRDefault="00533C20" w:rsidP="00B112EF">
      <w:pPr>
        <w:spacing w:line="240" w:lineRule="auto"/>
        <w:contextualSpacing/>
        <w:jc w:val="center"/>
        <w:rPr>
          <w:rFonts w:ascii="Times New Roman" w:hAnsi="Times New Roman" w:cs="Times New Roman"/>
          <w:b/>
          <w:sz w:val="24"/>
          <w:szCs w:val="24"/>
        </w:rPr>
      </w:pPr>
      <w:r w:rsidRPr="00B112EF">
        <w:rPr>
          <w:rFonts w:ascii="Times New Roman" w:hAnsi="Times New Roman" w:cs="Times New Roman"/>
          <w:b/>
          <w:sz w:val="24"/>
          <w:szCs w:val="24"/>
        </w:rPr>
        <w:t>IV. ПОРЯДОК И ФОРМЫ КОНТРОЛЯ ЗА ИСПОЛНЕНИЕМ</w:t>
      </w:r>
    </w:p>
    <w:p w:rsidR="00533C20" w:rsidRPr="00B112EF" w:rsidRDefault="00533C20" w:rsidP="00B112EF">
      <w:pPr>
        <w:spacing w:line="240" w:lineRule="auto"/>
        <w:contextualSpacing/>
        <w:jc w:val="center"/>
        <w:rPr>
          <w:rFonts w:ascii="Times New Roman" w:hAnsi="Times New Roman" w:cs="Times New Roman"/>
          <w:b/>
          <w:sz w:val="24"/>
          <w:szCs w:val="24"/>
        </w:rPr>
      </w:pPr>
      <w:r w:rsidRPr="00B112EF">
        <w:rPr>
          <w:rFonts w:ascii="Times New Roman" w:hAnsi="Times New Roman" w:cs="Times New Roman"/>
          <w:b/>
          <w:sz w:val="24"/>
          <w:szCs w:val="24"/>
        </w:rPr>
        <w:t>МУНИЦИПАЛЬНОЙ ФУНКЦИИ ПО ОСУЩЕСТВЛЕНИЮ</w:t>
      </w:r>
    </w:p>
    <w:p w:rsidR="00533C20" w:rsidRPr="00B112EF" w:rsidRDefault="00533C20" w:rsidP="00B112EF">
      <w:pPr>
        <w:spacing w:line="240" w:lineRule="auto"/>
        <w:contextualSpacing/>
        <w:jc w:val="center"/>
        <w:rPr>
          <w:rFonts w:ascii="Times New Roman" w:hAnsi="Times New Roman" w:cs="Times New Roman"/>
          <w:b/>
          <w:sz w:val="24"/>
          <w:szCs w:val="24"/>
        </w:rPr>
      </w:pPr>
      <w:r w:rsidRPr="00B112EF">
        <w:rPr>
          <w:rFonts w:ascii="Times New Roman" w:hAnsi="Times New Roman" w:cs="Times New Roman"/>
          <w:b/>
          <w:sz w:val="24"/>
          <w:szCs w:val="24"/>
        </w:rPr>
        <w:t>МУНИЦИПАЛЬНОГО ЗЕМЕЛЬНОГО КОНТРОЛЯ</w:t>
      </w:r>
    </w:p>
    <w:p w:rsidR="00533C20" w:rsidRPr="00533C20" w:rsidRDefault="00B112EF" w:rsidP="00533C20">
      <w:pPr>
        <w:spacing w:line="240" w:lineRule="auto"/>
        <w:contextualSpacing/>
        <w:jc w:val="both"/>
        <w:rPr>
          <w:rFonts w:ascii="Times New Roman" w:hAnsi="Times New Roman" w:cs="Times New Roman"/>
          <w:sz w:val="28"/>
          <w:szCs w:val="28"/>
        </w:rPr>
      </w:pPr>
      <w:r>
        <w:rPr>
          <w:rFonts w:ascii="Times New Roman" w:hAnsi="Times New Roman" w:cs="Times New Roman"/>
          <w:sz w:val="28"/>
          <w:szCs w:val="28"/>
        </w:rPr>
        <w:tab/>
      </w:r>
      <w:r w:rsidR="00533C20" w:rsidRPr="00533C20">
        <w:rPr>
          <w:rFonts w:ascii="Times New Roman" w:hAnsi="Times New Roman" w:cs="Times New Roman"/>
          <w:sz w:val="28"/>
          <w:szCs w:val="28"/>
        </w:rPr>
        <w:t>4.1. Уполномоченный орган, его должностные лица в случае ненадлежащего исполнения соответственно функций, служебных обязанностей, совершения противоправных действий (бездействия) при проведении проверки несут ответственность в соответствии с законодательством Российской Федерации.</w:t>
      </w:r>
    </w:p>
    <w:p w:rsidR="00533C20" w:rsidRPr="00533C20" w:rsidRDefault="00B112EF" w:rsidP="00533C20">
      <w:pPr>
        <w:spacing w:line="240" w:lineRule="auto"/>
        <w:contextualSpacing/>
        <w:jc w:val="both"/>
        <w:rPr>
          <w:rFonts w:ascii="Times New Roman" w:hAnsi="Times New Roman" w:cs="Times New Roman"/>
          <w:sz w:val="28"/>
          <w:szCs w:val="28"/>
        </w:rPr>
      </w:pPr>
      <w:r>
        <w:rPr>
          <w:rFonts w:ascii="Times New Roman" w:hAnsi="Times New Roman" w:cs="Times New Roman"/>
          <w:sz w:val="28"/>
          <w:szCs w:val="28"/>
        </w:rPr>
        <w:tab/>
      </w:r>
      <w:r w:rsidR="00533C20" w:rsidRPr="00533C20">
        <w:rPr>
          <w:rFonts w:ascii="Times New Roman" w:hAnsi="Times New Roman" w:cs="Times New Roman"/>
          <w:sz w:val="28"/>
          <w:szCs w:val="28"/>
        </w:rPr>
        <w:t xml:space="preserve">4.2. Глава </w:t>
      </w:r>
      <w:r w:rsidR="00795A61">
        <w:rPr>
          <w:rFonts w:ascii="Times New Roman" w:hAnsi="Times New Roman" w:cs="Times New Roman"/>
          <w:sz w:val="28"/>
          <w:szCs w:val="28"/>
        </w:rPr>
        <w:t>Персиановского сельского</w:t>
      </w:r>
      <w:r w:rsidR="00795A61" w:rsidRPr="00795A61">
        <w:rPr>
          <w:rFonts w:ascii="Times New Roman" w:hAnsi="Times New Roman" w:cs="Times New Roman"/>
          <w:sz w:val="28"/>
          <w:szCs w:val="28"/>
        </w:rPr>
        <w:t xml:space="preserve"> </w:t>
      </w:r>
      <w:r w:rsidR="00795A61" w:rsidRPr="00533C20">
        <w:rPr>
          <w:rFonts w:ascii="Times New Roman" w:hAnsi="Times New Roman" w:cs="Times New Roman"/>
          <w:sz w:val="28"/>
          <w:szCs w:val="28"/>
        </w:rPr>
        <w:t xml:space="preserve"> </w:t>
      </w:r>
      <w:r w:rsidR="00795A61">
        <w:rPr>
          <w:rFonts w:ascii="Times New Roman" w:hAnsi="Times New Roman" w:cs="Times New Roman"/>
          <w:sz w:val="28"/>
          <w:szCs w:val="28"/>
        </w:rPr>
        <w:t xml:space="preserve"> </w:t>
      </w:r>
      <w:r>
        <w:rPr>
          <w:rFonts w:ascii="Times New Roman" w:hAnsi="Times New Roman" w:cs="Times New Roman"/>
          <w:sz w:val="28"/>
          <w:szCs w:val="28"/>
        </w:rPr>
        <w:t xml:space="preserve"> поселения</w:t>
      </w:r>
      <w:r w:rsidR="00533C20" w:rsidRPr="00533C20">
        <w:rPr>
          <w:rFonts w:ascii="Times New Roman" w:hAnsi="Times New Roman" w:cs="Times New Roman"/>
          <w:sz w:val="28"/>
          <w:szCs w:val="28"/>
        </w:rPr>
        <w:t xml:space="preserve"> осуществляет контроль за исполнением своими должностными лицами служебных обязанностей, ведет учет случаев ненадлежащего исполнения должностными лицами служебных обязанностей, инициирует в установленном порядке проведение соответствующих служебных расследований и принимает в соответствии с законодательством Российской Федерации, муниципальными правовыми актами меры в отношении таких должностных лиц.</w:t>
      </w:r>
    </w:p>
    <w:p w:rsidR="00533C20" w:rsidRDefault="00533C20" w:rsidP="00533C20">
      <w:pPr>
        <w:spacing w:line="240" w:lineRule="auto"/>
        <w:contextualSpacing/>
        <w:jc w:val="both"/>
        <w:rPr>
          <w:rFonts w:ascii="Times New Roman" w:hAnsi="Times New Roman" w:cs="Times New Roman"/>
          <w:sz w:val="28"/>
          <w:szCs w:val="28"/>
        </w:rPr>
      </w:pPr>
      <w:r w:rsidRPr="00533C20">
        <w:rPr>
          <w:rFonts w:ascii="Times New Roman" w:hAnsi="Times New Roman" w:cs="Times New Roman"/>
          <w:sz w:val="28"/>
          <w:szCs w:val="28"/>
        </w:rPr>
        <w:t>4.3. О мерах, принятых в отношении виновных в нарушении законодательства Российской Федерации должностных лиц, в течение десяти дней со дня принятия таких мер уполномоченный орган обязан сообщить в письменной форме юридическому лицу, индивидуальному предпринимателю, права и (или) законные интересы которых нарушены.</w:t>
      </w:r>
    </w:p>
    <w:p w:rsidR="00075C22" w:rsidRDefault="00075C22" w:rsidP="00533C20">
      <w:pPr>
        <w:spacing w:line="240" w:lineRule="auto"/>
        <w:contextualSpacing/>
        <w:jc w:val="both"/>
        <w:rPr>
          <w:rFonts w:ascii="Times New Roman" w:hAnsi="Times New Roman" w:cs="Times New Roman"/>
          <w:sz w:val="28"/>
          <w:szCs w:val="28"/>
        </w:rPr>
      </w:pPr>
    </w:p>
    <w:p w:rsidR="00075C22" w:rsidRDefault="00075C22" w:rsidP="00533C20">
      <w:pPr>
        <w:spacing w:line="240" w:lineRule="auto"/>
        <w:contextualSpacing/>
        <w:jc w:val="both"/>
        <w:rPr>
          <w:rFonts w:ascii="Times New Roman" w:hAnsi="Times New Roman" w:cs="Times New Roman"/>
          <w:sz w:val="28"/>
          <w:szCs w:val="28"/>
        </w:rPr>
      </w:pPr>
    </w:p>
    <w:p w:rsidR="00075C22" w:rsidRPr="00075C22" w:rsidRDefault="00075C22" w:rsidP="00075C22">
      <w:pPr>
        <w:ind w:firstLine="720"/>
        <w:jc w:val="center"/>
        <w:rPr>
          <w:rFonts w:ascii="Times New Roman" w:hAnsi="Times New Roman" w:cs="Times New Roman"/>
          <w:b/>
          <w:color w:val="333333"/>
          <w:sz w:val="28"/>
          <w:szCs w:val="28"/>
        </w:rPr>
      </w:pPr>
      <w:r w:rsidRPr="00075C22">
        <w:rPr>
          <w:rFonts w:ascii="Times New Roman" w:hAnsi="Times New Roman" w:cs="Times New Roman"/>
          <w:b/>
          <w:color w:val="333333"/>
          <w:sz w:val="28"/>
          <w:szCs w:val="28"/>
          <w:lang w:val="en-US"/>
        </w:rPr>
        <w:t>V</w:t>
      </w:r>
      <w:r w:rsidRPr="00075C22">
        <w:rPr>
          <w:rFonts w:ascii="Times New Roman" w:hAnsi="Times New Roman" w:cs="Times New Roman"/>
          <w:b/>
          <w:color w:val="333333"/>
          <w:sz w:val="28"/>
          <w:szCs w:val="28"/>
        </w:rPr>
        <w:t>. Порядок обжалования действий (бездействия) должностных лиц и принимаемых ими решений при исполнении муниципальной функции</w:t>
      </w:r>
    </w:p>
    <w:p w:rsidR="00075C22" w:rsidRPr="00075C22" w:rsidRDefault="00075C22" w:rsidP="00075C22">
      <w:pPr>
        <w:ind w:firstLine="720"/>
        <w:jc w:val="center"/>
        <w:rPr>
          <w:rFonts w:ascii="Times New Roman" w:hAnsi="Times New Roman" w:cs="Times New Roman"/>
          <w:b/>
          <w:color w:val="333333"/>
          <w:sz w:val="28"/>
          <w:szCs w:val="28"/>
        </w:rPr>
      </w:pPr>
    </w:p>
    <w:p w:rsidR="00075C22" w:rsidRPr="00075C22" w:rsidRDefault="00075C22" w:rsidP="00075C22">
      <w:pPr>
        <w:autoSpaceDE w:val="0"/>
        <w:autoSpaceDN w:val="0"/>
        <w:adjustRightInd w:val="0"/>
        <w:ind w:firstLine="720"/>
        <w:jc w:val="both"/>
        <w:rPr>
          <w:rFonts w:ascii="Times New Roman" w:hAnsi="Times New Roman" w:cs="Times New Roman"/>
          <w:sz w:val="28"/>
          <w:szCs w:val="28"/>
        </w:rPr>
      </w:pPr>
      <w:r w:rsidRPr="00075C22">
        <w:rPr>
          <w:rFonts w:ascii="Times New Roman" w:hAnsi="Times New Roman" w:cs="Times New Roman"/>
          <w:sz w:val="28"/>
          <w:szCs w:val="28"/>
        </w:rPr>
        <w:t xml:space="preserve">1. Действия (бездействие) должностных лиц Администрации </w:t>
      </w:r>
      <w:r>
        <w:rPr>
          <w:rFonts w:ascii="Times New Roman" w:hAnsi="Times New Roman" w:cs="Times New Roman"/>
          <w:sz w:val="28"/>
          <w:szCs w:val="28"/>
        </w:rPr>
        <w:t xml:space="preserve">Персиановского </w:t>
      </w:r>
      <w:r w:rsidRPr="00075C22">
        <w:rPr>
          <w:rFonts w:ascii="Times New Roman" w:hAnsi="Times New Roman" w:cs="Times New Roman"/>
          <w:sz w:val="28"/>
          <w:szCs w:val="28"/>
        </w:rPr>
        <w:t>сельского поселении, повлекшие за собой нарушение прав юридического лица, индивидуального предпринимателя или гражданина при исполнении муниципальной функции, могут быть обжалованы в административном (досудебном) и (или) судебном порядке в соответствии с законодательством Российской Федерации.</w:t>
      </w:r>
    </w:p>
    <w:p w:rsidR="00075C22" w:rsidRPr="00075C22" w:rsidRDefault="00075C22" w:rsidP="00075C22">
      <w:pPr>
        <w:pStyle w:val="ab"/>
        <w:spacing w:before="0" w:after="0"/>
        <w:ind w:firstLine="684"/>
        <w:jc w:val="both"/>
        <w:rPr>
          <w:rFonts w:ascii="Times New Roman" w:hAnsi="Times New Roman" w:cs="Times New Roman"/>
          <w:sz w:val="28"/>
          <w:szCs w:val="28"/>
        </w:rPr>
      </w:pPr>
      <w:r w:rsidRPr="00075C22">
        <w:rPr>
          <w:rFonts w:ascii="Times New Roman" w:hAnsi="Times New Roman" w:cs="Times New Roman"/>
          <w:sz w:val="28"/>
          <w:szCs w:val="28"/>
        </w:rPr>
        <w:t>2. Предметом досудебного обжалования может быть:</w:t>
      </w:r>
    </w:p>
    <w:p w:rsidR="00075C22" w:rsidRPr="00075C22" w:rsidRDefault="00075C22" w:rsidP="00075C22">
      <w:pPr>
        <w:pStyle w:val="ab"/>
        <w:spacing w:before="0" w:after="0"/>
        <w:ind w:firstLine="684"/>
        <w:jc w:val="both"/>
        <w:rPr>
          <w:rFonts w:ascii="Times New Roman" w:hAnsi="Times New Roman" w:cs="Times New Roman"/>
          <w:sz w:val="28"/>
          <w:szCs w:val="28"/>
        </w:rPr>
      </w:pPr>
      <w:r w:rsidRPr="00075C22">
        <w:rPr>
          <w:rFonts w:ascii="Times New Roman" w:hAnsi="Times New Roman" w:cs="Times New Roman"/>
          <w:sz w:val="28"/>
          <w:szCs w:val="28"/>
        </w:rPr>
        <w:lastRenderedPageBreak/>
        <w:t>- нарушение муниципальным инспектором требований, установленных Федеральным законом от 26.12.2008 № 294-ФЗ;</w:t>
      </w:r>
    </w:p>
    <w:p w:rsidR="00075C22" w:rsidRPr="00075C22" w:rsidRDefault="00075C22" w:rsidP="00075C22">
      <w:pPr>
        <w:pStyle w:val="ab"/>
        <w:spacing w:before="0" w:after="0"/>
        <w:ind w:firstLine="684"/>
        <w:jc w:val="both"/>
        <w:rPr>
          <w:rFonts w:ascii="Times New Roman" w:hAnsi="Times New Roman" w:cs="Times New Roman"/>
          <w:sz w:val="28"/>
          <w:szCs w:val="28"/>
        </w:rPr>
      </w:pPr>
      <w:r w:rsidRPr="00075C22">
        <w:rPr>
          <w:rFonts w:ascii="Times New Roman" w:hAnsi="Times New Roman" w:cs="Times New Roman"/>
          <w:sz w:val="28"/>
          <w:szCs w:val="28"/>
        </w:rPr>
        <w:t>- нарушение муниципальным инспектором требований, регулирующих осуществление муниципальной функции, предусмотренных действующим законодательством, иными нормативными правовыми актами, в том числе административным регламентом.</w:t>
      </w:r>
    </w:p>
    <w:p w:rsidR="00075C22" w:rsidRPr="00075C22" w:rsidRDefault="00075C22" w:rsidP="00075C22">
      <w:pPr>
        <w:autoSpaceDE w:val="0"/>
        <w:autoSpaceDN w:val="0"/>
        <w:adjustRightInd w:val="0"/>
        <w:ind w:firstLine="684"/>
        <w:jc w:val="both"/>
        <w:rPr>
          <w:rFonts w:ascii="Times New Roman" w:hAnsi="Times New Roman" w:cs="Times New Roman"/>
          <w:sz w:val="28"/>
          <w:szCs w:val="28"/>
        </w:rPr>
      </w:pPr>
      <w:r w:rsidRPr="00075C22">
        <w:rPr>
          <w:rFonts w:ascii="Times New Roman" w:hAnsi="Times New Roman" w:cs="Times New Roman"/>
          <w:sz w:val="28"/>
          <w:szCs w:val="28"/>
        </w:rPr>
        <w:t>3. Лица, указанные в пункте 1 настоящего раздела либо их представители, а также иные заинтересованные лица имеют право обратиться с жалобой на действия (бездействие) и решения муниципальных инспекторов, осуществленные и принятые ими в ходе исполнения муниципальной функции, лично или направить письменное обращение, жалобу.</w:t>
      </w:r>
    </w:p>
    <w:p w:rsidR="00075C22" w:rsidRPr="00075C22" w:rsidRDefault="00075C22" w:rsidP="00075C22">
      <w:pPr>
        <w:autoSpaceDE w:val="0"/>
        <w:autoSpaceDN w:val="0"/>
        <w:adjustRightInd w:val="0"/>
        <w:ind w:firstLine="540"/>
        <w:jc w:val="both"/>
        <w:outlineLvl w:val="1"/>
        <w:rPr>
          <w:rFonts w:ascii="Times New Roman" w:hAnsi="Times New Roman" w:cs="Times New Roman"/>
          <w:bCs/>
          <w:sz w:val="28"/>
          <w:szCs w:val="28"/>
        </w:rPr>
      </w:pPr>
      <w:r w:rsidRPr="00075C22">
        <w:rPr>
          <w:rFonts w:ascii="Times New Roman" w:hAnsi="Times New Roman" w:cs="Times New Roman"/>
          <w:sz w:val="28"/>
          <w:szCs w:val="28"/>
        </w:rPr>
        <w:t xml:space="preserve">4. Письменные обращения принимаются в письменной форме на бумажном носителе, в электронной форме, </w:t>
      </w:r>
      <w:r w:rsidRPr="00075C22">
        <w:rPr>
          <w:rFonts w:ascii="Times New Roman" w:hAnsi="Times New Roman" w:cs="Times New Roman"/>
          <w:color w:val="000000"/>
          <w:sz w:val="28"/>
          <w:szCs w:val="28"/>
        </w:rPr>
        <w:t xml:space="preserve">а также может быть принята  при личном приеме заявителя, Главой поселения, который ведет прием по адресу: </w:t>
      </w:r>
      <w:r>
        <w:rPr>
          <w:rFonts w:ascii="Times New Roman" w:hAnsi="Times New Roman" w:cs="Times New Roman"/>
          <w:color w:val="000000"/>
          <w:sz w:val="28"/>
          <w:szCs w:val="28"/>
        </w:rPr>
        <w:t xml:space="preserve">ул. Мира, 19 п. Персиановский </w:t>
      </w:r>
      <w:r w:rsidRPr="00075C22">
        <w:rPr>
          <w:rFonts w:ascii="Times New Roman" w:hAnsi="Times New Roman" w:cs="Times New Roman"/>
          <w:color w:val="000000"/>
          <w:sz w:val="28"/>
          <w:szCs w:val="28"/>
        </w:rPr>
        <w:t xml:space="preserve"> Октябрьского района Ростовской области. Жалоба (обращение) должна быть написана разборчивым почерком, не содержать нецензурных выражений</w:t>
      </w:r>
      <w:r w:rsidRPr="00075C22">
        <w:rPr>
          <w:rFonts w:ascii="Times New Roman" w:hAnsi="Times New Roman" w:cs="Times New Roman"/>
          <w:sz w:val="28"/>
          <w:szCs w:val="28"/>
        </w:rPr>
        <w:t xml:space="preserve">. </w:t>
      </w:r>
      <w:r w:rsidRPr="00075C22">
        <w:rPr>
          <w:rFonts w:ascii="Times New Roman" w:hAnsi="Times New Roman" w:cs="Times New Roman"/>
          <w:bCs/>
          <w:sz w:val="28"/>
          <w:szCs w:val="28"/>
        </w:rPr>
        <w:t xml:space="preserve">   </w:t>
      </w:r>
    </w:p>
    <w:p w:rsidR="00075C22" w:rsidRPr="00075C22" w:rsidRDefault="00075C22" w:rsidP="00075C22">
      <w:pPr>
        <w:pStyle w:val="ab"/>
        <w:spacing w:before="0" w:after="0"/>
        <w:ind w:firstLine="684"/>
        <w:jc w:val="both"/>
        <w:rPr>
          <w:rFonts w:ascii="Times New Roman" w:hAnsi="Times New Roman" w:cs="Times New Roman"/>
          <w:sz w:val="28"/>
          <w:szCs w:val="28"/>
        </w:rPr>
      </w:pPr>
    </w:p>
    <w:p w:rsidR="00075C22" w:rsidRPr="00075C22" w:rsidRDefault="00075C22" w:rsidP="00075C22">
      <w:pPr>
        <w:pStyle w:val="ab"/>
        <w:spacing w:before="0" w:after="0"/>
        <w:ind w:firstLine="684"/>
        <w:jc w:val="both"/>
        <w:rPr>
          <w:rFonts w:ascii="Times New Roman" w:hAnsi="Times New Roman" w:cs="Times New Roman"/>
          <w:sz w:val="28"/>
          <w:szCs w:val="28"/>
        </w:rPr>
      </w:pPr>
      <w:r w:rsidRPr="00075C22">
        <w:rPr>
          <w:rFonts w:ascii="Times New Roman" w:hAnsi="Times New Roman" w:cs="Times New Roman"/>
          <w:sz w:val="28"/>
          <w:szCs w:val="28"/>
        </w:rPr>
        <w:t>Письменное обращение должно содержать следующие сведения:</w:t>
      </w:r>
    </w:p>
    <w:p w:rsidR="00075C22" w:rsidRPr="00075C22" w:rsidRDefault="00075C22" w:rsidP="00075C22">
      <w:pPr>
        <w:pStyle w:val="ab"/>
        <w:spacing w:before="0" w:after="0"/>
        <w:ind w:firstLine="684"/>
        <w:jc w:val="both"/>
        <w:rPr>
          <w:rFonts w:ascii="Times New Roman" w:hAnsi="Times New Roman" w:cs="Times New Roman"/>
          <w:sz w:val="28"/>
          <w:szCs w:val="28"/>
        </w:rPr>
      </w:pPr>
      <w:r w:rsidRPr="00075C22">
        <w:rPr>
          <w:rFonts w:ascii="Times New Roman" w:hAnsi="Times New Roman" w:cs="Times New Roman"/>
          <w:sz w:val="28"/>
          <w:szCs w:val="28"/>
        </w:rPr>
        <w:t>- фамилию, имя, отчество гражданина (и его представителя, если жалоба направляется представителем) либо полное наименование юридического лица, фамилию, имя, отчество руководителя либо иного уполномоченного представителя юридического лица;</w:t>
      </w:r>
    </w:p>
    <w:p w:rsidR="00075C22" w:rsidRPr="00075C22" w:rsidRDefault="00075C22" w:rsidP="00075C22">
      <w:pPr>
        <w:pStyle w:val="ab"/>
        <w:spacing w:before="0" w:after="0"/>
        <w:ind w:firstLine="684"/>
        <w:jc w:val="both"/>
        <w:rPr>
          <w:rFonts w:ascii="Times New Roman" w:hAnsi="Times New Roman" w:cs="Times New Roman"/>
          <w:sz w:val="28"/>
          <w:szCs w:val="28"/>
        </w:rPr>
      </w:pPr>
      <w:r w:rsidRPr="00075C22">
        <w:rPr>
          <w:rFonts w:ascii="Times New Roman" w:hAnsi="Times New Roman" w:cs="Times New Roman"/>
          <w:sz w:val="28"/>
          <w:szCs w:val="28"/>
        </w:rPr>
        <w:t>- почтовый адрес для направления ответа;</w:t>
      </w:r>
    </w:p>
    <w:p w:rsidR="00075C22" w:rsidRPr="00075C22" w:rsidRDefault="00075C22" w:rsidP="00075C22">
      <w:pPr>
        <w:pStyle w:val="ab"/>
        <w:spacing w:before="0" w:after="0"/>
        <w:ind w:firstLine="684"/>
        <w:jc w:val="both"/>
        <w:rPr>
          <w:rFonts w:ascii="Times New Roman" w:hAnsi="Times New Roman" w:cs="Times New Roman"/>
          <w:sz w:val="28"/>
          <w:szCs w:val="28"/>
        </w:rPr>
      </w:pPr>
      <w:r w:rsidRPr="00075C22">
        <w:rPr>
          <w:rFonts w:ascii="Times New Roman" w:hAnsi="Times New Roman" w:cs="Times New Roman"/>
          <w:sz w:val="28"/>
          <w:szCs w:val="28"/>
        </w:rPr>
        <w:t xml:space="preserve">- наименование органа, должности, фамилию, имя, отчество должностного лица Администрации </w:t>
      </w:r>
      <w:r>
        <w:rPr>
          <w:rFonts w:ascii="Times New Roman" w:hAnsi="Times New Roman" w:cs="Times New Roman"/>
          <w:sz w:val="28"/>
          <w:szCs w:val="28"/>
        </w:rPr>
        <w:t xml:space="preserve">Персиановского </w:t>
      </w:r>
      <w:r w:rsidRPr="00075C22">
        <w:rPr>
          <w:rFonts w:ascii="Times New Roman" w:hAnsi="Times New Roman" w:cs="Times New Roman"/>
          <w:sz w:val="28"/>
          <w:szCs w:val="28"/>
        </w:rPr>
        <w:t>сельского поселения, решение, действие (бездействие) которого обжалуется;</w:t>
      </w:r>
    </w:p>
    <w:p w:rsidR="00075C22" w:rsidRPr="00075C22" w:rsidRDefault="00075C22" w:rsidP="00075C22">
      <w:pPr>
        <w:pStyle w:val="ab"/>
        <w:spacing w:before="0" w:after="0"/>
        <w:ind w:firstLine="684"/>
        <w:jc w:val="both"/>
        <w:rPr>
          <w:rFonts w:ascii="Times New Roman" w:hAnsi="Times New Roman" w:cs="Times New Roman"/>
          <w:sz w:val="28"/>
          <w:szCs w:val="28"/>
        </w:rPr>
      </w:pPr>
      <w:r w:rsidRPr="00075C22">
        <w:rPr>
          <w:rFonts w:ascii="Times New Roman" w:hAnsi="Times New Roman" w:cs="Times New Roman"/>
          <w:sz w:val="28"/>
          <w:szCs w:val="28"/>
        </w:rPr>
        <w:t>- суть обжалуемого решения, действия (бездействия).</w:t>
      </w:r>
    </w:p>
    <w:p w:rsidR="00075C22" w:rsidRPr="00075C22" w:rsidRDefault="00075C22" w:rsidP="00075C22">
      <w:pPr>
        <w:pStyle w:val="ab"/>
        <w:spacing w:before="0" w:after="0"/>
        <w:ind w:firstLine="684"/>
        <w:jc w:val="both"/>
        <w:rPr>
          <w:rFonts w:ascii="Times New Roman" w:hAnsi="Times New Roman" w:cs="Times New Roman"/>
          <w:sz w:val="28"/>
          <w:szCs w:val="28"/>
        </w:rPr>
      </w:pPr>
      <w:r w:rsidRPr="00075C22">
        <w:rPr>
          <w:rFonts w:ascii="Times New Roman" w:hAnsi="Times New Roman" w:cs="Times New Roman"/>
          <w:sz w:val="28"/>
          <w:szCs w:val="28"/>
        </w:rPr>
        <w:t>- если жалоба подана представителем к жалобе прилагается документ, подтверждающий полномочия представителя.</w:t>
      </w:r>
    </w:p>
    <w:p w:rsidR="00075C22" w:rsidRPr="00075C22" w:rsidRDefault="00075C22" w:rsidP="00075C22">
      <w:pPr>
        <w:pStyle w:val="ab"/>
        <w:spacing w:before="0" w:after="0"/>
        <w:ind w:firstLine="684"/>
        <w:jc w:val="both"/>
        <w:rPr>
          <w:rFonts w:ascii="Times New Roman" w:hAnsi="Times New Roman" w:cs="Times New Roman"/>
          <w:sz w:val="28"/>
          <w:szCs w:val="28"/>
        </w:rPr>
      </w:pPr>
      <w:r w:rsidRPr="00075C22">
        <w:rPr>
          <w:rFonts w:ascii="Times New Roman" w:hAnsi="Times New Roman" w:cs="Times New Roman"/>
          <w:sz w:val="28"/>
          <w:szCs w:val="28"/>
        </w:rPr>
        <w:t>- к жалобе могут быть приложены копии документов, подтверждающие приведенные в жалобе доводы.</w:t>
      </w:r>
    </w:p>
    <w:p w:rsidR="00075C22" w:rsidRPr="00075C22" w:rsidRDefault="00075C22" w:rsidP="00075C22">
      <w:pPr>
        <w:autoSpaceDE w:val="0"/>
        <w:autoSpaceDN w:val="0"/>
        <w:adjustRightInd w:val="0"/>
        <w:ind w:firstLine="540"/>
        <w:jc w:val="both"/>
        <w:outlineLvl w:val="1"/>
        <w:rPr>
          <w:rFonts w:ascii="Times New Roman" w:hAnsi="Times New Roman" w:cs="Times New Roman"/>
          <w:bCs/>
          <w:sz w:val="28"/>
          <w:szCs w:val="28"/>
        </w:rPr>
      </w:pPr>
      <w:r w:rsidRPr="00075C22">
        <w:rPr>
          <w:rFonts w:ascii="Times New Roman" w:hAnsi="Times New Roman" w:cs="Times New Roman"/>
          <w:sz w:val="28"/>
          <w:szCs w:val="28"/>
        </w:rPr>
        <w:t xml:space="preserve">5. Все письменные жалобы или обращения </w:t>
      </w:r>
      <w:r w:rsidRPr="00075C22">
        <w:rPr>
          <w:rFonts w:ascii="Times New Roman" w:hAnsi="Times New Roman" w:cs="Times New Roman"/>
          <w:bCs/>
          <w:sz w:val="28"/>
          <w:szCs w:val="28"/>
        </w:rPr>
        <w:t xml:space="preserve"> поступившие в орган, предоставляющий государственную услугу, либо в орган, предоставляющий муниципальную услугу,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  </w:t>
      </w:r>
    </w:p>
    <w:p w:rsidR="00075C22" w:rsidRPr="00075C22" w:rsidRDefault="00075C22" w:rsidP="00075C22">
      <w:pPr>
        <w:autoSpaceDE w:val="0"/>
        <w:autoSpaceDN w:val="0"/>
        <w:adjustRightInd w:val="0"/>
        <w:ind w:firstLine="540"/>
        <w:jc w:val="both"/>
        <w:outlineLvl w:val="1"/>
        <w:rPr>
          <w:rFonts w:ascii="Times New Roman" w:hAnsi="Times New Roman" w:cs="Times New Roman"/>
          <w:bCs/>
          <w:sz w:val="28"/>
          <w:szCs w:val="28"/>
        </w:rPr>
      </w:pPr>
      <w:r w:rsidRPr="00075C22">
        <w:rPr>
          <w:rFonts w:ascii="Times New Roman" w:hAnsi="Times New Roman" w:cs="Times New Roman"/>
          <w:bCs/>
          <w:sz w:val="28"/>
          <w:szCs w:val="28"/>
        </w:rPr>
        <w:lastRenderedPageBreak/>
        <w:t>6. По результатам рассмотрения жалобы орган, предоставляющий государственную услугу, либо орган, предоставляющий муниципальную услугу, принимает одно из следующих решений:</w:t>
      </w:r>
    </w:p>
    <w:p w:rsidR="00075C22" w:rsidRPr="00075C22" w:rsidRDefault="00075C22" w:rsidP="00075C22">
      <w:pPr>
        <w:autoSpaceDE w:val="0"/>
        <w:autoSpaceDN w:val="0"/>
        <w:adjustRightInd w:val="0"/>
        <w:ind w:firstLine="540"/>
        <w:jc w:val="both"/>
        <w:outlineLvl w:val="1"/>
        <w:rPr>
          <w:rFonts w:ascii="Times New Roman" w:hAnsi="Times New Roman" w:cs="Times New Roman"/>
          <w:bCs/>
          <w:sz w:val="28"/>
          <w:szCs w:val="28"/>
        </w:rPr>
      </w:pPr>
      <w:r w:rsidRPr="00075C22">
        <w:rPr>
          <w:rFonts w:ascii="Times New Roman" w:hAnsi="Times New Roman" w:cs="Times New Roman"/>
          <w:bCs/>
          <w:sz w:val="28"/>
          <w:szCs w:val="28"/>
        </w:rPr>
        <w:t>6.1  удовлетворяет жалобу, в том числе в форме отмены принятого решения, исправления допущенных органом, предоставляющим государственную услугу, либо органом, предоставляющим муниципальную услугу, опечаток и ошибок в выданных в результате предоставления государственной или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w:t>
      </w:r>
    </w:p>
    <w:p w:rsidR="00075C22" w:rsidRPr="00075C22" w:rsidRDefault="00075C22" w:rsidP="00075C22">
      <w:pPr>
        <w:autoSpaceDE w:val="0"/>
        <w:autoSpaceDN w:val="0"/>
        <w:adjustRightInd w:val="0"/>
        <w:ind w:firstLine="540"/>
        <w:jc w:val="both"/>
        <w:outlineLvl w:val="1"/>
        <w:rPr>
          <w:rFonts w:ascii="Times New Roman" w:hAnsi="Times New Roman" w:cs="Times New Roman"/>
          <w:bCs/>
          <w:sz w:val="28"/>
          <w:szCs w:val="28"/>
        </w:rPr>
      </w:pPr>
      <w:r w:rsidRPr="00075C22">
        <w:rPr>
          <w:rFonts w:ascii="Times New Roman" w:hAnsi="Times New Roman" w:cs="Times New Roman"/>
          <w:bCs/>
          <w:sz w:val="28"/>
          <w:szCs w:val="28"/>
        </w:rPr>
        <w:t>6.2  отказывает в удовлетворении жалобы.</w:t>
      </w:r>
    </w:p>
    <w:p w:rsidR="00075C22" w:rsidRPr="00075C22" w:rsidRDefault="00075C22" w:rsidP="00075C22">
      <w:pPr>
        <w:autoSpaceDE w:val="0"/>
        <w:autoSpaceDN w:val="0"/>
        <w:adjustRightInd w:val="0"/>
        <w:ind w:firstLine="540"/>
        <w:jc w:val="both"/>
        <w:outlineLvl w:val="1"/>
        <w:rPr>
          <w:rFonts w:ascii="Times New Roman" w:hAnsi="Times New Roman" w:cs="Times New Roman"/>
          <w:bCs/>
          <w:sz w:val="28"/>
          <w:szCs w:val="28"/>
        </w:rPr>
      </w:pPr>
      <w:r w:rsidRPr="00075C22">
        <w:rPr>
          <w:rFonts w:ascii="Times New Roman" w:hAnsi="Times New Roman" w:cs="Times New Roman"/>
          <w:bCs/>
          <w:sz w:val="28"/>
          <w:szCs w:val="28"/>
        </w:rPr>
        <w:t xml:space="preserve">7. Не позднее дня, следующего за днем принятия решения, указанного в </w:t>
      </w:r>
      <w:hyperlink r:id="rId10" w:history="1">
        <w:r w:rsidRPr="00075C22">
          <w:rPr>
            <w:rStyle w:val="aa"/>
            <w:rFonts w:ascii="Times New Roman" w:hAnsi="Times New Roman" w:cs="Times New Roman"/>
            <w:bCs/>
            <w:sz w:val="28"/>
            <w:szCs w:val="28"/>
          </w:rPr>
          <w:t>пункте 4</w:t>
        </w:r>
      </w:hyperlink>
      <w:r w:rsidRPr="00075C22">
        <w:rPr>
          <w:rFonts w:ascii="Times New Roman" w:hAnsi="Times New Roman" w:cs="Times New Roman"/>
          <w:bCs/>
          <w:sz w:val="28"/>
          <w:szCs w:val="28"/>
        </w:rPr>
        <w:t xml:space="preserve"> настоящей главы,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075C22" w:rsidRPr="00075C22" w:rsidRDefault="00075C22" w:rsidP="00075C22">
      <w:pPr>
        <w:pStyle w:val="ConsPlusTitle"/>
        <w:outlineLvl w:val="0"/>
        <w:rPr>
          <w:rFonts w:ascii="Times New Roman" w:hAnsi="Times New Roman" w:cs="Times New Roman"/>
          <w:b w:val="0"/>
          <w:sz w:val="28"/>
          <w:szCs w:val="28"/>
        </w:rPr>
      </w:pPr>
      <w:r w:rsidRPr="00075C22">
        <w:rPr>
          <w:rFonts w:ascii="Times New Roman" w:hAnsi="Times New Roman" w:cs="Times New Roman"/>
          <w:b w:val="0"/>
          <w:i/>
          <w:sz w:val="28"/>
          <w:szCs w:val="28"/>
        </w:rPr>
        <w:t xml:space="preserve"> </w:t>
      </w:r>
    </w:p>
    <w:p w:rsidR="00075C22" w:rsidRPr="00075C22" w:rsidRDefault="00075C22" w:rsidP="00075C22">
      <w:pPr>
        <w:autoSpaceDE w:val="0"/>
        <w:autoSpaceDN w:val="0"/>
        <w:adjustRightInd w:val="0"/>
        <w:ind w:firstLine="540"/>
        <w:jc w:val="both"/>
        <w:outlineLvl w:val="1"/>
        <w:rPr>
          <w:rFonts w:ascii="Times New Roman" w:hAnsi="Times New Roman" w:cs="Times New Roman"/>
          <w:bCs/>
          <w:sz w:val="28"/>
          <w:szCs w:val="28"/>
        </w:rPr>
      </w:pPr>
      <w:r w:rsidRPr="00075C22">
        <w:rPr>
          <w:rFonts w:ascii="Times New Roman" w:hAnsi="Times New Roman" w:cs="Times New Roman"/>
          <w:sz w:val="28"/>
          <w:szCs w:val="28"/>
        </w:rPr>
        <w:t>8.</w:t>
      </w:r>
      <w:r w:rsidRPr="00075C22">
        <w:rPr>
          <w:rFonts w:ascii="Times New Roman" w:hAnsi="Times New Roman" w:cs="Times New Roman"/>
          <w:i/>
          <w:sz w:val="28"/>
          <w:szCs w:val="28"/>
        </w:rPr>
        <w:t xml:space="preserve">   </w:t>
      </w:r>
      <w:r w:rsidRPr="00075C22">
        <w:rPr>
          <w:rFonts w:ascii="Times New Roman" w:hAnsi="Times New Roman" w:cs="Times New Roman"/>
          <w:bCs/>
          <w:i/>
          <w:sz w:val="28"/>
          <w:szCs w:val="28"/>
        </w:rPr>
        <w:t xml:space="preserve">  </w:t>
      </w:r>
      <w:r w:rsidRPr="00075C22">
        <w:rPr>
          <w:rFonts w:ascii="Times New Roman" w:hAnsi="Times New Roman" w:cs="Times New Roman"/>
          <w:bCs/>
          <w:sz w:val="28"/>
          <w:szCs w:val="28"/>
        </w:rPr>
        <w:t>Предмет досудебного (внесудебного) обжалования заявителем решений и действий (бездействия)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w:t>
      </w:r>
    </w:p>
    <w:p w:rsidR="00075C22" w:rsidRPr="00075C22" w:rsidRDefault="00075C22" w:rsidP="00075C22">
      <w:pPr>
        <w:autoSpaceDE w:val="0"/>
        <w:autoSpaceDN w:val="0"/>
        <w:adjustRightInd w:val="0"/>
        <w:ind w:firstLine="540"/>
        <w:jc w:val="both"/>
        <w:outlineLvl w:val="1"/>
        <w:rPr>
          <w:rFonts w:ascii="Times New Roman" w:hAnsi="Times New Roman" w:cs="Times New Roman"/>
          <w:b/>
          <w:bCs/>
          <w:sz w:val="28"/>
          <w:szCs w:val="28"/>
        </w:rPr>
      </w:pPr>
    </w:p>
    <w:p w:rsidR="00075C22" w:rsidRPr="00075C22" w:rsidRDefault="00075C22" w:rsidP="00075C22">
      <w:pPr>
        <w:autoSpaceDE w:val="0"/>
        <w:autoSpaceDN w:val="0"/>
        <w:adjustRightInd w:val="0"/>
        <w:ind w:firstLine="540"/>
        <w:jc w:val="both"/>
        <w:outlineLvl w:val="1"/>
        <w:rPr>
          <w:rFonts w:ascii="Times New Roman" w:hAnsi="Times New Roman" w:cs="Times New Roman"/>
          <w:bCs/>
          <w:sz w:val="28"/>
          <w:szCs w:val="28"/>
        </w:rPr>
      </w:pPr>
      <w:r w:rsidRPr="00075C22">
        <w:rPr>
          <w:rFonts w:ascii="Times New Roman" w:hAnsi="Times New Roman" w:cs="Times New Roman"/>
          <w:bCs/>
          <w:sz w:val="28"/>
          <w:szCs w:val="28"/>
        </w:rPr>
        <w:t>Заявитель может обратиться с жалобой, в том числе в следующих случаях:</w:t>
      </w:r>
    </w:p>
    <w:p w:rsidR="00075C22" w:rsidRPr="00075C22" w:rsidRDefault="00075C22" w:rsidP="00075C22">
      <w:pPr>
        <w:autoSpaceDE w:val="0"/>
        <w:autoSpaceDN w:val="0"/>
        <w:adjustRightInd w:val="0"/>
        <w:ind w:firstLine="540"/>
        <w:jc w:val="both"/>
        <w:outlineLvl w:val="1"/>
        <w:rPr>
          <w:rFonts w:ascii="Times New Roman" w:hAnsi="Times New Roman" w:cs="Times New Roman"/>
          <w:bCs/>
          <w:sz w:val="28"/>
          <w:szCs w:val="28"/>
        </w:rPr>
      </w:pPr>
      <w:r w:rsidRPr="00075C22">
        <w:rPr>
          <w:rFonts w:ascii="Times New Roman" w:hAnsi="Times New Roman" w:cs="Times New Roman"/>
          <w:bCs/>
          <w:sz w:val="28"/>
          <w:szCs w:val="28"/>
        </w:rPr>
        <w:t>1) нарушение срока регистрации запроса заявителя о предоставлении государственной или муниципальной услуги;</w:t>
      </w:r>
    </w:p>
    <w:p w:rsidR="00075C22" w:rsidRPr="00075C22" w:rsidRDefault="00075C22" w:rsidP="00075C22">
      <w:pPr>
        <w:autoSpaceDE w:val="0"/>
        <w:autoSpaceDN w:val="0"/>
        <w:adjustRightInd w:val="0"/>
        <w:ind w:firstLine="540"/>
        <w:jc w:val="both"/>
        <w:outlineLvl w:val="1"/>
        <w:rPr>
          <w:rFonts w:ascii="Times New Roman" w:hAnsi="Times New Roman" w:cs="Times New Roman"/>
          <w:bCs/>
          <w:sz w:val="28"/>
          <w:szCs w:val="28"/>
        </w:rPr>
      </w:pPr>
      <w:r w:rsidRPr="00075C22">
        <w:rPr>
          <w:rFonts w:ascii="Times New Roman" w:hAnsi="Times New Roman" w:cs="Times New Roman"/>
          <w:bCs/>
          <w:sz w:val="28"/>
          <w:szCs w:val="28"/>
        </w:rPr>
        <w:t>2) нарушение срока предоставления государственной или муниципальной услуги;</w:t>
      </w:r>
    </w:p>
    <w:p w:rsidR="00075C22" w:rsidRPr="00A408EA" w:rsidRDefault="00075C22" w:rsidP="00075C22">
      <w:pPr>
        <w:autoSpaceDE w:val="0"/>
        <w:autoSpaceDN w:val="0"/>
        <w:adjustRightInd w:val="0"/>
        <w:ind w:firstLine="540"/>
        <w:jc w:val="both"/>
        <w:outlineLvl w:val="1"/>
        <w:rPr>
          <w:rFonts w:ascii="Times New Roman" w:hAnsi="Times New Roman" w:cs="Times New Roman"/>
          <w:bCs/>
          <w:sz w:val="28"/>
          <w:szCs w:val="28"/>
        </w:rPr>
      </w:pPr>
      <w:r>
        <w:rPr>
          <w:bCs/>
        </w:rPr>
        <w:t>3</w:t>
      </w:r>
      <w:r w:rsidRPr="00A408EA">
        <w:rPr>
          <w:rFonts w:ascii="Times New Roman" w:hAnsi="Times New Roman" w:cs="Times New Roman"/>
          <w:bCs/>
          <w:sz w:val="28"/>
          <w:szCs w:val="28"/>
        </w:rPr>
        <w:t>) 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w:t>
      </w:r>
    </w:p>
    <w:p w:rsidR="00075C22" w:rsidRPr="00A408EA" w:rsidRDefault="00075C22" w:rsidP="00075C22">
      <w:pPr>
        <w:autoSpaceDE w:val="0"/>
        <w:autoSpaceDN w:val="0"/>
        <w:adjustRightInd w:val="0"/>
        <w:ind w:firstLine="540"/>
        <w:jc w:val="both"/>
        <w:outlineLvl w:val="1"/>
        <w:rPr>
          <w:rFonts w:ascii="Times New Roman" w:hAnsi="Times New Roman" w:cs="Times New Roman"/>
          <w:bCs/>
          <w:sz w:val="28"/>
          <w:szCs w:val="28"/>
        </w:rPr>
      </w:pPr>
      <w:r w:rsidRPr="00A408EA">
        <w:rPr>
          <w:rFonts w:ascii="Times New Roman" w:hAnsi="Times New Roman" w:cs="Times New Roman"/>
          <w:bCs/>
          <w:sz w:val="28"/>
          <w:szCs w:val="28"/>
        </w:rPr>
        <w:t xml:space="preserve">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w:t>
      </w:r>
      <w:r w:rsidRPr="00A408EA">
        <w:rPr>
          <w:rFonts w:ascii="Times New Roman" w:hAnsi="Times New Roman" w:cs="Times New Roman"/>
          <w:bCs/>
          <w:sz w:val="28"/>
          <w:szCs w:val="28"/>
        </w:rPr>
        <w:lastRenderedPageBreak/>
        <w:t>актами для предоставления государственной или муниципальной услуги, у заявителя;</w:t>
      </w:r>
    </w:p>
    <w:p w:rsidR="00075C22" w:rsidRPr="00A408EA" w:rsidRDefault="00075C22" w:rsidP="00075C22">
      <w:pPr>
        <w:autoSpaceDE w:val="0"/>
        <w:autoSpaceDN w:val="0"/>
        <w:adjustRightInd w:val="0"/>
        <w:ind w:firstLine="540"/>
        <w:jc w:val="both"/>
        <w:outlineLvl w:val="1"/>
        <w:rPr>
          <w:rFonts w:ascii="Times New Roman" w:hAnsi="Times New Roman" w:cs="Times New Roman"/>
          <w:bCs/>
          <w:sz w:val="28"/>
          <w:szCs w:val="28"/>
        </w:rPr>
      </w:pPr>
      <w:r w:rsidRPr="00A408EA">
        <w:rPr>
          <w:rFonts w:ascii="Times New Roman" w:hAnsi="Times New Roman" w:cs="Times New Roman"/>
          <w:bCs/>
          <w:sz w:val="28"/>
          <w:szCs w:val="28"/>
        </w:rPr>
        <w:t>5) отказ в предоставлении государственной или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075C22" w:rsidRPr="00A408EA" w:rsidRDefault="00075C22" w:rsidP="00075C22">
      <w:pPr>
        <w:autoSpaceDE w:val="0"/>
        <w:autoSpaceDN w:val="0"/>
        <w:adjustRightInd w:val="0"/>
        <w:ind w:firstLine="540"/>
        <w:jc w:val="both"/>
        <w:outlineLvl w:val="1"/>
        <w:rPr>
          <w:rFonts w:ascii="Times New Roman" w:hAnsi="Times New Roman" w:cs="Times New Roman"/>
          <w:bCs/>
          <w:sz w:val="28"/>
          <w:szCs w:val="28"/>
        </w:rPr>
      </w:pPr>
      <w:r w:rsidRPr="00A408EA">
        <w:rPr>
          <w:rFonts w:ascii="Times New Roman" w:hAnsi="Times New Roman" w:cs="Times New Roman"/>
          <w:bCs/>
          <w:sz w:val="28"/>
          <w:szCs w:val="28"/>
        </w:rPr>
        <w:t>6) затребование с заявителя при предоставлении государственной или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075C22" w:rsidRPr="00A408EA" w:rsidRDefault="00075C22" w:rsidP="00A408EA">
      <w:pPr>
        <w:pStyle w:val="ConsPlusTitle"/>
        <w:jc w:val="both"/>
        <w:outlineLvl w:val="0"/>
        <w:rPr>
          <w:rFonts w:ascii="Times New Roman" w:hAnsi="Times New Roman" w:cs="Times New Roman"/>
          <w:b w:val="0"/>
          <w:sz w:val="28"/>
          <w:szCs w:val="28"/>
        </w:rPr>
      </w:pPr>
      <w:r w:rsidRPr="00A408EA">
        <w:rPr>
          <w:rFonts w:ascii="Times New Roman" w:hAnsi="Times New Roman" w:cs="Times New Roman"/>
          <w:b w:val="0"/>
          <w:bCs w:val="0"/>
          <w:sz w:val="28"/>
          <w:szCs w:val="28"/>
        </w:rPr>
        <w:t xml:space="preserve">       7) отказ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в исправлении допущенных опечаток и ошибок в выданных в результате предоставления государственной или муниципальной услуги документах либо нарушение установленного срока таких исправлений.</w:t>
      </w:r>
    </w:p>
    <w:p w:rsidR="00075C22" w:rsidRPr="00A408EA" w:rsidRDefault="00075C22" w:rsidP="00A408EA">
      <w:pPr>
        <w:autoSpaceDE w:val="0"/>
        <w:autoSpaceDN w:val="0"/>
        <w:adjustRightInd w:val="0"/>
        <w:ind w:firstLine="540"/>
        <w:jc w:val="both"/>
        <w:outlineLvl w:val="1"/>
        <w:rPr>
          <w:rFonts w:ascii="Times New Roman" w:hAnsi="Times New Roman" w:cs="Times New Roman"/>
          <w:sz w:val="28"/>
          <w:szCs w:val="28"/>
        </w:rPr>
      </w:pPr>
      <w:r w:rsidRPr="00A408EA">
        <w:rPr>
          <w:rFonts w:ascii="Times New Roman" w:hAnsi="Times New Roman" w:cs="Times New Roman"/>
          <w:sz w:val="28"/>
          <w:szCs w:val="28"/>
        </w:rPr>
        <w:t xml:space="preserve"> </w:t>
      </w:r>
      <w:r w:rsidRPr="00A408EA">
        <w:rPr>
          <w:rFonts w:ascii="Times New Roman" w:hAnsi="Times New Roman" w:cs="Times New Roman"/>
          <w:bCs/>
          <w:sz w:val="28"/>
          <w:szCs w:val="28"/>
        </w:rPr>
        <w:t xml:space="preserve">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в соответствии с </w:t>
      </w:r>
      <w:hyperlink r:id="rId11" w:history="1">
        <w:r w:rsidRPr="00A408EA">
          <w:rPr>
            <w:rStyle w:val="aa"/>
            <w:rFonts w:ascii="Times New Roman" w:hAnsi="Times New Roman" w:cs="Times New Roman"/>
            <w:bCs/>
            <w:sz w:val="28"/>
            <w:szCs w:val="28"/>
          </w:rPr>
          <w:t>частью 1</w:t>
        </w:r>
      </w:hyperlink>
      <w:r w:rsidRPr="00A408EA">
        <w:rPr>
          <w:rFonts w:ascii="Times New Roman" w:hAnsi="Times New Roman" w:cs="Times New Roman"/>
          <w:bCs/>
          <w:sz w:val="28"/>
          <w:szCs w:val="28"/>
        </w:rPr>
        <w:t xml:space="preserve"> настоящей  главы, незамедлительно направляет имеющиеся материалы в органы прокуратуры.</w:t>
      </w:r>
    </w:p>
    <w:p w:rsidR="00075C22" w:rsidRPr="00A408EA" w:rsidRDefault="00075C22" w:rsidP="00075C22">
      <w:pPr>
        <w:pStyle w:val="ab"/>
        <w:widowControl w:val="0"/>
        <w:spacing w:before="0" w:after="0"/>
        <w:ind w:firstLine="684"/>
        <w:jc w:val="both"/>
        <w:rPr>
          <w:rFonts w:ascii="Times New Roman" w:hAnsi="Times New Roman" w:cs="Times New Roman"/>
          <w:sz w:val="28"/>
          <w:szCs w:val="28"/>
        </w:rPr>
      </w:pPr>
    </w:p>
    <w:p w:rsidR="00075C22" w:rsidRPr="00A408EA" w:rsidRDefault="00075C22" w:rsidP="00075C22">
      <w:pPr>
        <w:pStyle w:val="ab"/>
        <w:widowControl w:val="0"/>
        <w:spacing w:before="0" w:after="0"/>
        <w:ind w:firstLine="684"/>
        <w:jc w:val="both"/>
        <w:rPr>
          <w:rFonts w:ascii="Times New Roman" w:hAnsi="Times New Roman" w:cs="Times New Roman"/>
          <w:b/>
          <w:sz w:val="28"/>
          <w:szCs w:val="28"/>
        </w:rPr>
      </w:pPr>
      <w:r w:rsidRPr="00A408EA">
        <w:rPr>
          <w:rFonts w:ascii="Times New Roman" w:hAnsi="Times New Roman" w:cs="Times New Roman"/>
          <w:b/>
          <w:sz w:val="28"/>
          <w:szCs w:val="28"/>
        </w:rPr>
        <w:t>Вступление в силу настоящего Регламента</w:t>
      </w:r>
    </w:p>
    <w:p w:rsidR="00075C22" w:rsidRPr="00A408EA" w:rsidRDefault="00075C22" w:rsidP="00075C22">
      <w:pPr>
        <w:pStyle w:val="ab"/>
        <w:widowControl w:val="0"/>
        <w:spacing w:before="0" w:after="0"/>
        <w:ind w:firstLine="684"/>
        <w:jc w:val="both"/>
        <w:rPr>
          <w:rFonts w:ascii="Times New Roman" w:hAnsi="Times New Roman" w:cs="Times New Roman"/>
          <w:b/>
          <w:sz w:val="28"/>
          <w:szCs w:val="28"/>
        </w:rPr>
      </w:pPr>
    </w:p>
    <w:p w:rsidR="00075C22" w:rsidRPr="00A408EA" w:rsidRDefault="00075C22" w:rsidP="00075C22">
      <w:pPr>
        <w:pStyle w:val="ab"/>
        <w:widowControl w:val="0"/>
        <w:spacing w:before="0" w:after="0"/>
        <w:jc w:val="both"/>
        <w:rPr>
          <w:rFonts w:ascii="Times New Roman" w:hAnsi="Times New Roman" w:cs="Times New Roman"/>
          <w:sz w:val="28"/>
          <w:szCs w:val="28"/>
        </w:rPr>
      </w:pPr>
      <w:r w:rsidRPr="00A408EA">
        <w:rPr>
          <w:rFonts w:ascii="Times New Roman" w:hAnsi="Times New Roman" w:cs="Times New Roman"/>
          <w:sz w:val="28"/>
          <w:szCs w:val="28"/>
        </w:rPr>
        <w:t>Настоящий Регламент вступает в силу с момента его  опубликования (обнародования) в информационном бюллетене, издаваемом Персиановск</w:t>
      </w:r>
      <w:r w:rsidR="00A408EA">
        <w:rPr>
          <w:rFonts w:ascii="Times New Roman" w:hAnsi="Times New Roman" w:cs="Times New Roman"/>
          <w:sz w:val="28"/>
          <w:szCs w:val="28"/>
        </w:rPr>
        <w:t xml:space="preserve">им </w:t>
      </w:r>
      <w:r w:rsidRPr="00A408EA">
        <w:rPr>
          <w:rFonts w:ascii="Times New Roman" w:hAnsi="Times New Roman" w:cs="Times New Roman"/>
          <w:sz w:val="28"/>
          <w:szCs w:val="28"/>
        </w:rPr>
        <w:t>сельским поселением</w:t>
      </w:r>
    </w:p>
    <w:p w:rsidR="00075C22" w:rsidRPr="00A408EA" w:rsidRDefault="00075C22" w:rsidP="00075C22">
      <w:pPr>
        <w:rPr>
          <w:sz w:val="28"/>
          <w:szCs w:val="28"/>
        </w:rPr>
      </w:pPr>
    </w:p>
    <w:p w:rsidR="00075C22" w:rsidRPr="00533C20" w:rsidRDefault="00075C22" w:rsidP="00533C20">
      <w:pPr>
        <w:spacing w:line="240" w:lineRule="auto"/>
        <w:contextualSpacing/>
        <w:jc w:val="both"/>
        <w:rPr>
          <w:rFonts w:ascii="Times New Roman" w:hAnsi="Times New Roman" w:cs="Times New Roman"/>
          <w:sz w:val="28"/>
          <w:szCs w:val="28"/>
        </w:rPr>
      </w:pPr>
    </w:p>
    <w:p w:rsidR="00533C20" w:rsidRPr="00533C20" w:rsidRDefault="00533C20" w:rsidP="00533C20">
      <w:pPr>
        <w:spacing w:line="240" w:lineRule="auto"/>
        <w:contextualSpacing/>
        <w:jc w:val="both"/>
        <w:rPr>
          <w:rFonts w:ascii="Times New Roman" w:hAnsi="Times New Roman" w:cs="Times New Roman"/>
          <w:sz w:val="28"/>
          <w:szCs w:val="28"/>
        </w:rPr>
      </w:pPr>
      <w:r w:rsidRPr="00533C20">
        <w:rPr>
          <w:rFonts w:ascii="Times New Roman" w:hAnsi="Times New Roman" w:cs="Times New Roman"/>
          <w:sz w:val="28"/>
          <w:szCs w:val="28"/>
        </w:rPr>
        <w:t xml:space="preserve"> </w:t>
      </w:r>
    </w:p>
    <w:p w:rsidR="00533C20" w:rsidRPr="00533C20" w:rsidRDefault="00533C20" w:rsidP="00533C20">
      <w:pPr>
        <w:spacing w:line="240" w:lineRule="auto"/>
        <w:contextualSpacing/>
        <w:jc w:val="both"/>
        <w:rPr>
          <w:rFonts w:ascii="Times New Roman" w:hAnsi="Times New Roman" w:cs="Times New Roman"/>
          <w:sz w:val="28"/>
          <w:szCs w:val="28"/>
        </w:rPr>
      </w:pPr>
    </w:p>
    <w:p w:rsidR="00533C20" w:rsidRPr="00533C20" w:rsidRDefault="00533C20" w:rsidP="00533C20">
      <w:pPr>
        <w:spacing w:line="240" w:lineRule="auto"/>
        <w:contextualSpacing/>
        <w:jc w:val="both"/>
        <w:rPr>
          <w:rFonts w:ascii="Times New Roman" w:hAnsi="Times New Roman" w:cs="Times New Roman"/>
          <w:sz w:val="28"/>
          <w:szCs w:val="28"/>
        </w:rPr>
      </w:pPr>
      <w:r w:rsidRPr="00533C20">
        <w:rPr>
          <w:rFonts w:ascii="Times New Roman" w:hAnsi="Times New Roman" w:cs="Times New Roman"/>
          <w:sz w:val="28"/>
          <w:szCs w:val="28"/>
        </w:rPr>
        <w:t xml:space="preserve"> </w:t>
      </w:r>
    </w:p>
    <w:p w:rsidR="00533C20" w:rsidRPr="00933CF3" w:rsidRDefault="00533C20" w:rsidP="00533C20">
      <w:pPr>
        <w:spacing w:line="240" w:lineRule="auto"/>
        <w:contextualSpacing/>
        <w:jc w:val="both"/>
        <w:rPr>
          <w:rFonts w:ascii="Times New Roman" w:hAnsi="Times New Roman" w:cs="Times New Roman"/>
          <w:b/>
          <w:sz w:val="28"/>
          <w:szCs w:val="28"/>
        </w:rPr>
      </w:pPr>
      <w:r w:rsidRPr="00533C20">
        <w:rPr>
          <w:rFonts w:ascii="Times New Roman" w:hAnsi="Times New Roman" w:cs="Times New Roman"/>
          <w:sz w:val="28"/>
          <w:szCs w:val="28"/>
        </w:rPr>
        <w:t xml:space="preserve"> </w:t>
      </w:r>
    </w:p>
    <w:p w:rsidR="00933CF3" w:rsidRPr="00933CF3" w:rsidRDefault="00933CF3" w:rsidP="00533C20">
      <w:pPr>
        <w:spacing w:line="240" w:lineRule="auto"/>
        <w:contextualSpacing/>
        <w:jc w:val="both"/>
        <w:rPr>
          <w:rFonts w:ascii="Times New Roman" w:hAnsi="Times New Roman" w:cs="Times New Roman"/>
          <w:b/>
          <w:sz w:val="28"/>
          <w:szCs w:val="28"/>
        </w:rPr>
      </w:pPr>
      <w:r w:rsidRPr="00933CF3">
        <w:rPr>
          <w:rFonts w:ascii="Times New Roman" w:hAnsi="Times New Roman" w:cs="Times New Roman"/>
          <w:b/>
          <w:sz w:val="28"/>
          <w:szCs w:val="28"/>
        </w:rPr>
        <w:t xml:space="preserve">Специалист по делопроизводству, </w:t>
      </w:r>
    </w:p>
    <w:p w:rsidR="00533C20" w:rsidRPr="00933CF3" w:rsidRDefault="00933CF3" w:rsidP="00795A61">
      <w:pPr>
        <w:tabs>
          <w:tab w:val="left" w:pos="6115"/>
          <w:tab w:val="left" w:pos="8004"/>
        </w:tabs>
        <w:spacing w:line="240" w:lineRule="auto"/>
        <w:contextualSpacing/>
        <w:jc w:val="both"/>
        <w:rPr>
          <w:rFonts w:ascii="Times New Roman" w:hAnsi="Times New Roman" w:cs="Times New Roman"/>
          <w:b/>
          <w:sz w:val="28"/>
          <w:szCs w:val="28"/>
        </w:rPr>
      </w:pPr>
      <w:r w:rsidRPr="00933CF3">
        <w:rPr>
          <w:rFonts w:ascii="Times New Roman" w:hAnsi="Times New Roman" w:cs="Times New Roman"/>
          <w:b/>
          <w:sz w:val="28"/>
          <w:szCs w:val="28"/>
        </w:rPr>
        <w:t>и архивной работе</w:t>
      </w:r>
      <w:r w:rsidRPr="00933CF3">
        <w:rPr>
          <w:rFonts w:ascii="Times New Roman" w:hAnsi="Times New Roman" w:cs="Times New Roman"/>
          <w:b/>
          <w:sz w:val="28"/>
          <w:szCs w:val="28"/>
        </w:rPr>
        <w:tab/>
      </w:r>
      <w:r w:rsidR="00795A61">
        <w:rPr>
          <w:rFonts w:ascii="Times New Roman" w:hAnsi="Times New Roman" w:cs="Times New Roman"/>
          <w:b/>
          <w:sz w:val="28"/>
          <w:szCs w:val="28"/>
        </w:rPr>
        <w:t>Т.Н. Грачева</w:t>
      </w:r>
      <w:r w:rsidR="00795A61">
        <w:rPr>
          <w:rFonts w:ascii="Times New Roman" w:hAnsi="Times New Roman" w:cs="Times New Roman"/>
          <w:b/>
          <w:sz w:val="28"/>
          <w:szCs w:val="28"/>
        </w:rPr>
        <w:tab/>
        <w:t xml:space="preserve"> </w:t>
      </w:r>
    </w:p>
    <w:p w:rsidR="00533C20" w:rsidRPr="00933CF3" w:rsidRDefault="00533C20" w:rsidP="00533C20">
      <w:pPr>
        <w:spacing w:line="240" w:lineRule="auto"/>
        <w:contextualSpacing/>
        <w:jc w:val="both"/>
        <w:rPr>
          <w:rFonts w:ascii="Times New Roman" w:hAnsi="Times New Roman" w:cs="Times New Roman"/>
          <w:b/>
          <w:sz w:val="28"/>
          <w:szCs w:val="28"/>
        </w:rPr>
      </w:pPr>
      <w:r w:rsidRPr="00933CF3">
        <w:rPr>
          <w:rFonts w:ascii="Times New Roman" w:hAnsi="Times New Roman" w:cs="Times New Roman"/>
          <w:b/>
          <w:sz w:val="28"/>
          <w:szCs w:val="28"/>
        </w:rPr>
        <w:t xml:space="preserve"> </w:t>
      </w:r>
    </w:p>
    <w:p w:rsidR="00533C20" w:rsidRPr="00533C20" w:rsidRDefault="00533C20" w:rsidP="00533C20">
      <w:pPr>
        <w:spacing w:line="240" w:lineRule="auto"/>
        <w:contextualSpacing/>
        <w:jc w:val="both"/>
        <w:rPr>
          <w:rFonts w:ascii="Times New Roman" w:hAnsi="Times New Roman" w:cs="Times New Roman"/>
          <w:sz w:val="28"/>
          <w:szCs w:val="28"/>
        </w:rPr>
      </w:pPr>
      <w:r w:rsidRPr="00533C20">
        <w:rPr>
          <w:rFonts w:ascii="Times New Roman" w:hAnsi="Times New Roman" w:cs="Times New Roman"/>
          <w:sz w:val="28"/>
          <w:szCs w:val="28"/>
        </w:rPr>
        <w:t xml:space="preserve"> </w:t>
      </w:r>
    </w:p>
    <w:p w:rsidR="00533C20" w:rsidRPr="00533C20" w:rsidRDefault="00533C20" w:rsidP="00533C20">
      <w:pPr>
        <w:spacing w:line="240" w:lineRule="auto"/>
        <w:contextualSpacing/>
        <w:jc w:val="both"/>
        <w:rPr>
          <w:rFonts w:ascii="Times New Roman" w:hAnsi="Times New Roman" w:cs="Times New Roman"/>
          <w:sz w:val="28"/>
          <w:szCs w:val="28"/>
        </w:rPr>
      </w:pPr>
      <w:r w:rsidRPr="00533C20">
        <w:rPr>
          <w:rFonts w:ascii="Times New Roman" w:hAnsi="Times New Roman" w:cs="Times New Roman"/>
          <w:sz w:val="28"/>
          <w:szCs w:val="28"/>
        </w:rPr>
        <w:t xml:space="preserve"> </w:t>
      </w:r>
    </w:p>
    <w:p w:rsidR="00533C20" w:rsidRDefault="00533C20" w:rsidP="00533C20">
      <w:pPr>
        <w:spacing w:line="240" w:lineRule="auto"/>
        <w:contextualSpacing/>
        <w:jc w:val="both"/>
        <w:rPr>
          <w:rFonts w:ascii="Times New Roman" w:hAnsi="Times New Roman" w:cs="Times New Roman"/>
          <w:sz w:val="28"/>
          <w:szCs w:val="28"/>
        </w:rPr>
      </w:pPr>
      <w:r w:rsidRPr="00533C20">
        <w:rPr>
          <w:rFonts w:ascii="Times New Roman" w:hAnsi="Times New Roman" w:cs="Times New Roman"/>
          <w:sz w:val="28"/>
          <w:szCs w:val="28"/>
        </w:rPr>
        <w:t xml:space="preserve"> </w:t>
      </w:r>
    </w:p>
    <w:p w:rsidR="00A408EA" w:rsidRDefault="00A408EA" w:rsidP="00533C20">
      <w:pPr>
        <w:spacing w:line="240" w:lineRule="auto"/>
        <w:contextualSpacing/>
        <w:jc w:val="both"/>
        <w:rPr>
          <w:rFonts w:ascii="Times New Roman" w:hAnsi="Times New Roman" w:cs="Times New Roman"/>
          <w:sz w:val="28"/>
          <w:szCs w:val="28"/>
        </w:rPr>
      </w:pPr>
    </w:p>
    <w:p w:rsidR="00A408EA" w:rsidRDefault="00A408EA" w:rsidP="00533C20">
      <w:pPr>
        <w:spacing w:line="240" w:lineRule="auto"/>
        <w:contextualSpacing/>
        <w:jc w:val="both"/>
        <w:rPr>
          <w:rFonts w:ascii="Times New Roman" w:hAnsi="Times New Roman" w:cs="Times New Roman"/>
          <w:sz w:val="28"/>
          <w:szCs w:val="28"/>
        </w:rPr>
      </w:pPr>
    </w:p>
    <w:p w:rsidR="00A408EA" w:rsidRPr="00533C20" w:rsidRDefault="00A408EA" w:rsidP="00533C20">
      <w:pPr>
        <w:spacing w:line="240" w:lineRule="auto"/>
        <w:contextualSpacing/>
        <w:jc w:val="both"/>
        <w:rPr>
          <w:rFonts w:ascii="Times New Roman" w:hAnsi="Times New Roman" w:cs="Times New Roman"/>
          <w:sz w:val="28"/>
          <w:szCs w:val="28"/>
        </w:rPr>
      </w:pPr>
    </w:p>
    <w:p w:rsidR="00533C20" w:rsidRPr="00533C20" w:rsidRDefault="00533C20" w:rsidP="00533C20">
      <w:pPr>
        <w:spacing w:line="240" w:lineRule="auto"/>
        <w:contextualSpacing/>
        <w:jc w:val="both"/>
        <w:rPr>
          <w:rFonts w:ascii="Times New Roman" w:hAnsi="Times New Roman" w:cs="Times New Roman"/>
          <w:sz w:val="28"/>
          <w:szCs w:val="28"/>
        </w:rPr>
      </w:pPr>
      <w:r w:rsidRPr="00533C20">
        <w:rPr>
          <w:rFonts w:ascii="Times New Roman" w:hAnsi="Times New Roman" w:cs="Times New Roman"/>
          <w:sz w:val="28"/>
          <w:szCs w:val="28"/>
        </w:rPr>
        <w:t xml:space="preserve"> </w:t>
      </w:r>
    </w:p>
    <w:p w:rsidR="000E0EA8" w:rsidRDefault="00533C20" w:rsidP="00533C20">
      <w:pPr>
        <w:spacing w:line="240" w:lineRule="auto"/>
        <w:contextualSpacing/>
        <w:jc w:val="both"/>
        <w:rPr>
          <w:rFonts w:ascii="Times New Roman" w:hAnsi="Times New Roman" w:cs="Times New Roman"/>
          <w:sz w:val="28"/>
          <w:szCs w:val="28"/>
        </w:rPr>
      </w:pPr>
      <w:r w:rsidRPr="00533C20">
        <w:rPr>
          <w:rFonts w:ascii="Times New Roman" w:hAnsi="Times New Roman" w:cs="Times New Roman"/>
          <w:sz w:val="28"/>
          <w:szCs w:val="28"/>
        </w:rPr>
        <w:t xml:space="preserve"> </w:t>
      </w:r>
    </w:p>
    <w:p w:rsidR="00533C20" w:rsidRPr="00533C20" w:rsidRDefault="00933CF3" w:rsidP="00533C20">
      <w:pPr>
        <w:spacing w:line="240" w:lineRule="auto"/>
        <w:contextualSpacing/>
        <w:jc w:val="both"/>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00533C20" w:rsidRPr="00533C20">
        <w:rPr>
          <w:rFonts w:ascii="Times New Roman" w:hAnsi="Times New Roman" w:cs="Times New Roman"/>
          <w:sz w:val="28"/>
          <w:szCs w:val="28"/>
        </w:rPr>
        <w:t xml:space="preserve">Приложение № </w:t>
      </w:r>
      <w:r w:rsidR="000E0EA8">
        <w:rPr>
          <w:rFonts w:ascii="Times New Roman" w:hAnsi="Times New Roman" w:cs="Times New Roman"/>
          <w:sz w:val="28"/>
          <w:szCs w:val="28"/>
        </w:rPr>
        <w:t>1</w:t>
      </w:r>
    </w:p>
    <w:p w:rsidR="00533C20" w:rsidRPr="00533C20" w:rsidRDefault="00933CF3" w:rsidP="00533C20">
      <w:pPr>
        <w:spacing w:line="240" w:lineRule="auto"/>
        <w:contextualSpacing/>
        <w:jc w:val="both"/>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00533C20" w:rsidRPr="00533C20">
        <w:rPr>
          <w:rFonts w:ascii="Times New Roman" w:hAnsi="Times New Roman" w:cs="Times New Roman"/>
          <w:sz w:val="28"/>
          <w:szCs w:val="28"/>
        </w:rPr>
        <w:t>к административному регламенту</w:t>
      </w:r>
    </w:p>
    <w:p w:rsidR="00933CF3" w:rsidRDefault="00933CF3" w:rsidP="00533C20">
      <w:pPr>
        <w:spacing w:line="240" w:lineRule="auto"/>
        <w:contextualSpacing/>
        <w:jc w:val="both"/>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00533C20" w:rsidRPr="00533C20">
        <w:rPr>
          <w:rFonts w:ascii="Times New Roman" w:hAnsi="Times New Roman" w:cs="Times New Roman"/>
          <w:sz w:val="28"/>
          <w:szCs w:val="28"/>
        </w:rPr>
        <w:t xml:space="preserve">по осуществлению муниципального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w:t>
      </w:r>
      <w:r>
        <w:rPr>
          <w:rFonts w:ascii="Times New Roman" w:hAnsi="Times New Roman" w:cs="Times New Roman"/>
          <w:sz w:val="28"/>
          <w:szCs w:val="28"/>
        </w:rPr>
        <w:tab/>
      </w:r>
      <w:r w:rsidR="00533C20" w:rsidRPr="00533C20">
        <w:rPr>
          <w:rFonts w:ascii="Times New Roman" w:hAnsi="Times New Roman" w:cs="Times New Roman"/>
          <w:sz w:val="28"/>
          <w:szCs w:val="28"/>
        </w:rPr>
        <w:t>земельного</w:t>
      </w:r>
      <w:r>
        <w:rPr>
          <w:rFonts w:ascii="Times New Roman" w:hAnsi="Times New Roman" w:cs="Times New Roman"/>
          <w:sz w:val="28"/>
          <w:szCs w:val="28"/>
        </w:rPr>
        <w:t xml:space="preserve"> </w:t>
      </w:r>
      <w:r w:rsidR="00533C20" w:rsidRPr="00533C20">
        <w:rPr>
          <w:rFonts w:ascii="Times New Roman" w:hAnsi="Times New Roman" w:cs="Times New Roman"/>
          <w:sz w:val="28"/>
          <w:szCs w:val="28"/>
        </w:rPr>
        <w:t xml:space="preserve">контроля на территории </w:t>
      </w:r>
    </w:p>
    <w:p w:rsidR="00533C20" w:rsidRPr="00533C20" w:rsidRDefault="00933CF3" w:rsidP="00533C20">
      <w:pPr>
        <w:spacing w:line="240" w:lineRule="auto"/>
        <w:contextualSpacing/>
        <w:jc w:val="both"/>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00795A61">
        <w:rPr>
          <w:rFonts w:ascii="Times New Roman" w:hAnsi="Times New Roman" w:cs="Times New Roman"/>
          <w:sz w:val="28"/>
          <w:szCs w:val="28"/>
        </w:rPr>
        <w:t>Персиановского сельского</w:t>
      </w:r>
      <w:r w:rsidR="000E0EA8">
        <w:rPr>
          <w:rFonts w:ascii="Times New Roman" w:hAnsi="Times New Roman" w:cs="Times New Roman"/>
          <w:sz w:val="28"/>
          <w:szCs w:val="28"/>
        </w:rPr>
        <w:t xml:space="preserve"> поселения</w:t>
      </w:r>
    </w:p>
    <w:p w:rsidR="00933CF3" w:rsidRDefault="00933CF3" w:rsidP="00533C20">
      <w:pPr>
        <w:spacing w:line="240" w:lineRule="auto"/>
        <w:contextualSpacing/>
        <w:jc w:val="both"/>
        <w:rPr>
          <w:rFonts w:ascii="Times New Roman" w:hAnsi="Times New Roman" w:cs="Times New Roman"/>
          <w:sz w:val="28"/>
          <w:szCs w:val="28"/>
        </w:rPr>
      </w:pPr>
    </w:p>
    <w:p w:rsidR="00933CF3" w:rsidRDefault="00933CF3" w:rsidP="00533C20">
      <w:pPr>
        <w:spacing w:line="240" w:lineRule="auto"/>
        <w:contextualSpacing/>
        <w:jc w:val="both"/>
        <w:rPr>
          <w:rFonts w:ascii="Times New Roman" w:hAnsi="Times New Roman" w:cs="Times New Roman"/>
          <w:sz w:val="28"/>
          <w:szCs w:val="28"/>
        </w:rPr>
      </w:pPr>
    </w:p>
    <w:p w:rsidR="00533C20" w:rsidRDefault="00933CF3" w:rsidP="00533C20">
      <w:pPr>
        <w:spacing w:line="240" w:lineRule="auto"/>
        <w:contextualSpacing/>
        <w:jc w:val="both"/>
        <w:rPr>
          <w:rFonts w:ascii="Times New Roman" w:hAnsi="Times New Roman" w:cs="Times New Roman"/>
          <w:sz w:val="28"/>
          <w:szCs w:val="28"/>
        </w:rPr>
      </w:pPr>
      <w:r>
        <w:rPr>
          <w:rFonts w:ascii="Times New Roman" w:hAnsi="Times New Roman" w:cs="Times New Roman"/>
          <w:sz w:val="28"/>
          <w:szCs w:val="28"/>
        </w:rPr>
        <w:t>_________________ №</w:t>
      </w:r>
      <w:r w:rsidR="00533C20" w:rsidRPr="00533C20">
        <w:rPr>
          <w:rFonts w:ascii="Times New Roman" w:hAnsi="Times New Roman" w:cs="Times New Roman"/>
          <w:sz w:val="28"/>
          <w:szCs w:val="28"/>
        </w:rPr>
        <w:t xml:space="preserve"> _______________</w:t>
      </w:r>
    </w:p>
    <w:p w:rsidR="00533C20" w:rsidRPr="00533C20" w:rsidRDefault="00933CF3" w:rsidP="00533C20">
      <w:pPr>
        <w:spacing w:line="240" w:lineRule="auto"/>
        <w:contextualSpacing/>
        <w:jc w:val="both"/>
        <w:rPr>
          <w:rFonts w:ascii="Times New Roman" w:hAnsi="Times New Roman" w:cs="Times New Roman"/>
          <w:sz w:val="28"/>
          <w:szCs w:val="28"/>
        </w:rPr>
      </w:pPr>
      <w:r>
        <w:rPr>
          <w:rFonts w:ascii="Times New Roman" w:hAnsi="Times New Roman" w:cs="Times New Roman"/>
          <w:sz w:val="28"/>
          <w:szCs w:val="28"/>
        </w:rPr>
        <w:t>на №</w:t>
      </w:r>
      <w:r w:rsidR="00533C20" w:rsidRPr="00533C20">
        <w:rPr>
          <w:rFonts w:ascii="Times New Roman" w:hAnsi="Times New Roman" w:cs="Times New Roman"/>
          <w:sz w:val="28"/>
          <w:szCs w:val="28"/>
        </w:rPr>
        <w:t xml:space="preserve"> _____________ от ______________</w:t>
      </w:r>
    </w:p>
    <w:p w:rsidR="00533C20" w:rsidRDefault="00533C20" w:rsidP="00533C20">
      <w:pPr>
        <w:spacing w:line="240" w:lineRule="auto"/>
        <w:contextualSpacing/>
        <w:jc w:val="both"/>
        <w:rPr>
          <w:rFonts w:ascii="Times New Roman" w:hAnsi="Times New Roman" w:cs="Times New Roman"/>
          <w:sz w:val="28"/>
          <w:szCs w:val="28"/>
        </w:rPr>
      </w:pPr>
      <w:r w:rsidRPr="00533C20">
        <w:rPr>
          <w:rFonts w:ascii="Times New Roman" w:hAnsi="Times New Roman" w:cs="Times New Roman"/>
          <w:sz w:val="28"/>
          <w:szCs w:val="28"/>
        </w:rPr>
        <w:t xml:space="preserve"> </w:t>
      </w:r>
    </w:p>
    <w:p w:rsidR="00933CF3" w:rsidRPr="00533C20" w:rsidRDefault="00933CF3" w:rsidP="00533C20">
      <w:pPr>
        <w:spacing w:line="240" w:lineRule="auto"/>
        <w:contextualSpacing/>
        <w:jc w:val="both"/>
        <w:rPr>
          <w:rFonts w:ascii="Times New Roman" w:hAnsi="Times New Roman" w:cs="Times New Roman"/>
          <w:sz w:val="28"/>
          <w:szCs w:val="28"/>
        </w:rPr>
      </w:pPr>
    </w:p>
    <w:p w:rsidR="00533C20" w:rsidRPr="00533C20" w:rsidRDefault="00533C20" w:rsidP="00933CF3">
      <w:pPr>
        <w:spacing w:line="240" w:lineRule="auto"/>
        <w:contextualSpacing/>
        <w:jc w:val="center"/>
        <w:rPr>
          <w:rFonts w:ascii="Times New Roman" w:hAnsi="Times New Roman" w:cs="Times New Roman"/>
          <w:sz w:val="28"/>
          <w:szCs w:val="28"/>
        </w:rPr>
      </w:pPr>
      <w:r w:rsidRPr="00533C20">
        <w:rPr>
          <w:rFonts w:ascii="Times New Roman" w:hAnsi="Times New Roman" w:cs="Times New Roman"/>
          <w:sz w:val="28"/>
          <w:szCs w:val="28"/>
        </w:rPr>
        <w:t>УВЕДОМЛЕНИЕ</w:t>
      </w:r>
    </w:p>
    <w:p w:rsidR="00533C20" w:rsidRDefault="00533C20" w:rsidP="00533C20">
      <w:pPr>
        <w:spacing w:line="240" w:lineRule="auto"/>
        <w:contextualSpacing/>
        <w:jc w:val="both"/>
        <w:rPr>
          <w:rFonts w:ascii="Times New Roman" w:hAnsi="Times New Roman" w:cs="Times New Roman"/>
          <w:sz w:val="28"/>
          <w:szCs w:val="28"/>
        </w:rPr>
      </w:pPr>
      <w:r w:rsidRPr="00533C20">
        <w:rPr>
          <w:rFonts w:ascii="Times New Roman" w:hAnsi="Times New Roman" w:cs="Times New Roman"/>
          <w:sz w:val="28"/>
          <w:szCs w:val="28"/>
        </w:rPr>
        <w:t xml:space="preserve">    На основании распоряжения администрации </w:t>
      </w:r>
      <w:r w:rsidR="00795A61">
        <w:rPr>
          <w:rFonts w:ascii="Times New Roman" w:hAnsi="Times New Roman" w:cs="Times New Roman"/>
          <w:sz w:val="28"/>
          <w:szCs w:val="28"/>
        </w:rPr>
        <w:t xml:space="preserve"> Персиановского сельского</w:t>
      </w:r>
      <w:r w:rsidR="00795A61" w:rsidRPr="00795A61">
        <w:rPr>
          <w:rFonts w:ascii="Times New Roman" w:hAnsi="Times New Roman" w:cs="Times New Roman"/>
          <w:sz w:val="28"/>
          <w:szCs w:val="28"/>
        </w:rPr>
        <w:t xml:space="preserve"> </w:t>
      </w:r>
      <w:r w:rsidR="00795A61" w:rsidRPr="00533C20">
        <w:rPr>
          <w:rFonts w:ascii="Times New Roman" w:hAnsi="Times New Roman" w:cs="Times New Roman"/>
          <w:sz w:val="28"/>
          <w:szCs w:val="28"/>
        </w:rPr>
        <w:t xml:space="preserve"> </w:t>
      </w:r>
      <w:r w:rsidR="00933CF3">
        <w:rPr>
          <w:rFonts w:ascii="Times New Roman" w:hAnsi="Times New Roman" w:cs="Times New Roman"/>
          <w:sz w:val="28"/>
          <w:szCs w:val="28"/>
        </w:rPr>
        <w:t xml:space="preserve">поселения Октябрьского </w:t>
      </w:r>
      <w:r w:rsidRPr="00533C20">
        <w:rPr>
          <w:rFonts w:ascii="Times New Roman" w:hAnsi="Times New Roman" w:cs="Times New Roman"/>
          <w:sz w:val="28"/>
          <w:szCs w:val="28"/>
        </w:rPr>
        <w:t xml:space="preserve">района от ______________ N ____ уведомляем Вас, что проверка соблюдения Вами земельного законодательства на земельном участке, расположенном по адресу: __________________, будет проводиться Администрацией </w:t>
      </w:r>
      <w:r w:rsidR="00795A61">
        <w:rPr>
          <w:rFonts w:ascii="Times New Roman" w:hAnsi="Times New Roman" w:cs="Times New Roman"/>
          <w:sz w:val="28"/>
          <w:szCs w:val="28"/>
        </w:rPr>
        <w:t>Персиановского сельского</w:t>
      </w:r>
      <w:r w:rsidR="00795A61" w:rsidRPr="00795A61">
        <w:rPr>
          <w:rFonts w:ascii="Times New Roman" w:hAnsi="Times New Roman" w:cs="Times New Roman"/>
          <w:sz w:val="28"/>
          <w:szCs w:val="28"/>
        </w:rPr>
        <w:t xml:space="preserve"> </w:t>
      </w:r>
      <w:r w:rsidRPr="00533C20">
        <w:rPr>
          <w:rFonts w:ascii="Times New Roman" w:hAnsi="Times New Roman" w:cs="Times New Roman"/>
          <w:sz w:val="28"/>
          <w:szCs w:val="28"/>
        </w:rPr>
        <w:t xml:space="preserve"> поселения по адресу: _______________________________</w:t>
      </w:r>
      <w:r w:rsidR="00933CF3">
        <w:rPr>
          <w:rFonts w:ascii="Times New Roman" w:hAnsi="Times New Roman" w:cs="Times New Roman"/>
          <w:sz w:val="28"/>
          <w:szCs w:val="28"/>
        </w:rPr>
        <w:t>_____________________________________</w:t>
      </w:r>
      <w:r w:rsidRPr="00533C20">
        <w:rPr>
          <w:rFonts w:ascii="Times New Roman" w:hAnsi="Times New Roman" w:cs="Times New Roman"/>
          <w:sz w:val="28"/>
          <w:szCs w:val="28"/>
        </w:rPr>
        <w:t>____,</w:t>
      </w:r>
    </w:p>
    <w:p w:rsidR="00933CF3" w:rsidRPr="00533C20" w:rsidRDefault="00933CF3" w:rsidP="00533C20">
      <w:pPr>
        <w:spacing w:line="240" w:lineRule="auto"/>
        <w:contextualSpacing/>
        <w:jc w:val="both"/>
        <w:rPr>
          <w:rFonts w:ascii="Times New Roman" w:hAnsi="Times New Roman" w:cs="Times New Roman"/>
          <w:sz w:val="28"/>
          <w:szCs w:val="28"/>
        </w:rPr>
      </w:pPr>
    </w:p>
    <w:p w:rsidR="00533C20" w:rsidRPr="00533C20" w:rsidRDefault="00533C20" w:rsidP="00533C20">
      <w:pPr>
        <w:spacing w:line="240" w:lineRule="auto"/>
        <w:contextualSpacing/>
        <w:jc w:val="both"/>
        <w:rPr>
          <w:rFonts w:ascii="Times New Roman" w:hAnsi="Times New Roman" w:cs="Times New Roman"/>
          <w:sz w:val="28"/>
          <w:szCs w:val="28"/>
        </w:rPr>
      </w:pPr>
      <w:r w:rsidRPr="00533C20">
        <w:rPr>
          <w:rFonts w:ascii="Times New Roman" w:hAnsi="Times New Roman" w:cs="Times New Roman"/>
          <w:sz w:val="28"/>
          <w:szCs w:val="28"/>
        </w:rPr>
        <w:t>"___" _______________ 20_____ года,</w:t>
      </w:r>
      <w:r w:rsidR="00933CF3">
        <w:rPr>
          <w:rFonts w:ascii="Times New Roman" w:hAnsi="Times New Roman" w:cs="Times New Roman"/>
          <w:sz w:val="28"/>
          <w:szCs w:val="28"/>
        </w:rPr>
        <w:t xml:space="preserve"> </w:t>
      </w:r>
      <w:r w:rsidRPr="00533C20">
        <w:rPr>
          <w:rFonts w:ascii="Times New Roman" w:hAnsi="Times New Roman" w:cs="Times New Roman"/>
          <w:sz w:val="28"/>
          <w:szCs w:val="28"/>
        </w:rPr>
        <w:t xml:space="preserve"> в _____ часов.</w:t>
      </w:r>
    </w:p>
    <w:p w:rsidR="00933CF3" w:rsidRDefault="00933CF3" w:rsidP="00533C20">
      <w:pPr>
        <w:spacing w:line="240" w:lineRule="auto"/>
        <w:contextualSpacing/>
        <w:jc w:val="both"/>
        <w:rPr>
          <w:rFonts w:ascii="Times New Roman" w:hAnsi="Times New Roman" w:cs="Times New Roman"/>
          <w:sz w:val="28"/>
          <w:szCs w:val="28"/>
        </w:rPr>
      </w:pPr>
    </w:p>
    <w:p w:rsidR="00533C20" w:rsidRPr="00533C20" w:rsidRDefault="00533C20" w:rsidP="00533C20">
      <w:pPr>
        <w:spacing w:line="240" w:lineRule="auto"/>
        <w:contextualSpacing/>
        <w:jc w:val="both"/>
        <w:rPr>
          <w:rFonts w:ascii="Times New Roman" w:hAnsi="Times New Roman" w:cs="Times New Roman"/>
          <w:sz w:val="28"/>
          <w:szCs w:val="28"/>
        </w:rPr>
      </w:pPr>
      <w:r w:rsidRPr="00533C20">
        <w:rPr>
          <w:rFonts w:ascii="Times New Roman" w:hAnsi="Times New Roman" w:cs="Times New Roman"/>
          <w:sz w:val="28"/>
          <w:szCs w:val="28"/>
        </w:rPr>
        <w:t>Просим Вас лично присутствовать при проведении проверки.</w:t>
      </w:r>
    </w:p>
    <w:p w:rsidR="00933CF3" w:rsidRDefault="00933CF3" w:rsidP="00533C20">
      <w:pPr>
        <w:spacing w:line="240" w:lineRule="auto"/>
        <w:contextualSpacing/>
        <w:jc w:val="both"/>
        <w:rPr>
          <w:rFonts w:ascii="Times New Roman" w:hAnsi="Times New Roman" w:cs="Times New Roman"/>
          <w:sz w:val="28"/>
          <w:szCs w:val="28"/>
        </w:rPr>
      </w:pPr>
    </w:p>
    <w:p w:rsidR="00533C20" w:rsidRPr="00533C20" w:rsidRDefault="00533C20" w:rsidP="00533C20">
      <w:pPr>
        <w:spacing w:line="240" w:lineRule="auto"/>
        <w:contextualSpacing/>
        <w:jc w:val="both"/>
        <w:rPr>
          <w:rFonts w:ascii="Times New Roman" w:hAnsi="Times New Roman" w:cs="Times New Roman"/>
          <w:sz w:val="28"/>
          <w:szCs w:val="28"/>
        </w:rPr>
      </w:pPr>
      <w:r w:rsidRPr="00533C20">
        <w:rPr>
          <w:rFonts w:ascii="Times New Roman" w:hAnsi="Times New Roman" w:cs="Times New Roman"/>
          <w:sz w:val="28"/>
          <w:szCs w:val="28"/>
        </w:rPr>
        <w:t>Приложение: копия распоряжения о проведении проверки на _____ л. в 1 экз.</w:t>
      </w:r>
    </w:p>
    <w:p w:rsidR="00533C20" w:rsidRPr="00533C20" w:rsidRDefault="00533C20" w:rsidP="00533C20">
      <w:pPr>
        <w:spacing w:line="240" w:lineRule="auto"/>
        <w:contextualSpacing/>
        <w:jc w:val="both"/>
        <w:rPr>
          <w:rFonts w:ascii="Times New Roman" w:hAnsi="Times New Roman" w:cs="Times New Roman"/>
          <w:sz w:val="28"/>
          <w:szCs w:val="28"/>
        </w:rPr>
      </w:pPr>
      <w:r w:rsidRPr="00533C20">
        <w:rPr>
          <w:rFonts w:ascii="Times New Roman" w:hAnsi="Times New Roman" w:cs="Times New Roman"/>
          <w:sz w:val="28"/>
          <w:szCs w:val="28"/>
        </w:rPr>
        <w:t xml:space="preserve"> </w:t>
      </w:r>
    </w:p>
    <w:p w:rsidR="00533C20" w:rsidRPr="00533C20" w:rsidRDefault="00533C20" w:rsidP="00533C20">
      <w:pPr>
        <w:spacing w:line="240" w:lineRule="auto"/>
        <w:contextualSpacing/>
        <w:jc w:val="both"/>
        <w:rPr>
          <w:rFonts w:ascii="Times New Roman" w:hAnsi="Times New Roman" w:cs="Times New Roman"/>
          <w:sz w:val="28"/>
          <w:szCs w:val="28"/>
        </w:rPr>
      </w:pPr>
      <w:r w:rsidRPr="00533C20">
        <w:rPr>
          <w:rFonts w:ascii="Times New Roman" w:hAnsi="Times New Roman" w:cs="Times New Roman"/>
          <w:sz w:val="28"/>
          <w:szCs w:val="28"/>
        </w:rPr>
        <w:t xml:space="preserve"> </w:t>
      </w:r>
    </w:p>
    <w:p w:rsidR="00933CF3" w:rsidRDefault="00933CF3" w:rsidP="00533C20">
      <w:pPr>
        <w:spacing w:line="240" w:lineRule="auto"/>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00533C20" w:rsidRPr="00533C20">
        <w:rPr>
          <w:rFonts w:ascii="Times New Roman" w:hAnsi="Times New Roman" w:cs="Times New Roman"/>
          <w:sz w:val="28"/>
          <w:szCs w:val="28"/>
        </w:rPr>
        <w:t xml:space="preserve"> </w:t>
      </w:r>
      <w:r>
        <w:rPr>
          <w:rFonts w:ascii="Times New Roman" w:hAnsi="Times New Roman" w:cs="Times New Roman"/>
          <w:sz w:val="28"/>
          <w:szCs w:val="28"/>
        </w:rPr>
        <w:t xml:space="preserve">Глава </w:t>
      </w:r>
    </w:p>
    <w:p w:rsidR="00933CF3" w:rsidRDefault="00795A61" w:rsidP="00533C20">
      <w:pPr>
        <w:spacing w:line="240" w:lineRule="auto"/>
        <w:contextualSpacing/>
        <w:jc w:val="both"/>
        <w:rPr>
          <w:rFonts w:ascii="Times New Roman" w:hAnsi="Times New Roman" w:cs="Times New Roman"/>
          <w:sz w:val="28"/>
          <w:szCs w:val="28"/>
        </w:rPr>
      </w:pPr>
      <w:r>
        <w:rPr>
          <w:rFonts w:ascii="Times New Roman" w:hAnsi="Times New Roman" w:cs="Times New Roman"/>
          <w:sz w:val="28"/>
          <w:szCs w:val="28"/>
        </w:rPr>
        <w:t>Персиановского сельского</w:t>
      </w:r>
    </w:p>
    <w:p w:rsidR="00533C20" w:rsidRPr="00533C20" w:rsidRDefault="00933CF3" w:rsidP="00933CF3">
      <w:pPr>
        <w:tabs>
          <w:tab w:val="left" w:pos="7611"/>
        </w:tabs>
        <w:spacing w:line="240" w:lineRule="auto"/>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00533C20" w:rsidRPr="00533C20">
        <w:rPr>
          <w:rFonts w:ascii="Times New Roman" w:hAnsi="Times New Roman" w:cs="Times New Roman"/>
          <w:sz w:val="28"/>
          <w:szCs w:val="28"/>
        </w:rPr>
        <w:t>поселения</w:t>
      </w:r>
      <w:r>
        <w:rPr>
          <w:rFonts w:ascii="Times New Roman" w:hAnsi="Times New Roman" w:cs="Times New Roman"/>
          <w:sz w:val="28"/>
          <w:szCs w:val="28"/>
        </w:rPr>
        <w:tab/>
        <w:t>Ф.И.О.</w:t>
      </w:r>
    </w:p>
    <w:p w:rsidR="00B845F3" w:rsidRDefault="00B845F3" w:rsidP="00533C20">
      <w:pPr>
        <w:spacing w:line="240" w:lineRule="auto"/>
        <w:contextualSpacing/>
        <w:jc w:val="both"/>
        <w:rPr>
          <w:rFonts w:ascii="Times New Roman" w:hAnsi="Times New Roman" w:cs="Times New Roman"/>
          <w:sz w:val="28"/>
          <w:szCs w:val="28"/>
        </w:rPr>
      </w:pPr>
    </w:p>
    <w:p w:rsidR="00933CF3" w:rsidRPr="00533C20" w:rsidRDefault="00933CF3" w:rsidP="00533C20">
      <w:pPr>
        <w:spacing w:line="240" w:lineRule="auto"/>
        <w:contextualSpacing/>
        <w:jc w:val="both"/>
        <w:rPr>
          <w:rFonts w:ascii="Times New Roman" w:hAnsi="Times New Roman" w:cs="Times New Roman"/>
          <w:sz w:val="28"/>
          <w:szCs w:val="28"/>
        </w:rPr>
      </w:pPr>
    </w:p>
    <w:p w:rsidR="00933CF3" w:rsidRPr="00533C20" w:rsidRDefault="00933CF3" w:rsidP="00933CF3">
      <w:pPr>
        <w:spacing w:line="240" w:lineRule="auto"/>
        <w:contextualSpacing/>
        <w:jc w:val="both"/>
        <w:rPr>
          <w:rFonts w:ascii="Times New Roman" w:hAnsi="Times New Roman" w:cs="Times New Roman"/>
          <w:sz w:val="28"/>
          <w:szCs w:val="28"/>
        </w:rPr>
      </w:pPr>
    </w:p>
    <w:p w:rsidR="00933CF3" w:rsidRPr="00933CF3" w:rsidRDefault="00933CF3" w:rsidP="00933CF3">
      <w:pPr>
        <w:spacing w:line="240" w:lineRule="auto"/>
        <w:contextualSpacing/>
        <w:jc w:val="both"/>
        <w:rPr>
          <w:rFonts w:ascii="Times New Roman" w:hAnsi="Times New Roman" w:cs="Times New Roman"/>
          <w:b/>
          <w:sz w:val="28"/>
          <w:szCs w:val="28"/>
        </w:rPr>
      </w:pPr>
      <w:r w:rsidRPr="00533C20">
        <w:rPr>
          <w:rFonts w:ascii="Times New Roman" w:hAnsi="Times New Roman" w:cs="Times New Roman"/>
          <w:sz w:val="28"/>
          <w:szCs w:val="28"/>
        </w:rPr>
        <w:t xml:space="preserve"> </w:t>
      </w:r>
    </w:p>
    <w:p w:rsidR="00933CF3" w:rsidRPr="00933CF3" w:rsidRDefault="00933CF3" w:rsidP="00933CF3">
      <w:pPr>
        <w:spacing w:line="240" w:lineRule="auto"/>
        <w:contextualSpacing/>
        <w:jc w:val="both"/>
        <w:rPr>
          <w:rFonts w:ascii="Times New Roman" w:hAnsi="Times New Roman" w:cs="Times New Roman"/>
          <w:b/>
          <w:sz w:val="28"/>
          <w:szCs w:val="28"/>
        </w:rPr>
      </w:pPr>
      <w:r w:rsidRPr="00933CF3">
        <w:rPr>
          <w:rFonts w:ascii="Times New Roman" w:hAnsi="Times New Roman" w:cs="Times New Roman"/>
          <w:b/>
          <w:sz w:val="28"/>
          <w:szCs w:val="28"/>
        </w:rPr>
        <w:t xml:space="preserve">Специалист по делопроизводству, </w:t>
      </w:r>
    </w:p>
    <w:p w:rsidR="00933CF3" w:rsidRPr="00933CF3" w:rsidRDefault="00933CF3" w:rsidP="00795A61">
      <w:pPr>
        <w:tabs>
          <w:tab w:val="left" w:pos="6097"/>
          <w:tab w:val="left" w:pos="8004"/>
        </w:tabs>
        <w:spacing w:line="240" w:lineRule="auto"/>
        <w:contextualSpacing/>
        <w:jc w:val="both"/>
        <w:rPr>
          <w:rFonts w:ascii="Times New Roman" w:hAnsi="Times New Roman" w:cs="Times New Roman"/>
          <w:b/>
          <w:sz w:val="28"/>
          <w:szCs w:val="28"/>
        </w:rPr>
      </w:pPr>
      <w:r w:rsidRPr="00933CF3">
        <w:rPr>
          <w:rFonts w:ascii="Times New Roman" w:hAnsi="Times New Roman" w:cs="Times New Roman"/>
          <w:b/>
          <w:sz w:val="28"/>
          <w:szCs w:val="28"/>
        </w:rPr>
        <w:t>и архивной работе</w:t>
      </w:r>
      <w:r w:rsidRPr="00933CF3">
        <w:rPr>
          <w:rFonts w:ascii="Times New Roman" w:hAnsi="Times New Roman" w:cs="Times New Roman"/>
          <w:b/>
          <w:sz w:val="28"/>
          <w:szCs w:val="28"/>
        </w:rPr>
        <w:tab/>
      </w:r>
      <w:r w:rsidR="00E43E60">
        <w:rPr>
          <w:rFonts w:ascii="Times New Roman" w:hAnsi="Times New Roman" w:cs="Times New Roman"/>
          <w:b/>
          <w:sz w:val="28"/>
          <w:szCs w:val="28"/>
        </w:rPr>
        <w:t xml:space="preserve">      </w:t>
      </w:r>
      <w:r w:rsidR="00795A61">
        <w:rPr>
          <w:rFonts w:ascii="Times New Roman" w:hAnsi="Times New Roman" w:cs="Times New Roman"/>
          <w:b/>
          <w:sz w:val="28"/>
          <w:szCs w:val="28"/>
        </w:rPr>
        <w:t>Т.Н. Грачева</w:t>
      </w:r>
      <w:r w:rsidR="00795A61">
        <w:rPr>
          <w:rFonts w:ascii="Times New Roman" w:hAnsi="Times New Roman" w:cs="Times New Roman"/>
          <w:b/>
          <w:sz w:val="28"/>
          <w:szCs w:val="28"/>
        </w:rPr>
        <w:tab/>
        <w:t xml:space="preserve"> </w:t>
      </w:r>
    </w:p>
    <w:p w:rsidR="00933CF3" w:rsidRPr="00933CF3" w:rsidRDefault="00933CF3" w:rsidP="00933CF3">
      <w:pPr>
        <w:spacing w:line="240" w:lineRule="auto"/>
        <w:contextualSpacing/>
        <w:jc w:val="both"/>
        <w:rPr>
          <w:rFonts w:ascii="Times New Roman" w:hAnsi="Times New Roman" w:cs="Times New Roman"/>
          <w:b/>
          <w:sz w:val="28"/>
          <w:szCs w:val="28"/>
        </w:rPr>
      </w:pPr>
      <w:r w:rsidRPr="00933CF3">
        <w:rPr>
          <w:rFonts w:ascii="Times New Roman" w:hAnsi="Times New Roman" w:cs="Times New Roman"/>
          <w:b/>
          <w:sz w:val="28"/>
          <w:szCs w:val="28"/>
        </w:rPr>
        <w:t xml:space="preserve"> </w:t>
      </w:r>
    </w:p>
    <w:p w:rsidR="00533C20" w:rsidRPr="00533C20" w:rsidRDefault="00533C20">
      <w:pPr>
        <w:spacing w:line="240" w:lineRule="auto"/>
        <w:contextualSpacing/>
        <w:jc w:val="both"/>
        <w:rPr>
          <w:rFonts w:ascii="Times New Roman" w:hAnsi="Times New Roman" w:cs="Times New Roman"/>
          <w:sz w:val="28"/>
          <w:szCs w:val="28"/>
        </w:rPr>
      </w:pPr>
    </w:p>
    <w:sectPr w:rsidR="00533C20" w:rsidRPr="00533C20" w:rsidSect="00A408EA">
      <w:pgSz w:w="11906" w:h="16838"/>
      <w:pgMar w:top="284" w:right="567"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D05C4" w:rsidRDefault="005D05C4" w:rsidP="00533C20">
      <w:pPr>
        <w:spacing w:after="0" w:line="240" w:lineRule="auto"/>
      </w:pPr>
      <w:r>
        <w:separator/>
      </w:r>
    </w:p>
  </w:endnote>
  <w:endnote w:type="continuationSeparator" w:id="1">
    <w:p w:rsidR="005D05C4" w:rsidRDefault="005D05C4" w:rsidP="00533C2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D05C4" w:rsidRDefault="005D05C4" w:rsidP="00533C20">
      <w:pPr>
        <w:spacing w:after="0" w:line="240" w:lineRule="auto"/>
      </w:pPr>
      <w:r>
        <w:separator/>
      </w:r>
    </w:p>
  </w:footnote>
  <w:footnote w:type="continuationSeparator" w:id="1">
    <w:p w:rsidR="005D05C4" w:rsidRDefault="005D05C4" w:rsidP="00533C20">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DE78C0"/>
    <w:multiLevelType w:val="hybridMultilevel"/>
    <w:tmpl w:val="86BA22EC"/>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FF75922"/>
    <w:multiLevelType w:val="hybridMultilevel"/>
    <w:tmpl w:val="B178FE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46B97CCA"/>
    <w:multiLevelType w:val="hybridMultilevel"/>
    <w:tmpl w:val="9ECA2B30"/>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08"/>
  <w:characterSpacingControl w:val="doNotCompress"/>
  <w:footnotePr>
    <w:footnote w:id="0"/>
    <w:footnote w:id="1"/>
  </w:footnotePr>
  <w:endnotePr>
    <w:endnote w:id="0"/>
    <w:endnote w:id="1"/>
  </w:endnotePr>
  <w:compat>
    <w:useFELayout/>
  </w:compat>
  <w:rsids>
    <w:rsidRoot w:val="00533C20"/>
    <w:rsid w:val="00057C16"/>
    <w:rsid w:val="00075C22"/>
    <w:rsid w:val="000E0EA8"/>
    <w:rsid w:val="0014071E"/>
    <w:rsid w:val="00270E04"/>
    <w:rsid w:val="00533C20"/>
    <w:rsid w:val="0058344C"/>
    <w:rsid w:val="005D05C4"/>
    <w:rsid w:val="00612493"/>
    <w:rsid w:val="00795A61"/>
    <w:rsid w:val="00933CF3"/>
    <w:rsid w:val="009857C3"/>
    <w:rsid w:val="00A408EA"/>
    <w:rsid w:val="00A46274"/>
    <w:rsid w:val="00B112EF"/>
    <w:rsid w:val="00B52E01"/>
    <w:rsid w:val="00B845F3"/>
    <w:rsid w:val="00BB71F5"/>
    <w:rsid w:val="00E355E4"/>
    <w:rsid w:val="00E43E60"/>
    <w:rsid w:val="00E4741F"/>
    <w:rsid w:val="00E77017"/>
    <w:rsid w:val="00E9668D"/>
    <w:rsid w:val="00F32D83"/>
    <w:rsid w:val="00FC0EF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845F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33C20"/>
    <w:pPr>
      <w:autoSpaceDE w:val="0"/>
      <w:autoSpaceDN w:val="0"/>
      <w:adjustRightInd w:val="0"/>
      <w:spacing w:after="0" w:line="240" w:lineRule="auto"/>
    </w:pPr>
    <w:rPr>
      <w:rFonts w:ascii="Arial" w:eastAsia="Times New Roman" w:hAnsi="Arial" w:cs="Arial"/>
      <w:sz w:val="20"/>
      <w:szCs w:val="20"/>
    </w:rPr>
  </w:style>
  <w:style w:type="paragraph" w:styleId="a3">
    <w:name w:val="Balloon Text"/>
    <w:basedOn w:val="a"/>
    <w:link w:val="a4"/>
    <w:uiPriority w:val="99"/>
    <w:semiHidden/>
    <w:unhideWhenUsed/>
    <w:rsid w:val="00533C20"/>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33C20"/>
    <w:rPr>
      <w:rFonts w:ascii="Tahoma" w:hAnsi="Tahoma" w:cs="Tahoma"/>
      <w:sz w:val="16"/>
      <w:szCs w:val="16"/>
    </w:rPr>
  </w:style>
  <w:style w:type="paragraph" w:styleId="a5">
    <w:name w:val="header"/>
    <w:basedOn w:val="a"/>
    <w:link w:val="a6"/>
    <w:uiPriority w:val="99"/>
    <w:semiHidden/>
    <w:unhideWhenUsed/>
    <w:rsid w:val="00533C20"/>
    <w:pPr>
      <w:tabs>
        <w:tab w:val="center" w:pos="4677"/>
        <w:tab w:val="right" w:pos="9355"/>
      </w:tabs>
      <w:spacing w:after="0" w:line="240" w:lineRule="auto"/>
    </w:pPr>
  </w:style>
  <w:style w:type="character" w:customStyle="1" w:styleId="a6">
    <w:name w:val="Верхний колонтитул Знак"/>
    <w:basedOn w:val="a0"/>
    <w:link w:val="a5"/>
    <w:uiPriority w:val="99"/>
    <w:semiHidden/>
    <w:rsid w:val="00533C20"/>
  </w:style>
  <w:style w:type="paragraph" w:styleId="a7">
    <w:name w:val="footer"/>
    <w:basedOn w:val="a"/>
    <w:link w:val="a8"/>
    <w:uiPriority w:val="99"/>
    <w:semiHidden/>
    <w:unhideWhenUsed/>
    <w:rsid w:val="00533C20"/>
    <w:pPr>
      <w:tabs>
        <w:tab w:val="center" w:pos="4677"/>
        <w:tab w:val="right" w:pos="9355"/>
      </w:tabs>
      <w:spacing w:after="0" w:line="240" w:lineRule="auto"/>
    </w:pPr>
  </w:style>
  <w:style w:type="character" w:customStyle="1" w:styleId="a8">
    <w:name w:val="Нижний колонтитул Знак"/>
    <w:basedOn w:val="a0"/>
    <w:link w:val="a7"/>
    <w:uiPriority w:val="99"/>
    <w:semiHidden/>
    <w:rsid w:val="00533C20"/>
  </w:style>
  <w:style w:type="paragraph" w:styleId="a9">
    <w:name w:val="List Paragraph"/>
    <w:basedOn w:val="a"/>
    <w:uiPriority w:val="34"/>
    <w:qFormat/>
    <w:rsid w:val="00E4741F"/>
    <w:pPr>
      <w:ind w:left="720"/>
      <w:contextualSpacing/>
    </w:pPr>
  </w:style>
  <w:style w:type="character" w:styleId="aa">
    <w:name w:val="Hyperlink"/>
    <w:basedOn w:val="a0"/>
    <w:rsid w:val="00E4741F"/>
    <w:rPr>
      <w:color w:val="0000FF"/>
      <w:u w:val="single"/>
    </w:rPr>
  </w:style>
  <w:style w:type="paragraph" w:styleId="ab">
    <w:name w:val="Normal (Web)"/>
    <w:basedOn w:val="a"/>
    <w:rsid w:val="00075C22"/>
    <w:pPr>
      <w:spacing w:before="75" w:after="75" w:line="240" w:lineRule="auto"/>
    </w:pPr>
    <w:rPr>
      <w:rFonts w:ascii="Arial" w:eastAsia="Times New Roman" w:hAnsi="Arial" w:cs="Arial"/>
      <w:color w:val="000000"/>
      <w:sz w:val="20"/>
      <w:szCs w:val="20"/>
    </w:rPr>
  </w:style>
  <w:style w:type="paragraph" w:customStyle="1" w:styleId="ConsPlusTitle">
    <w:name w:val="ConsPlusTitle"/>
    <w:rsid w:val="00075C22"/>
    <w:pPr>
      <w:widowControl w:val="0"/>
      <w:autoSpaceDE w:val="0"/>
      <w:autoSpaceDN w:val="0"/>
      <w:adjustRightInd w:val="0"/>
      <w:spacing w:after="0" w:line="240" w:lineRule="auto"/>
    </w:pPr>
    <w:rPr>
      <w:rFonts w:ascii="Arial" w:eastAsia="Times New Roman" w:hAnsi="Arial" w:cs="Arial"/>
      <w:b/>
      <w:bCs/>
      <w:sz w:val="20"/>
      <w:szCs w:val="20"/>
    </w:rPr>
  </w:style>
  <w:style w:type="paragraph" w:customStyle="1" w:styleId="1">
    <w:name w:val="1 Знак Знак Знак Знак"/>
    <w:basedOn w:val="a"/>
    <w:rsid w:val="00075C22"/>
    <w:pPr>
      <w:spacing w:before="100" w:beforeAutospacing="1" w:after="100" w:afterAutospacing="1" w:line="240" w:lineRule="auto"/>
    </w:pPr>
    <w:rPr>
      <w:rFonts w:ascii="Tahoma" w:eastAsia="Times New Roman" w:hAnsi="Tahoma" w:cs="Times New Roman"/>
      <w:sz w:val="20"/>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p28303@mail.ru"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AFD462813DDA940D2189990B9DC4707B173A9674142FBF0E138488FC1E25E43B1AF3ACF3BAu5T9F" TargetMode="External"/><Relationship Id="rId5" Type="http://schemas.openxmlformats.org/officeDocument/2006/relationships/footnotes" Target="footnotes.xml"/><Relationship Id="rId10" Type="http://schemas.openxmlformats.org/officeDocument/2006/relationships/hyperlink" Target="consultantplus://offline/ref=AFD462813DDA940D2189990B9DC4707B173A9674142FBF0E138488FC1E25E43B1AF3ACF3BBu5T9F" TargetMode="External"/><Relationship Id="rId4" Type="http://schemas.openxmlformats.org/officeDocument/2006/relationships/webSettings" Target="webSettings.xml"/><Relationship Id="rId9" Type="http://schemas.openxmlformats.org/officeDocument/2006/relationships/hyperlink" Target="mailto:sp28303@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355</TotalTime>
  <Pages>14</Pages>
  <Words>5164</Words>
  <Characters>29437</Characters>
  <Application>Microsoft Office Word</Application>
  <DocSecurity>0</DocSecurity>
  <Lines>245</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34532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User 3</cp:lastModifiedBy>
  <cp:revision>5</cp:revision>
  <cp:lastPrinted>2013-06-04T11:30:00Z</cp:lastPrinted>
  <dcterms:created xsi:type="dcterms:W3CDTF">2013-05-29T14:00:00Z</dcterms:created>
  <dcterms:modified xsi:type="dcterms:W3CDTF">2013-06-04T11:32:00Z</dcterms:modified>
</cp:coreProperties>
</file>